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6F0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22815CC" w14:textId="7994F972"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w:t>
      </w:r>
      <w:r w:rsidR="004C3F7E">
        <w:rPr>
          <w:rFonts w:ascii="Times New Roman" w:eastAsia="Times New Roman" w:hAnsi="Times New Roman" w:cs="Times New Roman"/>
          <w:color w:val="000000"/>
          <w:sz w:val="24"/>
          <w:szCs w:val="24"/>
        </w:rPr>
        <w:t>20</w:t>
      </w:r>
      <w:r w:rsidR="001902DE" w:rsidRPr="00BB3577">
        <w:rPr>
          <w:rFonts w:ascii="Times New Roman" w:eastAsia="Times New Roman" w:hAnsi="Times New Roman" w:cs="Times New Roman"/>
          <w:color w:val="000000"/>
          <w:sz w:val="24"/>
          <w:szCs w:val="24"/>
        </w:rPr>
        <w:t>.</w:t>
      </w:r>
      <w:r w:rsidR="004C3F7E">
        <w:rPr>
          <w:rFonts w:ascii="Times New Roman" w:eastAsia="Times New Roman" w:hAnsi="Times New Roman" w:cs="Times New Roman"/>
          <w:color w:val="000000"/>
          <w:sz w:val="24"/>
          <w:szCs w:val="24"/>
        </w:rPr>
        <w:t xml:space="preserve"> </w:t>
      </w:r>
      <w:r w:rsidR="001902DE" w:rsidRPr="00BB3577">
        <w:rPr>
          <w:rFonts w:ascii="Times New Roman" w:eastAsia="Times New Roman" w:hAnsi="Times New Roman" w:cs="Times New Roman"/>
          <w:color w:val="000000"/>
          <w:sz w:val="24"/>
          <w:szCs w:val="24"/>
        </w:rPr>
        <w:t xml:space="preserve">gada </w:t>
      </w:r>
      <w:r w:rsidR="00393851">
        <w:rPr>
          <w:rFonts w:ascii="Times New Roman" w:eastAsia="Times New Roman" w:hAnsi="Times New Roman" w:cs="Times New Roman"/>
          <w:color w:val="000000"/>
          <w:sz w:val="24"/>
          <w:szCs w:val="24"/>
        </w:rPr>
        <w:t>2</w:t>
      </w:r>
      <w:r w:rsidR="00924D9D">
        <w:rPr>
          <w:rFonts w:ascii="Times New Roman" w:eastAsia="Times New Roman" w:hAnsi="Times New Roman" w:cs="Times New Roman"/>
          <w:color w:val="000000"/>
          <w:sz w:val="24"/>
          <w:szCs w:val="24"/>
        </w:rPr>
        <w:t>8</w:t>
      </w:r>
      <w:r w:rsidR="00CB42C9" w:rsidRPr="00CD5EA3">
        <w:rPr>
          <w:rFonts w:ascii="Times New Roman" w:eastAsia="Times New Roman" w:hAnsi="Times New Roman" w:cs="Times New Roman"/>
          <w:color w:val="000000"/>
          <w:sz w:val="24"/>
          <w:szCs w:val="24"/>
        </w:rPr>
        <w:t>.</w:t>
      </w:r>
      <w:r w:rsidR="003A559C" w:rsidRPr="00CD5EA3">
        <w:rPr>
          <w:rFonts w:ascii="Times New Roman" w:eastAsia="Times New Roman" w:hAnsi="Times New Roman" w:cs="Times New Roman"/>
          <w:color w:val="000000"/>
          <w:sz w:val="24"/>
          <w:szCs w:val="24"/>
        </w:rPr>
        <w:t>septembrī</w:t>
      </w:r>
    </w:p>
    <w:p w14:paraId="56D8D3B4"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573E7AC1"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12F83135"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731AAA41" w14:textId="77777777" w:rsidR="00735374" w:rsidRPr="00BB3577" w:rsidRDefault="00735374" w:rsidP="00735374">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Dzelzceļa pārbrauktuves remonts pie AS “Ventspils Grain Terminal”</w:t>
      </w:r>
      <w:r w:rsidRPr="00BB3577">
        <w:rPr>
          <w:rFonts w:ascii="Times New Roman" w:eastAsia="Times New Roman" w:hAnsi="Times New Roman" w:cs="Times New Roman"/>
          <w:b/>
          <w:color w:val="000000"/>
          <w:sz w:val="24"/>
          <w:szCs w:val="24"/>
        </w:rPr>
        <w:t>”</w:t>
      </w:r>
    </w:p>
    <w:p w14:paraId="00BE8C42" w14:textId="63F17725"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CB27EB">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D54A6D">
        <w:rPr>
          <w:rFonts w:ascii="Times New Roman" w:eastAsia="Times New Roman" w:hAnsi="Times New Roman" w:cs="Times New Roman"/>
          <w:b/>
          <w:color w:val="000000"/>
          <w:sz w:val="24"/>
          <w:szCs w:val="24"/>
        </w:rPr>
        <w:t>96</w:t>
      </w:r>
    </w:p>
    <w:p w14:paraId="2917655E"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01989322"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55511F0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5D9C12E4" w14:textId="77777777" w:rsidTr="00AD5A64">
        <w:tc>
          <w:tcPr>
            <w:tcW w:w="3260" w:type="dxa"/>
            <w:vAlign w:val="center"/>
          </w:tcPr>
          <w:p w14:paraId="65879CB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E95384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1E7B8C6" w14:textId="77777777" w:rsidTr="00AD5A64">
        <w:tc>
          <w:tcPr>
            <w:tcW w:w="3260" w:type="dxa"/>
            <w:vAlign w:val="center"/>
          </w:tcPr>
          <w:p w14:paraId="478DA9A4"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0B1D93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4336B3A2" w14:textId="77777777" w:rsidTr="00AD5A64">
        <w:tc>
          <w:tcPr>
            <w:tcW w:w="3260" w:type="dxa"/>
            <w:vAlign w:val="center"/>
          </w:tcPr>
          <w:p w14:paraId="11A865F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90000284085</w:t>
            </w:r>
          </w:p>
        </w:tc>
      </w:tr>
      <w:tr w:rsidR="0002681A" w:rsidRPr="00BB3577" w14:paraId="6F87ED2F" w14:textId="77777777" w:rsidTr="00AD5A64">
        <w:tc>
          <w:tcPr>
            <w:tcW w:w="3260" w:type="dxa"/>
            <w:vAlign w:val="center"/>
          </w:tcPr>
          <w:p w14:paraId="24961E8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Tālruņa numurs</w:t>
            </w:r>
          </w:p>
        </w:tc>
        <w:tc>
          <w:tcPr>
            <w:tcW w:w="5529" w:type="dxa"/>
            <w:vAlign w:val="center"/>
          </w:tcPr>
          <w:p w14:paraId="2E1ED2C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63622586</w:t>
            </w:r>
          </w:p>
        </w:tc>
      </w:tr>
      <w:tr w:rsidR="0002681A" w:rsidRPr="00BB3577" w14:paraId="6C1C8D05" w14:textId="77777777" w:rsidTr="00AD5A64">
        <w:tc>
          <w:tcPr>
            <w:tcW w:w="3260" w:type="dxa"/>
            <w:vAlign w:val="center"/>
          </w:tcPr>
          <w:p w14:paraId="4CA31152"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Faksa numurs</w:t>
            </w:r>
          </w:p>
        </w:tc>
        <w:tc>
          <w:tcPr>
            <w:tcW w:w="5529" w:type="dxa"/>
            <w:vAlign w:val="center"/>
          </w:tcPr>
          <w:p w14:paraId="26DC4A56"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63621297</w:t>
            </w:r>
          </w:p>
        </w:tc>
      </w:tr>
      <w:tr w:rsidR="0002681A" w:rsidRPr="00BB3577" w14:paraId="4E7F1E04" w14:textId="77777777" w:rsidTr="00AD5A64">
        <w:tc>
          <w:tcPr>
            <w:tcW w:w="3260" w:type="dxa"/>
            <w:vAlign w:val="center"/>
          </w:tcPr>
          <w:p w14:paraId="1E5AF97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E-pasta adrese</w:t>
            </w:r>
          </w:p>
        </w:tc>
        <w:tc>
          <w:tcPr>
            <w:tcW w:w="5529" w:type="dxa"/>
            <w:vAlign w:val="center"/>
          </w:tcPr>
          <w:p w14:paraId="232145CA" w14:textId="77777777" w:rsidR="0002681A" w:rsidRPr="002B3473" w:rsidRDefault="00924D9D" w:rsidP="00AD5A64">
            <w:pPr>
              <w:overflowPunct w:val="0"/>
              <w:autoSpaceDE w:val="0"/>
              <w:autoSpaceDN w:val="0"/>
              <w:adjustRightInd w:val="0"/>
              <w:spacing w:after="0"/>
              <w:textAlignment w:val="baseline"/>
              <w:rPr>
                <w:rFonts w:ascii="Times New Roman" w:hAnsi="Times New Roman" w:cs="Times New Roman"/>
                <w:sz w:val="24"/>
                <w:szCs w:val="24"/>
              </w:rPr>
            </w:pPr>
            <w:hyperlink r:id="rId11" w:history="1">
              <w:r w:rsidR="0002681A" w:rsidRPr="002B3473">
                <w:rPr>
                  <w:rStyle w:val="Hyperlink"/>
                  <w:rFonts w:ascii="Times New Roman" w:hAnsi="Times New Roman" w:cs="Times New Roman"/>
                  <w:sz w:val="24"/>
                  <w:szCs w:val="24"/>
                </w:rPr>
                <w:t>iepirkumi@vbp.lv</w:t>
              </w:r>
            </w:hyperlink>
            <w:r w:rsidR="0002681A" w:rsidRPr="002B3473">
              <w:rPr>
                <w:rFonts w:ascii="Times New Roman" w:hAnsi="Times New Roman" w:cs="Times New Roman"/>
                <w:sz w:val="24"/>
                <w:szCs w:val="24"/>
              </w:rPr>
              <w:t xml:space="preserve"> </w:t>
            </w:r>
          </w:p>
        </w:tc>
      </w:tr>
      <w:tr w:rsidR="0002681A" w:rsidRPr="00BB3577" w14:paraId="05E09398" w14:textId="77777777" w:rsidTr="00AD5A64">
        <w:tc>
          <w:tcPr>
            <w:tcW w:w="3260" w:type="dxa"/>
            <w:vAlign w:val="center"/>
          </w:tcPr>
          <w:p w14:paraId="7DAF4BCD" w14:textId="77777777" w:rsidR="0002681A" w:rsidRPr="004B0BCF"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4B0BCF">
              <w:rPr>
                <w:rFonts w:ascii="Times New Roman" w:hAnsi="Times New Roman" w:cs="Times New Roman"/>
                <w:sz w:val="24"/>
                <w:szCs w:val="24"/>
              </w:rPr>
              <w:t xml:space="preserve">Kontaktpersona </w:t>
            </w:r>
          </w:p>
        </w:tc>
        <w:tc>
          <w:tcPr>
            <w:tcW w:w="5529" w:type="dxa"/>
            <w:vAlign w:val="center"/>
          </w:tcPr>
          <w:p w14:paraId="48FBFB32" w14:textId="0860155E" w:rsidR="0002681A" w:rsidRPr="002B3473" w:rsidRDefault="004B0BCF" w:rsidP="00F454AF">
            <w:pPr>
              <w:overflowPunct w:val="0"/>
              <w:autoSpaceDE w:val="0"/>
              <w:autoSpaceDN w:val="0"/>
              <w:adjustRightInd w:val="0"/>
              <w:spacing w:after="0"/>
              <w:textAlignment w:val="baseline"/>
              <w:rPr>
                <w:rFonts w:ascii="Times New Roman" w:hAnsi="Times New Roman" w:cs="Times New Roman"/>
                <w:sz w:val="24"/>
                <w:szCs w:val="24"/>
              </w:rPr>
            </w:pPr>
            <w:r w:rsidRPr="004B0BCF">
              <w:rPr>
                <w:rFonts w:ascii="Times New Roman" w:eastAsia="Calibri" w:hAnsi="Times New Roman" w:cs="Times New Roman"/>
                <w:sz w:val="24"/>
                <w:szCs w:val="24"/>
              </w:rPr>
              <w:t>Borislavs Kapitonovs</w:t>
            </w:r>
            <w:r w:rsidR="007A27C0" w:rsidRPr="004B0BCF">
              <w:rPr>
                <w:rFonts w:ascii="Times New Roman" w:eastAsia="Calibri" w:hAnsi="Times New Roman" w:cs="Times New Roman"/>
                <w:sz w:val="24"/>
                <w:szCs w:val="24"/>
              </w:rPr>
              <w:t xml:space="preserve">, tālr. nr. </w:t>
            </w:r>
            <w:r w:rsidRPr="004B0BCF">
              <w:rPr>
                <w:rFonts w:ascii="Times New Roman" w:eastAsia="Calibri" w:hAnsi="Times New Roman" w:cs="Times New Roman"/>
                <w:sz w:val="24"/>
                <w:szCs w:val="24"/>
              </w:rPr>
              <w:t>25480225</w:t>
            </w:r>
            <w:r w:rsidR="007A27C0" w:rsidRPr="004B0BCF">
              <w:rPr>
                <w:rFonts w:ascii="Times New Roman" w:eastAsia="Calibri" w:hAnsi="Times New Roman" w:cs="Times New Roman"/>
                <w:sz w:val="24"/>
                <w:szCs w:val="24"/>
              </w:rPr>
              <w:t>, e-pasta adrese</w:t>
            </w:r>
            <w:r w:rsidR="00873D02">
              <w:rPr>
                <w:rFonts w:ascii="Times New Roman" w:eastAsia="Calibri" w:hAnsi="Times New Roman" w:cs="Times New Roman"/>
                <w:sz w:val="24"/>
                <w:szCs w:val="24"/>
              </w:rPr>
              <w:t xml:space="preserve"> </w:t>
            </w:r>
            <w:hyperlink r:id="rId12" w:history="1">
              <w:r w:rsidR="00873D02" w:rsidRPr="00AA74AD">
                <w:rPr>
                  <w:rStyle w:val="Hyperlink"/>
                  <w:rFonts w:ascii="Times New Roman" w:hAnsi="Times New Roman" w:cs="Times New Roman"/>
                  <w:sz w:val="24"/>
                  <w:szCs w:val="24"/>
                </w:rPr>
                <w:t>borislavs.kapitonovs@vbp.lv</w:t>
              </w:r>
            </w:hyperlink>
          </w:p>
        </w:tc>
      </w:tr>
      <w:tr w:rsidR="002B3473" w:rsidRPr="00BB3577" w14:paraId="6194214A" w14:textId="77777777" w:rsidTr="00AD5A64">
        <w:tc>
          <w:tcPr>
            <w:tcW w:w="3260" w:type="dxa"/>
            <w:vAlign w:val="center"/>
          </w:tcPr>
          <w:p w14:paraId="15214382" w14:textId="060076FA"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Banka </w:t>
            </w:r>
          </w:p>
        </w:tc>
        <w:tc>
          <w:tcPr>
            <w:tcW w:w="5529" w:type="dxa"/>
            <w:vAlign w:val="center"/>
          </w:tcPr>
          <w:p w14:paraId="5AE11781" w14:textId="77777777" w:rsidR="002B3473" w:rsidRPr="002B3473" w:rsidRDefault="002B3473" w:rsidP="002B3473">
            <w:pPr>
              <w:overflowPunct w:val="0"/>
              <w:autoSpaceDE w:val="0"/>
              <w:spacing w:after="0"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lang w:eastAsia="lv-LV"/>
              </w:rPr>
              <w:t xml:space="preserve">AS „Luminor Bank”, </w:t>
            </w:r>
          </w:p>
          <w:p w14:paraId="38279537" w14:textId="084FA308" w:rsidR="002B3473" w:rsidRPr="002B3473" w:rsidRDefault="002B3473" w:rsidP="002B347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B3473">
              <w:rPr>
                <w:rFonts w:ascii="Times New Roman" w:hAnsi="Times New Roman" w:cs="Times New Roman"/>
                <w:sz w:val="24"/>
                <w:szCs w:val="24"/>
              </w:rPr>
              <w:t>bankas kods RIKOLV2X</w:t>
            </w:r>
          </w:p>
        </w:tc>
      </w:tr>
      <w:tr w:rsidR="002B3473" w:rsidRPr="00BB3577" w14:paraId="49C440DC" w14:textId="77777777" w:rsidTr="006E1152">
        <w:tc>
          <w:tcPr>
            <w:tcW w:w="3260" w:type="dxa"/>
            <w:vAlign w:val="center"/>
          </w:tcPr>
          <w:p w14:paraId="6D6D70B9" w14:textId="08F908FF"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Bankas konts</w:t>
            </w:r>
          </w:p>
        </w:tc>
        <w:tc>
          <w:tcPr>
            <w:tcW w:w="5529" w:type="dxa"/>
          </w:tcPr>
          <w:p w14:paraId="1A8A6152" w14:textId="54DAE6A4" w:rsidR="002B3473" w:rsidRPr="002B3473" w:rsidRDefault="002B3473" w:rsidP="002B3473">
            <w:pPr>
              <w:overflowPunct w:val="0"/>
              <w:autoSpaceDE w:val="0"/>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rPr>
              <w:t>LV73RIKO0002210002268</w:t>
            </w:r>
          </w:p>
        </w:tc>
      </w:tr>
    </w:tbl>
    <w:p w14:paraId="0ACE0A93"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BF20809" w14:textId="49A89FE7"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w:t>
      </w:r>
      <w:r w:rsidR="00BC105E">
        <w:rPr>
          <w:rFonts w:ascii="Times New Roman" w:eastAsia="Times New Roman" w:hAnsi="Times New Roman" w:cs="Times New Roman"/>
          <w:sz w:val="24"/>
          <w:szCs w:val="24"/>
        </w:rPr>
        <w:t>20</w:t>
      </w:r>
      <w:r w:rsidR="00A924AD" w:rsidRPr="00BB3577">
        <w:rPr>
          <w:rFonts w:ascii="Times New Roman" w:eastAsia="Times New Roman" w:hAnsi="Times New Roman" w:cs="Times New Roman"/>
          <w:sz w:val="24"/>
          <w:szCs w:val="24"/>
        </w:rPr>
        <w:t>/</w:t>
      </w:r>
      <w:r w:rsidR="00D54A6D">
        <w:rPr>
          <w:rFonts w:ascii="Times New Roman" w:eastAsia="Times New Roman" w:hAnsi="Times New Roman" w:cs="Times New Roman"/>
          <w:sz w:val="24"/>
          <w:szCs w:val="24"/>
        </w:rPr>
        <w:t>96.</w:t>
      </w:r>
    </w:p>
    <w:p w14:paraId="7F2B0646" w14:textId="5884C746"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309CB6CC"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7092D465" w14:textId="77777777" w:rsidR="00735374" w:rsidRPr="00735374" w:rsidRDefault="00735374" w:rsidP="00735374">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735374">
        <w:rPr>
          <w:rFonts w:ascii="Times New Roman" w:hAnsi="Times New Roman" w:cs="Times New Roman"/>
          <w:sz w:val="24"/>
          <w:szCs w:val="24"/>
        </w:rPr>
        <w:t>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r w:rsidRPr="00735374">
        <w:rPr>
          <w:rFonts w:ascii="Times New Roman" w:eastAsia="Times New Roman" w:hAnsi="Times New Roman" w:cs="Times New Roman"/>
          <w:sz w:val="24"/>
          <w:szCs w:val="24"/>
        </w:rPr>
        <w:t>.</w:t>
      </w:r>
    </w:p>
    <w:p w14:paraId="2943D3FA"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A27F5F0"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6E7A0DE1" w14:textId="77777777" w:rsidR="00735374" w:rsidRPr="00641FE8" w:rsidRDefault="00735374" w:rsidP="00735374">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41FE8">
        <w:rPr>
          <w:rFonts w:ascii="Times New Roman" w:eastAsia="Times New Roman" w:hAnsi="Times New Roman" w:cs="Times New Roman"/>
          <w:sz w:val="24"/>
          <w:szCs w:val="24"/>
          <w:lang w:eastAsia="lv-LV"/>
        </w:rPr>
        <w:t>Dzelzceļa pārbrauktuves remonta darbi</w:t>
      </w:r>
      <w:r>
        <w:rPr>
          <w:rFonts w:ascii="Times New Roman" w:eastAsia="Times New Roman" w:hAnsi="Times New Roman" w:cs="Times New Roman"/>
          <w:sz w:val="24"/>
          <w:szCs w:val="24"/>
          <w:lang w:eastAsia="lv-LV"/>
        </w:rPr>
        <w:t xml:space="preserve"> (turpmāk – Remonts)</w:t>
      </w:r>
      <w:r w:rsidRPr="00641FE8">
        <w:rPr>
          <w:rFonts w:ascii="Times New Roman" w:eastAsia="Times New Roman" w:hAnsi="Times New Roman" w:cs="Times New Roman"/>
          <w:sz w:val="24"/>
          <w:szCs w:val="24"/>
          <w:lang w:eastAsia="lv-LV"/>
        </w:rPr>
        <w:t xml:space="preserve"> saskaņā ar tehniskajā specifikācijā noteikto (1.pielikums).</w:t>
      </w:r>
    </w:p>
    <w:p w14:paraId="5B737403" w14:textId="77777777" w:rsidR="00735374" w:rsidRPr="00641FE8" w:rsidRDefault="00735374" w:rsidP="00735374">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41FE8">
        <w:rPr>
          <w:rFonts w:ascii="Times New Roman" w:eastAsia="Times New Roman" w:hAnsi="Times New Roman" w:cs="Times New Roman"/>
          <w:sz w:val="24"/>
          <w:szCs w:val="24"/>
          <w:lang w:eastAsia="lv-LV"/>
        </w:rPr>
        <w:t>Remont</w:t>
      </w:r>
      <w:r>
        <w:rPr>
          <w:rFonts w:ascii="Times New Roman" w:eastAsia="Times New Roman" w:hAnsi="Times New Roman" w:cs="Times New Roman"/>
          <w:sz w:val="24"/>
          <w:szCs w:val="24"/>
          <w:lang w:eastAsia="lv-LV"/>
        </w:rPr>
        <w:t>s</w:t>
      </w:r>
      <w:r w:rsidRPr="00641FE8">
        <w:rPr>
          <w:rFonts w:ascii="Times New Roman" w:eastAsia="Times New Roman" w:hAnsi="Times New Roman" w:cs="Times New Roman"/>
          <w:sz w:val="24"/>
          <w:szCs w:val="24"/>
          <w:lang w:eastAsia="lv-LV"/>
        </w:rPr>
        <w:t xml:space="preserve"> jāpabeidz 20 (divdesmit) darba dienu laikā pēc līguma noslēgšanas</w:t>
      </w:r>
      <w:r w:rsidRPr="00641FE8">
        <w:rPr>
          <w:rFonts w:ascii="Times New Roman" w:eastAsia="Times New Roman" w:hAnsi="Times New Roman" w:cs="Times New Roman"/>
          <w:color w:val="000000"/>
          <w:sz w:val="24"/>
          <w:szCs w:val="24"/>
        </w:rPr>
        <w:t>.</w:t>
      </w:r>
    </w:p>
    <w:p w14:paraId="22E0E53D" w14:textId="773679EB" w:rsidR="005537EC" w:rsidRPr="00641FE8" w:rsidRDefault="00735374" w:rsidP="00735374">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41FE8">
        <w:rPr>
          <w:rFonts w:ascii="Times New Roman" w:eastAsia="Times New Roman" w:hAnsi="Times New Roman" w:cs="Times New Roman"/>
          <w:color w:val="000000"/>
          <w:sz w:val="24"/>
          <w:szCs w:val="24"/>
        </w:rPr>
        <w:t>Garantijas laiks – 5 (pieci) gadi no darbu pabeigšanas brīža</w:t>
      </w:r>
      <w:r w:rsidR="005537EC" w:rsidRPr="00641FE8">
        <w:rPr>
          <w:rFonts w:ascii="Times New Roman" w:eastAsia="Times New Roman" w:hAnsi="Times New Roman" w:cs="Times New Roman"/>
          <w:color w:val="000000"/>
          <w:sz w:val="24"/>
          <w:szCs w:val="24"/>
        </w:rPr>
        <w:t>.</w:t>
      </w:r>
    </w:p>
    <w:p w14:paraId="28C7252F" w14:textId="50BB4339" w:rsidR="005537EC" w:rsidRPr="00641FE8" w:rsidRDefault="002E0125"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41FE8">
        <w:rPr>
          <w:rFonts w:ascii="Times New Roman" w:eastAsia="Times New Roman" w:hAnsi="Times New Roman" w:cs="Times New Roman"/>
          <w:color w:val="000000"/>
          <w:sz w:val="24"/>
          <w:szCs w:val="24"/>
        </w:rPr>
        <w:t>Objekta atrašanas viet</w:t>
      </w:r>
      <w:r w:rsidR="00D54A6D">
        <w:rPr>
          <w:rFonts w:ascii="Times New Roman" w:eastAsia="Times New Roman" w:hAnsi="Times New Roman" w:cs="Times New Roman"/>
          <w:color w:val="000000"/>
          <w:sz w:val="24"/>
          <w:szCs w:val="24"/>
        </w:rPr>
        <w:t>a</w:t>
      </w:r>
      <w:r w:rsidR="005537EC" w:rsidRPr="00641FE8">
        <w:rPr>
          <w:rFonts w:ascii="Times New Roman" w:eastAsia="Times New Roman" w:hAnsi="Times New Roman" w:cs="Times New Roman"/>
          <w:color w:val="000000"/>
          <w:sz w:val="24"/>
          <w:szCs w:val="24"/>
        </w:rPr>
        <w:t xml:space="preserve"> – </w:t>
      </w:r>
      <w:r w:rsidR="00D57248">
        <w:rPr>
          <w:rFonts w:ascii="Times New Roman" w:eastAsia="Times New Roman" w:hAnsi="Times New Roman" w:cs="Times New Roman"/>
          <w:color w:val="000000"/>
          <w:sz w:val="24"/>
          <w:szCs w:val="24"/>
        </w:rPr>
        <w:t>AS “Grain Terminal”</w:t>
      </w:r>
      <w:r w:rsidR="005537EC" w:rsidRPr="00641FE8">
        <w:rPr>
          <w:rFonts w:ascii="Times New Roman" w:eastAsia="Times New Roman" w:hAnsi="Times New Roman" w:cs="Times New Roman"/>
          <w:color w:val="000000"/>
          <w:sz w:val="24"/>
          <w:szCs w:val="24"/>
        </w:rPr>
        <w:t xml:space="preserve">, </w:t>
      </w:r>
      <w:r w:rsidR="005C26D9">
        <w:rPr>
          <w:rFonts w:ascii="Times New Roman" w:eastAsia="Times New Roman" w:hAnsi="Times New Roman" w:cs="Times New Roman"/>
          <w:color w:val="000000"/>
          <w:sz w:val="24"/>
          <w:szCs w:val="24"/>
        </w:rPr>
        <w:t xml:space="preserve">Dzintaru iela 13, </w:t>
      </w:r>
      <w:r w:rsidR="005537EC" w:rsidRPr="005C26D9">
        <w:rPr>
          <w:rFonts w:ascii="Times New Roman" w:eastAsia="Times New Roman" w:hAnsi="Times New Roman" w:cs="Times New Roman"/>
          <w:sz w:val="24"/>
          <w:szCs w:val="24"/>
        </w:rPr>
        <w:t>Ventspils</w:t>
      </w:r>
      <w:r w:rsidR="005537EC" w:rsidRPr="00641FE8">
        <w:rPr>
          <w:rFonts w:ascii="Times New Roman" w:eastAsia="Times New Roman" w:hAnsi="Times New Roman" w:cs="Times New Roman"/>
          <w:color w:val="000000"/>
          <w:sz w:val="24"/>
          <w:szCs w:val="24"/>
        </w:rPr>
        <w:t>.</w:t>
      </w:r>
    </w:p>
    <w:p w14:paraId="0E42EFE5" w14:textId="77777777" w:rsidR="00735374" w:rsidRPr="00641FE8" w:rsidRDefault="00735374" w:rsidP="00735374">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41FE8">
        <w:rPr>
          <w:rFonts w:ascii="Times New Roman" w:hAnsi="Times New Roman"/>
          <w:sz w:val="24"/>
          <w:szCs w:val="24"/>
        </w:rPr>
        <w:t xml:space="preserve">Avanss netiek paredzēts. </w:t>
      </w:r>
    </w:p>
    <w:p w14:paraId="0AE34433" w14:textId="38F9E0BC" w:rsidR="00B712F3" w:rsidRPr="00641FE8" w:rsidRDefault="00735374" w:rsidP="00735374">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41FE8">
        <w:rPr>
          <w:rFonts w:ascii="Times New Roman" w:eastAsia="Times New Roman" w:hAnsi="Times New Roman" w:cs="Times New Roman"/>
          <w:sz w:val="24"/>
          <w:szCs w:val="24"/>
          <w:lang w:eastAsia="lv-LV"/>
        </w:rPr>
        <w:t>Pretendentam piedāvājums jāsagatavo par visu iepirkuma priekšmetu kopumu vienā variantā</w:t>
      </w:r>
      <w:r w:rsidR="00B0200B" w:rsidRPr="00641FE8">
        <w:rPr>
          <w:rFonts w:ascii="Times New Roman" w:eastAsia="Times New Roman" w:hAnsi="Times New Roman" w:cs="Times New Roman"/>
          <w:sz w:val="24"/>
          <w:szCs w:val="24"/>
          <w:lang w:eastAsia="lv-LV"/>
        </w:rPr>
        <w:t>.</w:t>
      </w:r>
      <w:r w:rsidR="00A33655" w:rsidRPr="00641FE8">
        <w:rPr>
          <w:rFonts w:ascii="Times New Roman" w:eastAsia="Times New Roman" w:hAnsi="Times New Roman" w:cs="Times New Roman"/>
          <w:sz w:val="24"/>
          <w:szCs w:val="24"/>
          <w:lang w:eastAsia="lv-LV"/>
        </w:rPr>
        <w:t xml:space="preserve"> </w:t>
      </w:r>
    </w:p>
    <w:p w14:paraId="4BBC1C30" w14:textId="77777777" w:rsidR="00B0200B" w:rsidRPr="00641FE8"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641FE8">
        <w:rPr>
          <w:rFonts w:ascii="Times New Roman" w:eastAsia="Times New Roman" w:hAnsi="Times New Roman" w:cs="Times New Roman"/>
          <w:bCs/>
          <w:color w:val="000000"/>
          <w:sz w:val="24"/>
          <w:szCs w:val="24"/>
        </w:rPr>
        <w:t xml:space="preserve">                                                                                                                                                                                                                                                              </w:t>
      </w:r>
    </w:p>
    <w:p w14:paraId="0A92381B" w14:textId="77777777" w:rsidR="003C7635" w:rsidRPr="00641FE8"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641FE8">
        <w:rPr>
          <w:rFonts w:ascii="Times New Roman" w:eastAsia="Times New Roman" w:hAnsi="Times New Roman" w:cs="Times New Roman"/>
          <w:b/>
          <w:sz w:val="24"/>
          <w:szCs w:val="24"/>
        </w:rPr>
        <w:lastRenderedPageBreak/>
        <w:t>DALĪBAS NOSACĪJUMI IEPIRKUMA PROCEDŪRĀ</w:t>
      </w:r>
    </w:p>
    <w:p w14:paraId="0F084B88" w14:textId="77777777" w:rsidR="00BA46B6" w:rsidRPr="00BA46B6" w:rsidRDefault="00BA46B6" w:rsidP="00BA46B6">
      <w:pPr>
        <w:numPr>
          <w:ilvl w:val="1"/>
          <w:numId w:val="15"/>
        </w:numPr>
        <w:spacing w:after="0" w:line="240" w:lineRule="auto"/>
        <w:ind w:left="709" w:hanging="567"/>
        <w:jc w:val="both"/>
        <w:rPr>
          <w:rFonts w:ascii="Times New Roman" w:hAnsi="Times New Roman" w:cs="Times New Roman"/>
          <w:sz w:val="24"/>
          <w:szCs w:val="24"/>
        </w:rPr>
      </w:pPr>
      <w:r w:rsidRPr="00212DFD">
        <w:rPr>
          <w:rFonts w:ascii="Times New Roman" w:hAnsi="Times New Roman"/>
          <w:sz w:val="24"/>
          <w:szCs w:val="24"/>
        </w:rPr>
        <w:t xml:space="preserve">Dalība iepirkumu procedūrā ir brīvi pieejama jebkurai fiziskai vai juridiskai personai, šādu personu apvienībai jebkurā to kombinācijā, kas piedāvā sniegt Iepirkuma procedūras </w:t>
      </w:r>
      <w:r w:rsidRPr="00BA46B6">
        <w:rPr>
          <w:rFonts w:ascii="Times New Roman" w:hAnsi="Times New Roman" w:cs="Times New Roman"/>
          <w:sz w:val="24"/>
          <w:szCs w:val="24"/>
        </w:rPr>
        <w:t>nolikumā paredzētos pakalpojumus un atbilst šādām dalības nosacījumu prasībām:</w:t>
      </w:r>
    </w:p>
    <w:p w14:paraId="4C46602B" w14:textId="77777777" w:rsidR="00BA46B6" w:rsidRPr="00BA46B6" w:rsidRDefault="00BA46B6" w:rsidP="00BA46B6">
      <w:pPr>
        <w:numPr>
          <w:ilvl w:val="2"/>
          <w:numId w:val="15"/>
        </w:numPr>
        <w:tabs>
          <w:tab w:val="left" w:pos="709"/>
        </w:tabs>
        <w:spacing w:after="0" w:line="240" w:lineRule="auto"/>
        <w:jc w:val="both"/>
        <w:rPr>
          <w:rFonts w:ascii="Times New Roman" w:hAnsi="Times New Roman" w:cs="Times New Roman"/>
          <w:sz w:val="24"/>
          <w:szCs w:val="24"/>
        </w:rPr>
      </w:pPr>
      <w:r w:rsidRPr="00BA46B6">
        <w:rPr>
          <w:rFonts w:ascii="Times New Roman" w:hAnsi="Times New Roman" w:cs="Times New Roman"/>
          <w:sz w:val="24"/>
          <w:szCs w:val="24"/>
        </w:rPr>
        <w:t>nav konstatēts, ka Pretendentam piedāvājuma iesniegšanas termiņa pēdējā dienā un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Pr="00BA46B6">
        <w:rPr>
          <w:rFonts w:ascii="Times New Roman" w:hAnsi="Times New Roman" w:cs="Times New Roman"/>
          <w:i/>
          <w:iCs/>
          <w:sz w:val="24"/>
          <w:szCs w:val="24"/>
        </w:rPr>
        <w:t>euro</w:t>
      </w:r>
      <w:r w:rsidRPr="00BA46B6">
        <w:rPr>
          <w:rFonts w:ascii="Times New Roman" w:hAnsi="Times New Roman" w:cs="Times New Roman"/>
          <w:sz w:val="24"/>
          <w:szCs w:val="24"/>
        </w:rPr>
        <w:t>;</w:t>
      </w:r>
    </w:p>
    <w:p w14:paraId="42E44190" w14:textId="77777777" w:rsidR="00BA46B6" w:rsidRPr="00BA46B6" w:rsidRDefault="00BA46B6" w:rsidP="00BA46B6">
      <w:pPr>
        <w:numPr>
          <w:ilvl w:val="2"/>
          <w:numId w:val="15"/>
        </w:numPr>
        <w:tabs>
          <w:tab w:val="left" w:pos="709"/>
        </w:tabs>
        <w:spacing w:after="0" w:line="240" w:lineRule="auto"/>
        <w:jc w:val="both"/>
        <w:rPr>
          <w:rFonts w:ascii="Times New Roman" w:hAnsi="Times New Roman" w:cs="Times New Roman"/>
          <w:sz w:val="24"/>
          <w:szCs w:val="24"/>
        </w:rPr>
      </w:pPr>
      <w:r w:rsidRPr="00BA46B6">
        <w:rPr>
          <w:rFonts w:ascii="Times New Roman" w:hAnsi="Times New Roman" w:cs="Times New Roman"/>
          <w:sz w:val="24"/>
          <w:szCs w:val="24"/>
        </w:rPr>
        <w:t>nav pasludināts Pretendenta maksātnespējas process, apturēta Pretendenta saimnieciskā darbība un netiek veikta pretendenta likvidācija;</w:t>
      </w:r>
    </w:p>
    <w:p w14:paraId="49B41963" w14:textId="77777777" w:rsidR="00BA46B6" w:rsidRPr="00BA46B6" w:rsidRDefault="00BA46B6" w:rsidP="00BA46B6">
      <w:pPr>
        <w:numPr>
          <w:ilvl w:val="2"/>
          <w:numId w:val="15"/>
        </w:numPr>
        <w:tabs>
          <w:tab w:val="left" w:pos="709"/>
        </w:tabs>
        <w:spacing w:after="0" w:line="240" w:lineRule="auto"/>
        <w:jc w:val="both"/>
        <w:rPr>
          <w:rFonts w:ascii="Times New Roman" w:hAnsi="Times New Roman" w:cs="Times New Roman"/>
          <w:sz w:val="24"/>
          <w:szCs w:val="24"/>
        </w:rPr>
      </w:pPr>
      <w:r w:rsidRPr="00BA46B6">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1D3ED045" w14:textId="22852645" w:rsidR="00BA46B6" w:rsidRPr="00212DFD" w:rsidRDefault="00BA46B6" w:rsidP="00BA46B6">
      <w:pPr>
        <w:numPr>
          <w:ilvl w:val="1"/>
          <w:numId w:val="15"/>
        </w:numPr>
        <w:spacing w:after="0" w:line="240" w:lineRule="auto"/>
        <w:ind w:left="709" w:hanging="567"/>
        <w:jc w:val="both"/>
        <w:rPr>
          <w:rFonts w:ascii="Times New Roman" w:hAnsi="Times New Roman"/>
          <w:sz w:val="24"/>
          <w:szCs w:val="24"/>
        </w:rPr>
      </w:pPr>
      <w:r w:rsidRPr="00212DFD">
        <w:rPr>
          <w:rFonts w:ascii="Times New Roman" w:hAnsi="Times New Roman"/>
          <w:sz w:val="24"/>
          <w:szCs w:val="24"/>
        </w:rPr>
        <w:t xml:space="preserve">Visas šī nolikuma </w:t>
      </w:r>
      <w:r w:rsidR="0057383F">
        <w:rPr>
          <w:rFonts w:ascii="Times New Roman" w:hAnsi="Times New Roman"/>
          <w:sz w:val="24"/>
          <w:szCs w:val="24"/>
        </w:rPr>
        <w:t>4</w:t>
      </w:r>
      <w:r w:rsidRPr="00212DFD">
        <w:rPr>
          <w:rFonts w:ascii="Times New Roman" w:hAnsi="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DC8B0B9" w14:textId="5179B552" w:rsidR="00BA46B6" w:rsidRPr="00212DFD" w:rsidRDefault="00BA46B6" w:rsidP="00BA46B6">
      <w:pPr>
        <w:numPr>
          <w:ilvl w:val="1"/>
          <w:numId w:val="15"/>
        </w:numPr>
        <w:spacing w:after="0" w:line="240" w:lineRule="auto"/>
        <w:ind w:left="709" w:hanging="567"/>
        <w:jc w:val="both"/>
        <w:rPr>
          <w:rFonts w:ascii="Times New Roman" w:hAnsi="Times New Roman"/>
          <w:sz w:val="24"/>
          <w:szCs w:val="24"/>
        </w:rPr>
      </w:pPr>
      <w:r w:rsidRPr="00212DFD">
        <w:rPr>
          <w:rFonts w:ascii="Times New Roman" w:hAnsi="Times New Roman"/>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57383F">
        <w:rPr>
          <w:rFonts w:ascii="Times New Roman" w:hAnsi="Times New Roman"/>
          <w:sz w:val="24"/>
          <w:szCs w:val="24"/>
        </w:rPr>
        <w:t>4</w:t>
      </w:r>
      <w:r w:rsidRPr="00212DFD">
        <w:rPr>
          <w:rFonts w:ascii="Times New Roman" w:hAnsi="Times New Roman"/>
          <w:sz w:val="24"/>
          <w:szCs w:val="24"/>
        </w:rPr>
        <w:t>.1.punkta apakšpunktos noteiktajiem dalības nosacījumiem iepirkuma procedūrā</w:t>
      </w:r>
      <w:r w:rsidR="0057383F">
        <w:rPr>
          <w:rFonts w:ascii="Times New Roman" w:hAnsi="Times New Roman"/>
          <w:sz w:val="24"/>
          <w:szCs w:val="24"/>
        </w:rPr>
        <w:t>.</w:t>
      </w:r>
    </w:p>
    <w:p w14:paraId="16765D97" w14:textId="77777777" w:rsidR="00E0756C" w:rsidRPr="00641FE8"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highlight w:val="yellow"/>
        </w:rPr>
      </w:pPr>
    </w:p>
    <w:p w14:paraId="55F12739" w14:textId="77777777" w:rsidR="003C7635" w:rsidRPr="00D57248"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D57248">
        <w:rPr>
          <w:rFonts w:ascii="Times New Roman" w:eastAsia="Times New Roman" w:hAnsi="Times New Roman" w:cs="Times New Roman"/>
          <w:b/>
          <w:sz w:val="24"/>
          <w:szCs w:val="24"/>
        </w:rPr>
        <w:t>KVALIFIKĀCIJAS PRASĪBAS</w:t>
      </w:r>
      <w:bookmarkEnd w:id="0"/>
    </w:p>
    <w:p w14:paraId="53770732" w14:textId="77777777" w:rsidR="00393851" w:rsidRDefault="006F5A73" w:rsidP="00393851">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D57248">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D57248">
        <w:rPr>
          <w:rFonts w:ascii="Times New Roman" w:hAnsi="Times New Roman" w:cs="Times New Roman"/>
          <w:sz w:val="24"/>
          <w:szCs w:val="24"/>
        </w:rPr>
        <w:t xml:space="preserve"> </w:t>
      </w:r>
      <w:r w:rsidRPr="00D57248">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bookmarkStart w:id="1" w:name="_Hlk514318235"/>
    </w:p>
    <w:p w14:paraId="7757FE0B" w14:textId="45D5A484" w:rsidR="00393851" w:rsidRPr="00735374" w:rsidRDefault="00393851" w:rsidP="00393851">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393851">
        <w:rPr>
          <w:rFonts w:ascii="Times New Roman" w:eastAsia="Times New Roman" w:hAnsi="Times New Roman"/>
          <w:sz w:val="24"/>
          <w:szCs w:val="24"/>
          <w:lang w:eastAsia="lv-LV"/>
        </w:rPr>
        <w:t xml:space="preserve">Pretendentam jābūt Iepirkuma priekšmetam atbilstošai darbu veikšanas pieredzei – pēdējo </w:t>
      </w:r>
      <w:r>
        <w:rPr>
          <w:rFonts w:ascii="Times New Roman" w:eastAsia="Times New Roman" w:hAnsi="Times New Roman"/>
          <w:sz w:val="24"/>
          <w:szCs w:val="24"/>
          <w:lang w:eastAsia="lv-LV"/>
        </w:rPr>
        <w:t>5</w:t>
      </w:r>
      <w:r w:rsidRPr="0039385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piecu</w:t>
      </w:r>
      <w:r w:rsidRPr="00393851">
        <w:rPr>
          <w:rFonts w:ascii="Times New Roman" w:eastAsia="Times New Roman" w:hAnsi="Times New Roman"/>
          <w:sz w:val="24"/>
          <w:szCs w:val="24"/>
          <w:lang w:eastAsia="lv-LV"/>
        </w:rPr>
        <w:t>) gadu laikā (201</w:t>
      </w:r>
      <w:r>
        <w:rPr>
          <w:rFonts w:ascii="Times New Roman" w:eastAsia="Times New Roman" w:hAnsi="Times New Roman"/>
          <w:sz w:val="24"/>
          <w:szCs w:val="24"/>
          <w:lang w:eastAsia="lv-LV"/>
        </w:rPr>
        <w:t>5</w:t>
      </w:r>
      <w:r w:rsidRPr="00393851">
        <w:rPr>
          <w:rFonts w:ascii="Times New Roman" w:eastAsia="Times New Roman" w:hAnsi="Times New Roman"/>
          <w:sz w:val="24"/>
          <w:szCs w:val="24"/>
          <w:lang w:eastAsia="lv-LV"/>
        </w:rPr>
        <w:t xml:space="preserve">. - 2020.gads līdz piedāvājuma iesniegšanas brīdim) jābūt veiktiem </w:t>
      </w:r>
      <w:bookmarkEnd w:id="1"/>
      <w:r w:rsidRPr="00393851">
        <w:rPr>
          <w:rFonts w:ascii="Times New Roman" w:eastAsia="Times New Roman" w:hAnsi="Times New Roman"/>
          <w:sz w:val="24"/>
          <w:szCs w:val="24"/>
          <w:lang w:eastAsia="lv-LV"/>
        </w:rPr>
        <w:t>līdzīga rakstura darbiem vismaz 2 (diviem) pasūtītājiem.</w:t>
      </w:r>
    </w:p>
    <w:p w14:paraId="30153A37" w14:textId="6B4B4DED" w:rsidR="00735374" w:rsidRPr="00735374" w:rsidRDefault="00735374" w:rsidP="00735374">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D57248">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7792E36F" w14:textId="4195C6B2" w:rsidR="00735374" w:rsidRPr="00BA46B6" w:rsidRDefault="00735374" w:rsidP="00393851">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BA46B6">
        <w:rPr>
          <w:rFonts w:ascii="Times New Roman" w:hAnsi="Times New Roman"/>
          <w:sz w:val="24"/>
          <w:szCs w:val="24"/>
        </w:rPr>
        <w:t>Pretendenta rīcībā jābūt speciālistam</w:t>
      </w:r>
      <w:r w:rsidR="00C1480C" w:rsidRPr="00BA46B6">
        <w:rPr>
          <w:rFonts w:ascii="Times New Roman" w:hAnsi="Times New Roman"/>
          <w:sz w:val="24"/>
          <w:szCs w:val="24"/>
        </w:rPr>
        <w:t>, kurš atbilstoši 2006.gada 2.maija Ministru kabineta noteikumu Nr.360</w:t>
      </w:r>
      <w:r w:rsidR="0057383F">
        <w:rPr>
          <w:rFonts w:ascii="Times New Roman" w:hAnsi="Times New Roman"/>
          <w:sz w:val="24"/>
          <w:szCs w:val="24"/>
        </w:rPr>
        <w:t xml:space="preserve"> “Noteikumi par dzelzceļa speciālistiem”</w:t>
      </w:r>
      <w:r w:rsidR="00C1480C" w:rsidRPr="00BA46B6">
        <w:rPr>
          <w:rFonts w:ascii="Times New Roman" w:hAnsi="Times New Roman"/>
          <w:sz w:val="24"/>
          <w:szCs w:val="24"/>
        </w:rPr>
        <w:t xml:space="preserve"> prasībām ir ieguvis dzelzceļa speciālista apliecību.</w:t>
      </w:r>
    </w:p>
    <w:p w14:paraId="011F0E71" w14:textId="1C887E55" w:rsidR="006F5A73"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D57248">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D57248">
        <w:rPr>
          <w:rFonts w:ascii="Times New Roman" w:hAnsi="Times New Roman" w:cs="Times New Roman"/>
          <w:sz w:val="24"/>
          <w:szCs w:val="24"/>
        </w:rPr>
        <w:t xml:space="preserve">(veidlapa pieejama </w:t>
      </w:r>
      <w:hyperlink r:id="rId13" w:history="1">
        <w:r w:rsidR="002B3473" w:rsidRPr="00D57248">
          <w:rPr>
            <w:rFonts w:ascii="Times New Roman" w:hAnsi="Times New Roman" w:cs="Times New Roman"/>
            <w:sz w:val="24"/>
            <w:szCs w:val="24"/>
            <w:u w:val="single"/>
            <w:lang w:eastAsia="lv-LV"/>
          </w:rPr>
          <w:t>http://espd.eis.gov.lv/</w:t>
        </w:r>
      </w:hyperlink>
      <w:r w:rsidR="002B3473" w:rsidRPr="00D57248">
        <w:rPr>
          <w:rFonts w:ascii="Times New Roman" w:hAnsi="Times New Roman" w:cs="Times New Roman"/>
          <w:sz w:val="24"/>
          <w:szCs w:val="24"/>
          <w:lang w:eastAsia="lv-LV"/>
        </w:rPr>
        <w:t>)</w:t>
      </w:r>
      <w:r w:rsidR="002B3473" w:rsidRPr="00D57248">
        <w:rPr>
          <w:rFonts w:ascii="Times New Roman" w:hAnsi="Times New Roman" w:cs="Times New Roman"/>
          <w:sz w:val="24"/>
          <w:szCs w:val="24"/>
        </w:rPr>
        <w:t xml:space="preserve"> </w:t>
      </w:r>
      <w:r w:rsidRPr="00D57248">
        <w:rPr>
          <w:rFonts w:ascii="Times New Roman" w:eastAsia="Times New Roman" w:hAnsi="Times New Roman" w:cs="Times New Roman"/>
          <w:sz w:val="24"/>
          <w:szCs w:val="24"/>
          <w:lang w:eastAsia="lv-LV"/>
        </w:rPr>
        <w:t xml:space="preserve">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w:t>
      </w:r>
      <w:r w:rsidRPr="00D57248">
        <w:rPr>
          <w:rFonts w:ascii="Times New Roman" w:eastAsia="Times New Roman" w:hAnsi="Times New Roman" w:cs="Times New Roman"/>
          <w:sz w:val="24"/>
          <w:szCs w:val="24"/>
          <w:lang w:eastAsia="lv-LV"/>
        </w:rPr>
        <w:lastRenderedPageBreak/>
        <w:t xml:space="preserve">kvalifikācija atbilst paziņojumā par līgumu vai iepirkuma procedūras dokumentos noteiktajām prasībām un par tā norādīto apakšuzņēmēju, kura veicamo darbu vai sniedzamo pakalpojumu vērtība ir vismaz 10 procenti no iepirkuma līguma vērtības.  Piegādātāju apvienība iesniedz atsevišķu Eiropas vienoto iepirkuma procedūras dokumentu par katru tās dalībnieku. </w:t>
      </w:r>
    </w:p>
    <w:p w14:paraId="5242F529" w14:textId="39C05D0E" w:rsidR="006F5A73" w:rsidRPr="00D57248"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CD5EA3"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CD5EA3">
        <w:rPr>
          <w:rFonts w:ascii="Times New Roman" w:eastAsia="Times New Roman" w:hAnsi="Times New Roman" w:cs="Times New Roman"/>
          <w:b/>
          <w:caps/>
          <w:color w:val="000000"/>
          <w:sz w:val="24"/>
          <w:szCs w:val="24"/>
        </w:rPr>
        <w:t>Piedāvājumu iesniegšana un atvēršana</w:t>
      </w:r>
    </w:p>
    <w:p w14:paraId="4A59FA3A" w14:textId="6E567AB8" w:rsidR="00B0200B" w:rsidRPr="00CD5EA3"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CD5EA3">
        <w:rPr>
          <w:rFonts w:ascii="Times New Roman" w:eastAsia="Times New Roman" w:hAnsi="Times New Roman" w:cs="Times New Roman"/>
          <w:sz w:val="24"/>
          <w:szCs w:val="24"/>
        </w:rPr>
        <w:t>Piedāvājumu var iesniegt personīgi vai nosūtīt pa pastu ar piegādi un izsniegšanu Komisijas sekretārei līdz 20</w:t>
      </w:r>
      <w:r w:rsidR="00EB072B" w:rsidRPr="00CD5EA3">
        <w:rPr>
          <w:rFonts w:ascii="Times New Roman" w:eastAsia="Times New Roman" w:hAnsi="Times New Roman" w:cs="Times New Roman"/>
          <w:sz w:val="24"/>
          <w:szCs w:val="24"/>
        </w:rPr>
        <w:t>20</w:t>
      </w:r>
      <w:r w:rsidRPr="00CD5EA3">
        <w:rPr>
          <w:rFonts w:ascii="Times New Roman" w:eastAsia="Times New Roman" w:hAnsi="Times New Roman" w:cs="Times New Roman"/>
          <w:sz w:val="24"/>
          <w:szCs w:val="24"/>
        </w:rPr>
        <w:t xml:space="preserve">.gada </w:t>
      </w:r>
      <w:r w:rsidR="00393851">
        <w:rPr>
          <w:rFonts w:ascii="Times New Roman" w:eastAsia="Times New Roman" w:hAnsi="Times New Roman" w:cs="Times New Roman"/>
          <w:sz w:val="24"/>
          <w:szCs w:val="24"/>
        </w:rPr>
        <w:t>5</w:t>
      </w:r>
      <w:r w:rsidR="002B3473" w:rsidRPr="00CD5EA3">
        <w:rPr>
          <w:rFonts w:ascii="Times New Roman" w:eastAsia="Times New Roman" w:hAnsi="Times New Roman" w:cs="Times New Roman"/>
          <w:sz w:val="24"/>
          <w:szCs w:val="24"/>
        </w:rPr>
        <w:t>.</w:t>
      </w:r>
      <w:r w:rsidR="00393851">
        <w:rPr>
          <w:rFonts w:ascii="Times New Roman" w:eastAsia="Times New Roman" w:hAnsi="Times New Roman" w:cs="Times New Roman"/>
          <w:sz w:val="24"/>
          <w:szCs w:val="24"/>
        </w:rPr>
        <w:t>oktobrī</w:t>
      </w:r>
      <w:r w:rsidR="004B0BCF" w:rsidRPr="00CD5EA3">
        <w:rPr>
          <w:rFonts w:ascii="Times New Roman" w:eastAsia="Times New Roman" w:hAnsi="Times New Roman" w:cs="Times New Roman"/>
          <w:sz w:val="24"/>
          <w:szCs w:val="24"/>
        </w:rPr>
        <w:t xml:space="preserve"> </w:t>
      </w:r>
      <w:r w:rsidRPr="00CD5EA3">
        <w:rPr>
          <w:rFonts w:ascii="Times New Roman" w:eastAsia="Times New Roman" w:hAnsi="Times New Roman" w:cs="Times New Roman"/>
          <w:sz w:val="24"/>
          <w:szCs w:val="24"/>
        </w:rPr>
        <w:t xml:space="preserve">plkst. </w:t>
      </w:r>
      <w:r w:rsidR="00716F5D" w:rsidRPr="00CD5EA3">
        <w:rPr>
          <w:rFonts w:ascii="Times New Roman" w:eastAsia="Times New Roman" w:hAnsi="Times New Roman" w:cs="Times New Roman"/>
          <w:sz w:val="24"/>
          <w:szCs w:val="24"/>
        </w:rPr>
        <w:t>1</w:t>
      </w:r>
      <w:r w:rsidR="00462F13">
        <w:rPr>
          <w:rFonts w:ascii="Times New Roman" w:eastAsia="Times New Roman" w:hAnsi="Times New Roman" w:cs="Times New Roman"/>
          <w:sz w:val="24"/>
          <w:szCs w:val="24"/>
        </w:rPr>
        <w:t>4</w:t>
      </w:r>
      <w:r w:rsidRPr="00CD5EA3">
        <w:rPr>
          <w:rFonts w:ascii="Times New Roman" w:eastAsia="Times New Roman" w:hAnsi="Times New Roman" w:cs="Times New Roman"/>
          <w:sz w:val="24"/>
          <w:szCs w:val="24"/>
          <w:vertAlign w:val="superscript"/>
        </w:rPr>
        <w:t>00</w:t>
      </w:r>
      <w:r w:rsidRPr="00CD5EA3">
        <w:rPr>
          <w:rFonts w:ascii="Times New Roman" w:eastAsia="Times New Roman" w:hAnsi="Times New Roman" w:cs="Times New Roman"/>
          <w:sz w:val="24"/>
          <w:szCs w:val="24"/>
        </w:rPr>
        <w:t>, Ventspils brīvostas pārvaldē, Jāņa ielā 19, Ventspilī 202.kabinetā darba dienās no plkst. 8</w:t>
      </w:r>
      <w:r w:rsidRPr="00CD5EA3">
        <w:rPr>
          <w:rFonts w:ascii="Times New Roman" w:eastAsia="Times New Roman" w:hAnsi="Times New Roman" w:cs="Times New Roman"/>
          <w:sz w:val="24"/>
          <w:szCs w:val="24"/>
          <w:vertAlign w:val="superscript"/>
        </w:rPr>
        <w:t>00</w:t>
      </w:r>
      <w:r w:rsidRPr="00CD5EA3">
        <w:rPr>
          <w:rFonts w:ascii="Times New Roman" w:eastAsia="Times New Roman" w:hAnsi="Times New Roman" w:cs="Times New Roman"/>
          <w:sz w:val="24"/>
          <w:szCs w:val="24"/>
        </w:rPr>
        <w:t xml:space="preserve"> līdz 12</w:t>
      </w:r>
      <w:r w:rsidRPr="00CD5EA3">
        <w:rPr>
          <w:rFonts w:ascii="Times New Roman" w:eastAsia="Times New Roman" w:hAnsi="Times New Roman" w:cs="Times New Roman"/>
          <w:sz w:val="24"/>
          <w:szCs w:val="24"/>
          <w:vertAlign w:val="superscript"/>
        </w:rPr>
        <w:t>00</w:t>
      </w:r>
      <w:r w:rsidRPr="00CD5EA3">
        <w:rPr>
          <w:rFonts w:ascii="Times New Roman" w:eastAsia="Times New Roman" w:hAnsi="Times New Roman" w:cs="Times New Roman"/>
          <w:sz w:val="24"/>
          <w:szCs w:val="24"/>
        </w:rPr>
        <w:t xml:space="preserve"> un no plkst. 13</w:t>
      </w:r>
      <w:r w:rsidRPr="00CD5EA3">
        <w:rPr>
          <w:rFonts w:ascii="Times New Roman" w:eastAsia="Times New Roman" w:hAnsi="Times New Roman" w:cs="Times New Roman"/>
          <w:sz w:val="24"/>
          <w:szCs w:val="24"/>
          <w:vertAlign w:val="superscript"/>
        </w:rPr>
        <w:t>00</w:t>
      </w:r>
      <w:r w:rsidRPr="00CD5EA3">
        <w:rPr>
          <w:rFonts w:ascii="Times New Roman" w:eastAsia="Times New Roman" w:hAnsi="Times New Roman" w:cs="Times New Roman"/>
          <w:sz w:val="24"/>
          <w:szCs w:val="24"/>
        </w:rPr>
        <w:t xml:space="preserve"> līdz 17</w:t>
      </w:r>
      <w:r w:rsidRPr="00CD5EA3">
        <w:rPr>
          <w:rFonts w:ascii="Times New Roman" w:eastAsia="Times New Roman" w:hAnsi="Times New Roman" w:cs="Times New Roman"/>
          <w:sz w:val="24"/>
          <w:szCs w:val="24"/>
          <w:vertAlign w:val="superscript"/>
        </w:rPr>
        <w:t>00</w:t>
      </w:r>
      <w:r w:rsidRPr="00CD5EA3">
        <w:rPr>
          <w:rFonts w:ascii="Times New Roman" w:eastAsia="Times New Roman" w:hAnsi="Times New Roman" w:cs="Times New Roman"/>
          <w:sz w:val="24"/>
          <w:szCs w:val="24"/>
        </w:rPr>
        <w:t>, piektdienās līdz plkst.16</w:t>
      </w:r>
      <w:r w:rsidRPr="00CD5EA3">
        <w:rPr>
          <w:rFonts w:ascii="Times New Roman" w:eastAsia="Times New Roman" w:hAnsi="Times New Roman" w:cs="Times New Roman"/>
          <w:sz w:val="24"/>
          <w:szCs w:val="24"/>
          <w:vertAlign w:val="superscript"/>
        </w:rPr>
        <w:t>00</w:t>
      </w:r>
      <w:r w:rsidRPr="00CD5EA3">
        <w:rPr>
          <w:rFonts w:ascii="Times New Roman" w:eastAsia="Times New Roman" w:hAnsi="Times New Roman" w:cs="Times New Roman"/>
          <w:sz w:val="24"/>
          <w:szCs w:val="24"/>
        </w:rPr>
        <w:t>. Saņemot piedāvājumu, Komisijas sekretāre uz piedāvājuma atzīmē tā iesniegšanas datumu un laiku</w:t>
      </w:r>
      <w:r w:rsidRPr="00CD5EA3">
        <w:rPr>
          <w:rFonts w:ascii="Times New Roman" w:eastAsia="Times New Roman" w:hAnsi="Times New Roman" w:cs="Times New Roman"/>
          <w:bCs/>
          <w:color w:val="000000"/>
          <w:sz w:val="24"/>
          <w:szCs w:val="24"/>
        </w:rPr>
        <w:t>.</w:t>
      </w:r>
    </w:p>
    <w:p w14:paraId="78E16C31" w14:textId="77777777" w:rsidR="00B0200B" w:rsidRPr="00CD5EA3"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CD5EA3"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08542E8A" w:rsidR="00B0200B" w:rsidRPr="00CD5EA3"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B072B" w:rsidRPr="00CD5EA3">
        <w:rPr>
          <w:rFonts w:ascii="Times New Roman" w:eastAsia="Times New Roman" w:hAnsi="Times New Roman" w:cs="Times New Roman"/>
          <w:sz w:val="24"/>
          <w:szCs w:val="24"/>
          <w:lang w:eastAsia="lv-LV"/>
        </w:rPr>
        <w:t xml:space="preserve"> līdz</w:t>
      </w:r>
      <w:r w:rsidR="002B3473" w:rsidRPr="00CD5EA3">
        <w:rPr>
          <w:rFonts w:ascii="Times New Roman" w:eastAsia="Times New Roman" w:hAnsi="Times New Roman" w:cs="Times New Roman"/>
          <w:sz w:val="24"/>
          <w:szCs w:val="24"/>
          <w:lang w:eastAsia="lv-LV"/>
        </w:rPr>
        <w:t xml:space="preserve"> </w:t>
      </w:r>
      <w:r w:rsidR="00393851">
        <w:rPr>
          <w:rFonts w:ascii="Times New Roman" w:eastAsia="Times New Roman" w:hAnsi="Times New Roman" w:cs="Times New Roman"/>
          <w:sz w:val="24"/>
          <w:szCs w:val="24"/>
          <w:lang w:eastAsia="lv-LV"/>
        </w:rPr>
        <w:t>5</w:t>
      </w:r>
      <w:r w:rsidR="002237A5" w:rsidRPr="00CD5EA3">
        <w:rPr>
          <w:rFonts w:ascii="Times New Roman" w:eastAsia="Times New Roman" w:hAnsi="Times New Roman" w:cs="Times New Roman"/>
          <w:sz w:val="24"/>
          <w:szCs w:val="24"/>
          <w:lang w:eastAsia="lv-LV"/>
        </w:rPr>
        <w:t>.</w:t>
      </w:r>
      <w:r w:rsidR="00393851">
        <w:rPr>
          <w:rFonts w:ascii="Times New Roman" w:eastAsia="Times New Roman" w:hAnsi="Times New Roman" w:cs="Times New Roman"/>
          <w:sz w:val="24"/>
          <w:szCs w:val="24"/>
          <w:lang w:eastAsia="lv-LV"/>
        </w:rPr>
        <w:t>oktobrim</w:t>
      </w:r>
      <w:r w:rsidR="005B4BE8" w:rsidRPr="00CD5EA3">
        <w:rPr>
          <w:rFonts w:ascii="Times New Roman" w:eastAsia="Times New Roman" w:hAnsi="Times New Roman" w:cs="Times New Roman"/>
          <w:sz w:val="24"/>
          <w:szCs w:val="24"/>
        </w:rPr>
        <w:t xml:space="preserve"> </w:t>
      </w:r>
      <w:r w:rsidRPr="00CD5EA3">
        <w:rPr>
          <w:rFonts w:ascii="Times New Roman" w:eastAsia="Times New Roman" w:hAnsi="Times New Roman" w:cs="Times New Roman"/>
          <w:sz w:val="24"/>
          <w:szCs w:val="24"/>
        </w:rPr>
        <w:t>plkst. 1</w:t>
      </w:r>
      <w:r w:rsidR="00462F13">
        <w:rPr>
          <w:rFonts w:ascii="Times New Roman" w:eastAsia="Times New Roman" w:hAnsi="Times New Roman" w:cs="Times New Roman"/>
          <w:sz w:val="24"/>
          <w:szCs w:val="24"/>
        </w:rPr>
        <w:t>4</w:t>
      </w:r>
      <w:r w:rsidRPr="00CD5EA3">
        <w:rPr>
          <w:rFonts w:ascii="Times New Roman" w:eastAsia="Times New Roman" w:hAnsi="Times New Roman" w:cs="Times New Roman"/>
          <w:sz w:val="24"/>
          <w:szCs w:val="24"/>
          <w:vertAlign w:val="superscript"/>
        </w:rPr>
        <w:t>00</w:t>
      </w:r>
      <w:r w:rsidRPr="00CD5EA3">
        <w:rPr>
          <w:rFonts w:ascii="Times New Roman" w:eastAsia="Times New Roman" w:hAnsi="Times New Roman" w:cs="Times New Roman"/>
          <w:sz w:val="24"/>
          <w:szCs w:val="24"/>
        </w:rPr>
        <w:t>, Ventspils brīvostas pārvaldē, Jāņa ielā 19, Ventspilī.</w:t>
      </w:r>
    </w:p>
    <w:p w14:paraId="0B0E3ADA" w14:textId="77777777" w:rsidR="00B0200B" w:rsidRPr="00641FE8" w:rsidRDefault="00B0200B" w:rsidP="00700D63">
      <w:pPr>
        <w:spacing w:after="0" w:line="240" w:lineRule="auto"/>
        <w:ind w:hanging="578"/>
        <w:jc w:val="both"/>
        <w:rPr>
          <w:rFonts w:ascii="Times New Roman" w:eastAsia="Times New Roman" w:hAnsi="Times New Roman" w:cs="Times New Roman"/>
          <w:bCs/>
          <w:color w:val="000000"/>
          <w:sz w:val="24"/>
          <w:szCs w:val="24"/>
          <w:highlight w:val="yellow"/>
        </w:rPr>
      </w:pPr>
    </w:p>
    <w:p w14:paraId="3BF46FEC" w14:textId="77777777" w:rsidR="00AB755F" w:rsidRPr="00CD5EA3"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CD5EA3">
        <w:rPr>
          <w:rFonts w:ascii="Times New Roman" w:eastAsia="Times New Roman" w:hAnsi="Times New Roman" w:cs="Times New Roman"/>
          <w:b/>
          <w:bCs/>
          <w:color w:val="000000"/>
          <w:sz w:val="24"/>
          <w:szCs w:val="24"/>
        </w:rPr>
        <w:t>IESNIEDZAMIE DOKUMENTI</w:t>
      </w:r>
      <w:r w:rsidR="00A21E15" w:rsidRPr="00CD5EA3">
        <w:rPr>
          <w:rFonts w:ascii="Times New Roman" w:eastAsia="Times New Roman" w:hAnsi="Times New Roman" w:cs="Times New Roman"/>
          <w:b/>
          <w:bCs/>
          <w:color w:val="000000"/>
          <w:sz w:val="24"/>
          <w:szCs w:val="24"/>
        </w:rPr>
        <w:t>:</w:t>
      </w:r>
    </w:p>
    <w:p w14:paraId="2B768973" w14:textId="7EB97557" w:rsidR="002E3F5C" w:rsidRPr="00CD5EA3"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CD5EA3">
        <w:rPr>
          <w:rFonts w:ascii="Times New Roman" w:eastAsia="Times New Roman" w:hAnsi="Times New Roman" w:cs="Times New Roman"/>
          <w:b/>
          <w:sz w:val="24"/>
          <w:szCs w:val="24"/>
        </w:rPr>
        <w:t>Parakstīt</w:t>
      </w:r>
      <w:r w:rsidR="001D2183" w:rsidRPr="00CD5EA3">
        <w:rPr>
          <w:rFonts w:ascii="Times New Roman" w:eastAsia="Times New Roman" w:hAnsi="Times New Roman" w:cs="Times New Roman"/>
          <w:b/>
          <w:sz w:val="24"/>
          <w:szCs w:val="24"/>
        </w:rPr>
        <w:t>s</w:t>
      </w:r>
      <w:r w:rsidRPr="00CD5EA3">
        <w:rPr>
          <w:rFonts w:ascii="Times New Roman" w:eastAsia="Times New Roman" w:hAnsi="Times New Roman" w:cs="Times New Roman"/>
          <w:b/>
          <w:sz w:val="24"/>
          <w:szCs w:val="24"/>
        </w:rPr>
        <w:t xml:space="preserve"> un aizpildīt</w:t>
      </w:r>
      <w:r w:rsidR="001D2183" w:rsidRPr="00CD5EA3">
        <w:rPr>
          <w:rFonts w:ascii="Times New Roman" w:eastAsia="Times New Roman" w:hAnsi="Times New Roman" w:cs="Times New Roman"/>
          <w:b/>
          <w:sz w:val="24"/>
          <w:szCs w:val="24"/>
        </w:rPr>
        <w:t>s</w:t>
      </w:r>
      <w:r w:rsidRPr="00CD5EA3">
        <w:rPr>
          <w:rFonts w:ascii="Times New Roman" w:eastAsia="Times New Roman" w:hAnsi="Times New Roman" w:cs="Times New Roman"/>
          <w:b/>
          <w:sz w:val="24"/>
          <w:szCs w:val="24"/>
        </w:rPr>
        <w:t xml:space="preserve"> Pretendenta pieteikum</w:t>
      </w:r>
      <w:r w:rsidR="001D2183" w:rsidRPr="00CD5EA3">
        <w:rPr>
          <w:rFonts w:ascii="Times New Roman" w:eastAsia="Times New Roman" w:hAnsi="Times New Roman" w:cs="Times New Roman"/>
          <w:b/>
          <w:sz w:val="24"/>
          <w:szCs w:val="24"/>
        </w:rPr>
        <w:t>s</w:t>
      </w:r>
      <w:r w:rsidRPr="00CD5EA3">
        <w:rPr>
          <w:rFonts w:ascii="Times New Roman" w:eastAsia="Times New Roman" w:hAnsi="Times New Roman" w:cs="Times New Roman"/>
          <w:b/>
          <w:sz w:val="24"/>
          <w:szCs w:val="24"/>
        </w:rPr>
        <w:t xml:space="preserve"> (</w:t>
      </w:r>
      <w:r w:rsidR="000C54C7" w:rsidRPr="00CD5EA3">
        <w:rPr>
          <w:rFonts w:ascii="Times New Roman" w:eastAsia="Times New Roman" w:hAnsi="Times New Roman" w:cs="Times New Roman"/>
          <w:b/>
          <w:sz w:val="24"/>
          <w:szCs w:val="24"/>
        </w:rPr>
        <w:t>2</w:t>
      </w:r>
      <w:r w:rsidR="00D620D7" w:rsidRPr="00CD5EA3">
        <w:rPr>
          <w:rFonts w:ascii="Times New Roman" w:eastAsia="Times New Roman" w:hAnsi="Times New Roman" w:cs="Times New Roman"/>
          <w:b/>
          <w:sz w:val="24"/>
          <w:szCs w:val="24"/>
        </w:rPr>
        <w:t>.</w:t>
      </w:r>
      <w:r w:rsidR="001E7693" w:rsidRPr="00CD5EA3">
        <w:rPr>
          <w:rFonts w:ascii="Times New Roman" w:eastAsia="Times New Roman" w:hAnsi="Times New Roman" w:cs="Times New Roman"/>
          <w:b/>
          <w:sz w:val="24"/>
          <w:szCs w:val="24"/>
        </w:rPr>
        <w:t>pielikums)</w:t>
      </w:r>
      <w:r w:rsidR="00722314" w:rsidRPr="00CD5EA3">
        <w:rPr>
          <w:rFonts w:ascii="Times New Roman" w:eastAsia="Times New Roman" w:hAnsi="Times New Roman" w:cs="Times New Roman"/>
          <w:b/>
          <w:sz w:val="24"/>
          <w:szCs w:val="24"/>
        </w:rPr>
        <w:t>.</w:t>
      </w:r>
    </w:p>
    <w:p w14:paraId="1E0B3080" w14:textId="77777777" w:rsidR="00DC5443" w:rsidRPr="00CD5EA3"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CD5EA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CB42C9" w:rsidRPr="00CD5EA3">
        <w:rPr>
          <w:rFonts w:ascii="Times New Roman" w:eastAsia="Times New Roman" w:hAnsi="Times New Roman" w:cs="Times New Roman"/>
          <w:b/>
          <w:sz w:val="24"/>
          <w:szCs w:val="24"/>
          <w:lang w:eastAsia="lv-LV"/>
        </w:rPr>
        <w:t>3</w:t>
      </w:r>
      <w:r w:rsidR="007C3E88" w:rsidRPr="00CD5EA3">
        <w:rPr>
          <w:rFonts w:ascii="Times New Roman" w:eastAsia="Times New Roman" w:hAnsi="Times New Roman" w:cs="Times New Roman"/>
          <w:b/>
          <w:sz w:val="24"/>
          <w:szCs w:val="24"/>
          <w:lang w:eastAsia="lv-LV"/>
        </w:rPr>
        <w:t>. p</w:t>
      </w:r>
      <w:r w:rsidRPr="00CD5EA3">
        <w:rPr>
          <w:rFonts w:ascii="Times New Roman" w:eastAsia="Times New Roman" w:hAnsi="Times New Roman" w:cs="Times New Roman"/>
          <w:b/>
          <w:sz w:val="24"/>
          <w:szCs w:val="24"/>
          <w:lang w:eastAsia="lv-LV"/>
        </w:rPr>
        <w:t>ielikums)</w:t>
      </w:r>
    </w:p>
    <w:p w14:paraId="5D20A639" w14:textId="77777777" w:rsidR="00393851" w:rsidRDefault="00DC5443" w:rsidP="00393851">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CD5EA3">
        <w:rPr>
          <w:rFonts w:ascii="Times New Roman" w:eastAsia="Times New Roman" w:hAnsi="Times New Roman"/>
          <w:b/>
          <w:bCs/>
          <w:sz w:val="24"/>
          <w:szCs w:val="24"/>
          <w:lang w:eastAsia="lv-LV"/>
        </w:rPr>
        <w:t>Aizpildīts finanšu piedāvājums - veicamo darbu tāme</w:t>
      </w:r>
      <w:r w:rsidRPr="00CD5EA3">
        <w:rPr>
          <w:rFonts w:ascii="Times New Roman" w:eastAsia="Times New Roman" w:hAnsi="Times New Roman" w:cs="Times New Roman"/>
          <w:b/>
          <w:sz w:val="24"/>
          <w:szCs w:val="24"/>
          <w:lang w:eastAsia="lv-LV"/>
        </w:rPr>
        <w:t xml:space="preserve"> (4.pielikums)</w:t>
      </w:r>
      <w:r w:rsidR="0006438B" w:rsidRPr="00CD5EA3">
        <w:rPr>
          <w:rFonts w:ascii="Times New Roman" w:eastAsia="Times New Roman" w:hAnsi="Times New Roman" w:cs="Times New Roman"/>
          <w:b/>
          <w:sz w:val="24"/>
          <w:szCs w:val="24"/>
          <w:lang w:eastAsia="lv-LV"/>
        </w:rPr>
        <w:t>.</w:t>
      </w:r>
    </w:p>
    <w:p w14:paraId="0C3996E2" w14:textId="097258C9" w:rsidR="00CD5EA3" w:rsidRPr="002A1380" w:rsidRDefault="00393851" w:rsidP="00393851">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393851">
        <w:rPr>
          <w:rFonts w:ascii="Times New Roman" w:eastAsia="Times New Roman" w:hAnsi="Times New Roman"/>
          <w:b/>
          <w:sz w:val="24"/>
          <w:szCs w:val="24"/>
          <w:lang w:eastAsia="lv-LV"/>
        </w:rPr>
        <w:t>Izpildīto darbu saraksts (</w:t>
      </w:r>
      <w:r>
        <w:rPr>
          <w:rFonts w:ascii="Times New Roman" w:eastAsia="Times New Roman" w:hAnsi="Times New Roman"/>
          <w:b/>
          <w:sz w:val="24"/>
          <w:szCs w:val="24"/>
          <w:lang w:eastAsia="lv-LV"/>
        </w:rPr>
        <w:t>5</w:t>
      </w:r>
      <w:r w:rsidRPr="00393851">
        <w:rPr>
          <w:rFonts w:ascii="Times New Roman" w:eastAsia="Times New Roman" w:hAnsi="Times New Roman"/>
          <w:b/>
          <w:sz w:val="24"/>
          <w:szCs w:val="24"/>
          <w:lang w:eastAsia="lv-LV"/>
        </w:rPr>
        <w:t>.pielikums)</w:t>
      </w:r>
      <w:r w:rsidRPr="00393851">
        <w:rPr>
          <w:rFonts w:ascii="Times New Roman" w:eastAsia="Times New Roman" w:hAnsi="Times New Roman"/>
          <w:bCs/>
          <w:sz w:val="24"/>
          <w:szCs w:val="24"/>
          <w:lang w:eastAsia="lv-LV"/>
        </w:rPr>
        <w:t xml:space="preserve"> </w:t>
      </w:r>
      <w:r w:rsidRPr="00393851">
        <w:rPr>
          <w:rFonts w:ascii="Times New Roman" w:eastAsia="Times New Roman" w:hAnsi="Times New Roman"/>
          <w:b/>
          <w:sz w:val="24"/>
          <w:szCs w:val="24"/>
          <w:lang w:eastAsia="lv-LV"/>
        </w:rPr>
        <w:t>un atsauksmes</w:t>
      </w:r>
      <w:r w:rsidRPr="00393851">
        <w:rPr>
          <w:rFonts w:ascii="Times New Roman" w:eastAsia="Times New Roman" w:hAnsi="Times New Roman"/>
          <w:bCs/>
          <w:sz w:val="24"/>
          <w:szCs w:val="24"/>
          <w:lang w:eastAsia="lv-LV"/>
        </w:rPr>
        <w:t xml:space="preserve"> </w:t>
      </w:r>
      <w:r w:rsidRPr="00393851">
        <w:rPr>
          <w:rFonts w:ascii="Times New Roman" w:eastAsia="Times New Roman" w:hAnsi="Times New Roman"/>
          <w:b/>
          <w:sz w:val="24"/>
          <w:szCs w:val="24"/>
          <w:lang w:eastAsia="lv-LV"/>
        </w:rPr>
        <w:t>no sarakstā norādītajiem pasūtītājiem.</w:t>
      </w:r>
    </w:p>
    <w:p w14:paraId="02C4C88D" w14:textId="57F4ADF9" w:rsidR="002A1380" w:rsidRPr="00393851" w:rsidRDefault="002A1380" w:rsidP="00393851">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Pr>
          <w:rFonts w:ascii="Times New Roman" w:eastAsia="Times New Roman" w:hAnsi="Times New Roman"/>
          <w:b/>
          <w:sz w:val="24"/>
          <w:szCs w:val="24"/>
          <w:lang w:eastAsia="lv-LV"/>
        </w:rPr>
        <w:t>Dzelzceļa speciālista apliecība</w:t>
      </w:r>
      <w:r w:rsidR="00462F13">
        <w:rPr>
          <w:rFonts w:ascii="Times New Roman" w:eastAsia="Times New Roman" w:hAnsi="Times New Roman"/>
          <w:b/>
          <w:sz w:val="24"/>
          <w:szCs w:val="24"/>
          <w:lang w:eastAsia="lv-LV"/>
        </w:rPr>
        <w:t>s kopija.</w:t>
      </w:r>
    </w:p>
    <w:p w14:paraId="35711595" w14:textId="77777777" w:rsidR="00B0200B" w:rsidRPr="00641FE8" w:rsidRDefault="00B0200B" w:rsidP="0006438B">
      <w:pPr>
        <w:spacing w:after="0" w:line="240" w:lineRule="auto"/>
        <w:jc w:val="both"/>
        <w:rPr>
          <w:rFonts w:ascii="Times New Roman" w:eastAsia="Times New Roman" w:hAnsi="Times New Roman" w:cs="Times New Roman"/>
          <w:bCs/>
          <w:color w:val="000000"/>
          <w:sz w:val="24"/>
          <w:szCs w:val="24"/>
          <w:highlight w:val="yellow"/>
        </w:rPr>
      </w:pPr>
    </w:p>
    <w:p w14:paraId="4E55B6EA" w14:textId="77777777" w:rsidR="00306AA2" w:rsidRPr="00D57248"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D57248">
        <w:rPr>
          <w:rFonts w:ascii="Times New Roman" w:eastAsia="Times New Roman" w:hAnsi="Times New Roman" w:cs="Times New Roman"/>
          <w:b/>
          <w:bCs/>
          <w:caps/>
          <w:color w:val="000000"/>
          <w:sz w:val="24"/>
          <w:szCs w:val="24"/>
        </w:rPr>
        <w:t xml:space="preserve">PIEDĀVĀJUMA IZVĒRTĒŠANAS KRITĒRIJS – </w:t>
      </w:r>
      <w:r w:rsidRPr="00D57248">
        <w:rPr>
          <w:rFonts w:ascii="Times New Roman" w:eastAsia="Times New Roman" w:hAnsi="Times New Roman" w:cs="Times New Roman"/>
          <w:bCs/>
          <w:color w:val="000000"/>
          <w:sz w:val="24"/>
          <w:szCs w:val="24"/>
        </w:rPr>
        <w:t xml:space="preserve">cena, tā kā </w:t>
      </w:r>
      <w:r w:rsidR="00577017" w:rsidRPr="00D57248">
        <w:rPr>
          <w:rFonts w:ascii="Times New Roman" w:eastAsia="Times New Roman" w:hAnsi="Times New Roman" w:cs="Times New Roman"/>
          <w:bCs/>
          <w:color w:val="000000"/>
          <w:sz w:val="24"/>
          <w:szCs w:val="24"/>
        </w:rPr>
        <w:t>tehniskā specifikācija ir sagatavota</w:t>
      </w:r>
      <w:r w:rsidR="00574B11" w:rsidRPr="00D57248">
        <w:rPr>
          <w:rFonts w:ascii="Times New Roman" w:eastAsia="Times New Roman" w:hAnsi="Times New Roman" w:cs="Times New Roman"/>
          <w:bCs/>
          <w:color w:val="000000"/>
          <w:sz w:val="24"/>
          <w:szCs w:val="24"/>
        </w:rPr>
        <w:t xml:space="preserve"> detalizēti</w:t>
      </w:r>
      <w:r w:rsidRPr="00D57248">
        <w:rPr>
          <w:rFonts w:ascii="Times New Roman" w:eastAsia="Times New Roman" w:hAnsi="Times New Roman" w:cs="Times New Roman"/>
          <w:bCs/>
          <w:color w:val="000000"/>
          <w:sz w:val="24"/>
          <w:szCs w:val="24"/>
        </w:rPr>
        <w:t xml:space="preserve"> un citiem kritērijiem nav būtiskas nozīmes piedāvājuma izvēlē.</w:t>
      </w:r>
      <w:r w:rsidRPr="00D57248">
        <w:rPr>
          <w:rFonts w:ascii="Times New Roman" w:eastAsia="Times New Roman" w:hAnsi="Times New Roman" w:cs="Times New Roman"/>
          <w:b/>
          <w:bCs/>
          <w:smallCaps/>
          <w:color w:val="000000"/>
          <w:sz w:val="24"/>
          <w:szCs w:val="24"/>
        </w:rPr>
        <w:t xml:space="preserve"> </w:t>
      </w:r>
    </w:p>
    <w:p w14:paraId="49571B47" w14:textId="77777777" w:rsidR="00306AA2" w:rsidRPr="00D57248"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D57248"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D57248">
        <w:rPr>
          <w:rFonts w:ascii="Times New Roman" w:eastAsia="Times New Roman" w:hAnsi="Times New Roman" w:cs="Times New Roman"/>
          <w:b/>
          <w:bCs/>
          <w:caps/>
          <w:color w:val="000000"/>
          <w:sz w:val="24"/>
          <w:szCs w:val="24"/>
        </w:rPr>
        <w:t xml:space="preserve">Piedāvājuma izvēles kritērijs - </w:t>
      </w:r>
      <w:r w:rsidRPr="00D57248">
        <w:rPr>
          <w:rFonts w:ascii="Times New Roman" w:eastAsia="Times New Roman" w:hAnsi="Times New Roman" w:cs="Times New Roman"/>
          <w:bCs/>
          <w:color w:val="000000"/>
          <w:sz w:val="24"/>
          <w:szCs w:val="24"/>
        </w:rPr>
        <w:t xml:space="preserve">saimnieciski visizdevīgākais piedāvājums - </w:t>
      </w:r>
      <w:r w:rsidRPr="00D57248">
        <w:rPr>
          <w:rFonts w:ascii="Times New Roman" w:eastAsia="Times New Roman" w:hAnsi="Times New Roman" w:cs="Times New Roman"/>
          <w:sz w:val="24"/>
          <w:szCs w:val="24"/>
        </w:rPr>
        <w:t>p</w:t>
      </w:r>
      <w:r w:rsidRPr="00D57248">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D57248"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D57248" w:rsidRDefault="00AB755F" w:rsidP="006709AE">
      <w:pPr>
        <w:pStyle w:val="Heading1"/>
      </w:pPr>
      <w:r w:rsidRPr="00D57248">
        <w:t>PIEDĀVĀJUMA SAGATAVOŠANA UN NOFORMĒŠANA</w:t>
      </w:r>
    </w:p>
    <w:p w14:paraId="71FA1906" w14:textId="385E9FEE" w:rsidR="006F5A73" w:rsidRPr="00D57248" w:rsidRDefault="006F5A73" w:rsidP="006F5A73">
      <w:pPr>
        <w:pStyle w:val="Paragrfs"/>
        <w:numPr>
          <w:ilvl w:val="1"/>
          <w:numId w:val="15"/>
        </w:numPr>
        <w:tabs>
          <w:tab w:val="left" w:pos="993"/>
        </w:tabs>
        <w:ind w:hanging="578"/>
        <w:rPr>
          <w:rFonts w:ascii="Times New Roman" w:hAnsi="Times New Roman"/>
          <w:sz w:val="24"/>
          <w:lang w:val="lv-LV"/>
        </w:rPr>
      </w:pPr>
      <w:r w:rsidRPr="00D57248">
        <w:rPr>
          <w:rFonts w:ascii="Times New Roman" w:hAnsi="Times New Roman"/>
          <w:sz w:val="24"/>
        </w:rPr>
        <w:t>Visi piedāvājuma dokumenti jāizstrādā</w:t>
      </w:r>
      <w:r w:rsidRPr="00D57248">
        <w:rPr>
          <w:rFonts w:ascii="Times New Roman" w:hAnsi="Times New Roman"/>
          <w:sz w:val="24"/>
          <w:lang w:val="lv-LV"/>
        </w:rPr>
        <w:t>,</w:t>
      </w:r>
      <w:r w:rsidRPr="00D57248">
        <w:rPr>
          <w:rFonts w:ascii="Times New Roman" w:hAnsi="Times New Roman"/>
          <w:sz w:val="24"/>
        </w:rPr>
        <w:t xml:space="preserve"> jānoformē, ta</w:t>
      </w:r>
      <w:r w:rsidRPr="00D57248">
        <w:rPr>
          <w:rFonts w:ascii="Times New Roman" w:hAnsi="Times New Roman"/>
          <w:sz w:val="24"/>
          <w:lang w:val="lv-LV"/>
        </w:rPr>
        <w:t>i</w:t>
      </w:r>
      <w:r w:rsidRPr="00D57248">
        <w:rPr>
          <w:rFonts w:ascii="Times New Roman" w:hAnsi="Times New Roman"/>
          <w:sz w:val="24"/>
        </w:rPr>
        <w:t xml:space="preserve"> skaitā oriģinālo dokumentu kopijas un dokumentu tulkojumi latviešu valodā</w:t>
      </w:r>
      <w:r w:rsidRPr="00D57248">
        <w:rPr>
          <w:rFonts w:ascii="Times New Roman" w:hAnsi="Times New Roman"/>
          <w:sz w:val="24"/>
          <w:lang w:val="lv-LV"/>
        </w:rPr>
        <w:t>,</w:t>
      </w:r>
      <w:r w:rsidRPr="00D57248">
        <w:rPr>
          <w:rFonts w:ascii="Times New Roman" w:hAnsi="Times New Roman"/>
          <w:sz w:val="24"/>
        </w:rPr>
        <w:t xml:space="preserve"> un piedāvājuma daļu caurauklojumi jāapliecina, saskaņā ar Ministru kabineta 201</w:t>
      </w:r>
      <w:r w:rsidR="00393851">
        <w:rPr>
          <w:rFonts w:ascii="Times New Roman" w:hAnsi="Times New Roman"/>
          <w:sz w:val="24"/>
          <w:lang w:val="lv-LV"/>
        </w:rPr>
        <w:t>8</w:t>
      </w:r>
      <w:r w:rsidRPr="00D57248">
        <w:rPr>
          <w:rFonts w:ascii="Times New Roman" w:hAnsi="Times New Roman"/>
          <w:sz w:val="24"/>
        </w:rPr>
        <w:t xml:space="preserve">.gada </w:t>
      </w:r>
      <w:r w:rsidRPr="00D57248">
        <w:rPr>
          <w:rFonts w:ascii="Times New Roman" w:hAnsi="Times New Roman"/>
          <w:sz w:val="24"/>
          <w:lang w:val="lv-LV"/>
        </w:rPr>
        <w:t>04</w:t>
      </w:r>
      <w:r w:rsidRPr="00D57248">
        <w:rPr>
          <w:rFonts w:ascii="Times New Roman" w:hAnsi="Times New Roman"/>
          <w:sz w:val="24"/>
        </w:rPr>
        <w:t>.septembra noteikumu Nr.</w:t>
      </w:r>
      <w:r w:rsidRPr="00D57248">
        <w:rPr>
          <w:rFonts w:ascii="Times New Roman" w:hAnsi="Times New Roman"/>
          <w:sz w:val="24"/>
          <w:lang w:val="lv-LV"/>
        </w:rPr>
        <w:t>558</w:t>
      </w:r>
      <w:r w:rsidRPr="00D57248">
        <w:rPr>
          <w:rFonts w:ascii="Times New Roman" w:hAnsi="Times New Roman"/>
          <w:sz w:val="24"/>
        </w:rPr>
        <w:t xml:space="preserve"> „Dokumentu izstrādāšanas un noformēšanas kārtība” un Iepirkuma dokumentu prasībām</w:t>
      </w:r>
      <w:r w:rsidRPr="00D57248">
        <w:rPr>
          <w:rFonts w:ascii="Times New Roman" w:hAnsi="Times New Roman"/>
          <w:sz w:val="24"/>
          <w:lang w:val="lv-LV"/>
        </w:rPr>
        <w:t>. Tiem jābūt</w:t>
      </w:r>
      <w:r w:rsidRPr="00D57248">
        <w:rPr>
          <w:rFonts w:ascii="Times New Roman" w:hAnsi="Times New Roman"/>
          <w:sz w:val="24"/>
        </w:rPr>
        <w:t xml:space="preserve"> aizpildītiem, datētiem un parakstītiem, izmantojot Pasūtītāja piedāvātās veidlapas.</w:t>
      </w:r>
      <w:r w:rsidRPr="00D57248">
        <w:rPr>
          <w:rFonts w:ascii="Times New Roman" w:hAnsi="Times New Roman"/>
          <w:sz w:val="24"/>
          <w:lang w:val="lv-LV"/>
        </w:rPr>
        <w:t xml:space="preserve"> </w:t>
      </w:r>
    </w:p>
    <w:p w14:paraId="5C368CA0" w14:textId="3B37B600" w:rsidR="00AB755F" w:rsidRPr="00D57248" w:rsidRDefault="00AB755F" w:rsidP="00AB755F">
      <w:pPr>
        <w:pStyle w:val="Paragrfs"/>
        <w:numPr>
          <w:ilvl w:val="1"/>
          <w:numId w:val="15"/>
        </w:numPr>
        <w:tabs>
          <w:tab w:val="left" w:pos="993"/>
        </w:tabs>
        <w:ind w:hanging="578"/>
        <w:rPr>
          <w:rFonts w:ascii="Times New Roman" w:hAnsi="Times New Roman"/>
          <w:sz w:val="24"/>
          <w:lang w:val="lv-LV"/>
        </w:rPr>
      </w:pPr>
      <w:r w:rsidRPr="00D57248">
        <w:rPr>
          <w:rFonts w:ascii="Times New Roman" w:hAnsi="Times New Roman"/>
          <w:sz w:val="24"/>
        </w:rPr>
        <w:t>Pretendents atbild par Iepirkuma dokumentu rūpīgu izskatīšanu, ieskaitot grozījumus iepirkuma dokumentos, Pasūtītāja sniegto papildus informāciju un skaidrojum</w:t>
      </w:r>
      <w:r w:rsidRPr="00D57248">
        <w:rPr>
          <w:rFonts w:ascii="Times New Roman" w:hAnsi="Times New Roman"/>
          <w:sz w:val="24"/>
          <w:lang w:val="lv-LV"/>
        </w:rPr>
        <w:t>iem</w:t>
      </w:r>
      <w:r w:rsidRPr="00D57248">
        <w:rPr>
          <w:rFonts w:ascii="Times New Roman" w:hAnsi="Times New Roman"/>
          <w:sz w:val="24"/>
        </w:rPr>
        <w:t xml:space="preserve"> par Iepirkuma dokumentos noteiktajām prasībām, kā arī </w:t>
      </w:r>
      <w:r w:rsidRPr="00D57248">
        <w:rPr>
          <w:rFonts w:ascii="Times New Roman" w:hAnsi="Times New Roman"/>
          <w:sz w:val="24"/>
          <w:lang w:val="lv-LV"/>
        </w:rPr>
        <w:t xml:space="preserve">par </w:t>
      </w:r>
      <w:r w:rsidRPr="00D57248">
        <w:rPr>
          <w:rFonts w:ascii="Times New Roman" w:hAnsi="Times New Roman"/>
          <w:sz w:val="24"/>
        </w:rPr>
        <w:t xml:space="preserve">drošas informācijas iegūšanu neatkarīgi no apstākļiem un saistībām, kas jebkādā veidā var ietekmēt piedāvājuma vai darbu izpildes summu vai veidu. </w:t>
      </w:r>
      <w:r w:rsidRPr="00D57248">
        <w:rPr>
          <w:rFonts w:ascii="Times New Roman" w:hAnsi="Times New Roman"/>
          <w:sz w:val="24"/>
          <w:lang w:val="lv-LV"/>
        </w:rPr>
        <w:t>Kļūdu un iepriekš minēto saistību neievērošanas gadījumos netiks</w:t>
      </w:r>
      <w:r w:rsidRPr="00D57248">
        <w:rPr>
          <w:rFonts w:ascii="Times New Roman" w:hAnsi="Times New Roman"/>
          <w:sz w:val="24"/>
        </w:rPr>
        <w:t xml:space="preserve"> apmierināta neviena </w:t>
      </w:r>
      <w:r w:rsidRPr="00D57248">
        <w:rPr>
          <w:rFonts w:ascii="Times New Roman" w:hAnsi="Times New Roman"/>
          <w:sz w:val="24"/>
          <w:lang w:val="lv-LV"/>
        </w:rPr>
        <w:t>Pretendenta</w:t>
      </w:r>
      <w:r w:rsidRPr="00D57248">
        <w:rPr>
          <w:rFonts w:ascii="Times New Roman" w:hAnsi="Times New Roman"/>
          <w:sz w:val="24"/>
        </w:rPr>
        <w:t xml:space="preserve"> prasība grozīt piedāvājuma summu</w:t>
      </w:r>
      <w:r w:rsidRPr="00D57248">
        <w:rPr>
          <w:rFonts w:ascii="Times New Roman" w:hAnsi="Times New Roman"/>
          <w:sz w:val="24"/>
          <w:lang w:val="lv-LV"/>
        </w:rPr>
        <w:t>.</w:t>
      </w:r>
      <w:r w:rsidRPr="00D57248">
        <w:rPr>
          <w:rFonts w:ascii="Times New Roman" w:hAnsi="Times New Roman"/>
          <w:sz w:val="24"/>
        </w:rPr>
        <w:t xml:space="preserve"> Tiek uzskatīts, ka </w:t>
      </w:r>
      <w:r w:rsidRPr="00D57248">
        <w:rPr>
          <w:rFonts w:ascii="Times New Roman" w:hAnsi="Times New Roman"/>
          <w:sz w:val="24"/>
          <w:lang w:val="lv-LV"/>
        </w:rPr>
        <w:lastRenderedPageBreak/>
        <w:t>Pretendents,</w:t>
      </w:r>
      <w:r w:rsidRPr="00D57248">
        <w:rPr>
          <w:rFonts w:ascii="Times New Roman" w:hAnsi="Times New Roman"/>
          <w:sz w:val="24"/>
        </w:rPr>
        <w:t xml:space="preserve"> iesniedzot piedāvājumu</w:t>
      </w:r>
      <w:r w:rsidRPr="00D57248">
        <w:rPr>
          <w:rFonts w:ascii="Times New Roman" w:hAnsi="Times New Roman"/>
          <w:sz w:val="24"/>
          <w:lang w:val="lv-LV"/>
        </w:rPr>
        <w:t>,</w:t>
      </w:r>
      <w:r w:rsidRPr="00D57248">
        <w:rPr>
          <w:rFonts w:ascii="Times New Roman" w:hAnsi="Times New Roman"/>
          <w:sz w:val="24"/>
        </w:rPr>
        <w:t xml:space="preserve"> ir iepazinies un pārzina L</w:t>
      </w:r>
      <w:r w:rsidRPr="00D57248">
        <w:rPr>
          <w:rFonts w:ascii="Times New Roman" w:hAnsi="Times New Roman"/>
          <w:sz w:val="24"/>
          <w:lang w:val="lv-LV"/>
        </w:rPr>
        <w:t xml:space="preserve">atvijas </w:t>
      </w:r>
      <w:r w:rsidRPr="00D57248">
        <w:rPr>
          <w:rFonts w:ascii="Times New Roman" w:hAnsi="Times New Roman"/>
          <w:sz w:val="24"/>
        </w:rPr>
        <w:t>R</w:t>
      </w:r>
      <w:r w:rsidRPr="00D57248">
        <w:rPr>
          <w:rFonts w:ascii="Times New Roman" w:hAnsi="Times New Roman"/>
          <w:sz w:val="24"/>
          <w:lang w:val="lv-LV"/>
        </w:rPr>
        <w:t>epublikā</w:t>
      </w:r>
      <w:r w:rsidRPr="00D57248">
        <w:rPr>
          <w:rFonts w:ascii="Times New Roman" w:hAnsi="Times New Roman"/>
          <w:sz w:val="24"/>
        </w:rPr>
        <w:t xml:space="preserve"> spēkā esošo normatīvo aktu prasības, kas jebkādā veidā var ietekmēt vai attiekties uz iesniegto piedāvājumu, iepirkuma līguma darbībām un aktivitātēm.</w:t>
      </w:r>
    </w:p>
    <w:p w14:paraId="33BDAF37" w14:textId="77777777" w:rsidR="00AB755F" w:rsidRPr="00D57248" w:rsidRDefault="00AB755F" w:rsidP="00AB755F">
      <w:pPr>
        <w:pStyle w:val="Paragrfs"/>
        <w:numPr>
          <w:ilvl w:val="1"/>
          <w:numId w:val="15"/>
        </w:numPr>
        <w:tabs>
          <w:tab w:val="left" w:pos="993"/>
        </w:tabs>
        <w:ind w:hanging="578"/>
        <w:rPr>
          <w:rFonts w:ascii="Times New Roman" w:hAnsi="Times New Roman"/>
          <w:sz w:val="24"/>
          <w:lang w:val="lv-LV"/>
        </w:rPr>
      </w:pPr>
      <w:r w:rsidRPr="00D57248">
        <w:rPr>
          <w:rFonts w:ascii="Times New Roman" w:hAnsi="Times New Roman"/>
          <w:bCs/>
          <w:sz w:val="24"/>
        </w:rPr>
        <w:t>Piedāvājuma dokumenti jāsagatavo un jāiesniedz latviešu valodā, drukātā veidā</w:t>
      </w:r>
      <w:r w:rsidRPr="00D57248">
        <w:rPr>
          <w:rFonts w:ascii="Times New Roman" w:hAnsi="Times New Roman"/>
          <w:sz w:val="24"/>
        </w:rPr>
        <w:t>,</w:t>
      </w:r>
      <w:r w:rsidRPr="00D57248">
        <w:rPr>
          <w:rFonts w:ascii="Times New Roman" w:hAnsi="Times New Roman"/>
          <w:bCs/>
          <w:sz w:val="24"/>
        </w:rPr>
        <w:t xml:space="preserve"> tiem jābūt skaidri salasāmiem, lapām sanumurētām, dokumentiem cauršūtiem un apliecinātiem L</w:t>
      </w:r>
      <w:r w:rsidRPr="00D57248">
        <w:rPr>
          <w:rFonts w:ascii="Times New Roman" w:hAnsi="Times New Roman"/>
          <w:bCs/>
          <w:sz w:val="24"/>
          <w:lang w:val="lv-LV"/>
        </w:rPr>
        <w:t xml:space="preserve">atvijas </w:t>
      </w:r>
      <w:r w:rsidRPr="00D57248">
        <w:rPr>
          <w:rFonts w:ascii="Times New Roman" w:hAnsi="Times New Roman"/>
          <w:bCs/>
          <w:sz w:val="24"/>
        </w:rPr>
        <w:t>R</w:t>
      </w:r>
      <w:r w:rsidRPr="00D57248">
        <w:rPr>
          <w:rFonts w:ascii="Times New Roman" w:hAnsi="Times New Roman"/>
          <w:bCs/>
          <w:sz w:val="24"/>
          <w:lang w:val="lv-LV"/>
        </w:rPr>
        <w:t>epublikas</w:t>
      </w:r>
      <w:r w:rsidRPr="00D57248">
        <w:rPr>
          <w:rFonts w:ascii="Times New Roman" w:hAnsi="Times New Roman"/>
          <w:bCs/>
          <w:sz w:val="24"/>
        </w:rPr>
        <w:t xml:space="preserve"> normatīvajos aktos noteiktajā kārtībā. </w:t>
      </w:r>
    </w:p>
    <w:p w14:paraId="0EF7A9B3" w14:textId="77777777" w:rsidR="00AB755F" w:rsidRPr="00CD5EA3" w:rsidRDefault="00AB755F" w:rsidP="00AB755F">
      <w:pPr>
        <w:pStyle w:val="Paragrfs"/>
        <w:numPr>
          <w:ilvl w:val="1"/>
          <w:numId w:val="15"/>
        </w:numPr>
        <w:tabs>
          <w:tab w:val="left" w:pos="993"/>
        </w:tabs>
        <w:ind w:hanging="578"/>
        <w:rPr>
          <w:rFonts w:ascii="Times New Roman" w:hAnsi="Times New Roman"/>
          <w:sz w:val="24"/>
          <w:lang w:val="lv-LV"/>
        </w:rPr>
      </w:pPr>
      <w:r w:rsidRPr="00CD5EA3">
        <w:rPr>
          <w:rFonts w:ascii="Times New Roman" w:hAnsi="Times New Roman"/>
          <w:bCs/>
          <w:sz w:val="24"/>
        </w:rPr>
        <w:t>Pretendenta dokumentam, kas iesniegts citas valsts valodā, jāpievieno š</w:t>
      </w:r>
      <w:r w:rsidRPr="00CD5EA3">
        <w:rPr>
          <w:rFonts w:ascii="Times New Roman" w:hAnsi="Times New Roman"/>
          <w:bCs/>
          <w:sz w:val="24"/>
          <w:lang w:val="lv-LV"/>
        </w:rPr>
        <w:t>ī</w:t>
      </w:r>
      <w:r w:rsidRPr="00CD5EA3">
        <w:rPr>
          <w:rFonts w:ascii="Times New Roman" w:hAnsi="Times New Roman"/>
          <w:bCs/>
          <w:sz w:val="24"/>
        </w:rPr>
        <w:t xml:space="preserve"> dokumenta </w:t>
      </w:r>
      <w:r w:rsidRPr="00CD5EA3">
        <w:rPr>
          <w:rFonts w:ascii="Times New Roman" w:hAnsi="Times New Roman"/>
          <w:bCs/>
          <w:sz w:val="24"/>
          <w:lang w:val="lv-LV"/>
        </w:rPr>
        <w:t xml:space="preserve">Pretendenta </w:t>
      </w:r>
      <w:r w:rsidRPr="00CD5EA3">
        <w:rPr>
          <w:rFonts w:ascii="Times New Roman" w:hAnsi="Times New Roman"/>
          <w:bCs/>
          <w:sz w:val="24"/>
        </w:rPr>
        <w:t>apliecināts tulkojums latviešu valodā.</w:t>
      </w:r>
      <w:r w:rsidRPr="00CD5EA3">
        <w:rPr>
          <w:rFonts w:ascii="Times New Roman" w:hAnsi="Times New Roman"/>
          <w:sz w:val="24"/>
          <w:lang w:val="lv-LV"/>
        </w:rPr>
        <w:t xml:space="preserve"> </w:t>
      </w:r>
      <w:r w:rsidRPr="00CD5EA3">
        <w:rPr>
          <w:rFonts w:ascii="Times New Roman" w:hAnsi="Times New Roman"/>
          <w:bCs/>
          <w:sz w:val="24"/>
        </w:rPr>
        <w:t>Ja oriģinālā dokumenta teksts atšķiras no š</w:t>
      </w:r>
      <w:r w:rsidRPr="00CD5EA3">
        <w:rPr>
          <w:rFonts w:ascii="Times New Roman" w:hAnsi="Times New Roman"/>
          <w:bCs/>
          <w:sz w:val="24"/>
          <w:lang w:val="lv-LV"/>
        </w:rPr>
        <w:t>ī</w:t>
      </w:r>
      <w:r w:rsidRPr="00CD5EA3">
        <w:rPr>
          <w:rFonts w:ascii="Times New Roman" w:hAnsi="Times New Roman"/>
          <w:bCs/>
          <w:sz w:val="24"/>
        </w:rPr>
        <w:t xml:space="preserve"> dokumenta tulkojuma teksta latviešu valodā, tad par pamatu tiks ņemts š</w:t>
      </w:r>
      <w:r w:rsidRPr="00CD5EA3">
        <w:rPr>
          <w:rFonts w:ascii="Times New Roman" w:hAnsi="Times New Roman"/>
          <w:bCs/>
          <w:sz w:val="24"/>
          <w:lang w:val="lv-LV"/>
        </w:rPr>
        <w:t>ī</w:t>
      </w:r>
      <w:r w:rsidRPr="00CD5EA3">
        <w:rPr>
          <w:rFonts w:ascii="Times New Roman" w:hAnsi="Times New Roman"/>
          <w:bCs/>
          <w:sz w:val="24"/>
        </w:rPr>
        <w:t xml:space="preserve"> dokumenta tulkojums latviešu valodā. </w:t>
      </w:r>
    </w:p>
    <w:p w14:paraId="4E35EDE6" w14:textId="77777777" w:rsidR="00AB755F" w:rsidRPr="00CD5EA3" w:rsidRDefault="00AB755F" w:rsidP="001639D0">
      <w:pPr>
        <w:pStyle w:val="Paragrfs"/>
        <w:numPr>
          <w:ilvl w:val="0"/>
          <w:numId w:val="0"/>
        </w:numPr>
        <w:ind w:left="720"/>
        <w:rPr>
          <w:rFonts w:ascii="Times New Roman" w:hAnsi="Times New Roman"/>
          <w:bCs/>
          <w:sz w:val="24"/>
          <w:lang w:val="lv-LV"/>
        </w:rPr>
      </w:pPr>
      <w:r w:rsidRPr="00CD5EA3">
        <w:rPr>
          <w:rFonts w:ascii="Times New Roman" w:hAnsi="Times New Roman"/>
          <w:bCs/>
          <w:sz w:val="24"/>
        </w:rPr>
        <w:t xml:space="preserve">Par kaitējumu, kas radies dokumenta nepareiza tulkojuma dēļ, </w:t>
      </w:r>
      <w:r w:rsidRPr="00CD5EA3">
        <w:rPr>
          <w:rFonts w:ascii="Times New Roman" w:hAnsi="Times New Roman"/>
          <w:bCs/>
          <w:sz w:val="24"/>
          <w:lang w:val="lv-LV"/>
        </w:rPr>
        <w:t>Pretendents</w:t>
      </w:r>
      <w:r w:rsidRPr="00CD5EA3">
        <w:rPr>
          <w:rFonts w:ascii="Times New Roman" w:hAnsi="Times New Roman"/>
          <w:bCs/>
          <w:sz w:val="24"/>
        </w:rPr>
        <w:t xml:space="preserve"> atbild L</w:t>
      </w:r>
      <w:r w:rsidRPr="00CD5EA3">
        <w:rPr>
          <w:rFonts w:ascii="Times New Roman" w:hAnsi="Times New Roman"/>
          <w:bCs/>
          <w:sz w:val="24"/>
          <w:lang w:val="lv-LV"/>
        </w:rPr>
        <w:t xml:space="preserve">atvijas </w:t>
      </w:r>
      <w:r w:rsidRPr="00CD5EA3">
        <w:rPr>
          <w:rFonts w:ascii="Times New Roman" w:hAnsi="Times New Roman"/>
          <w:bCs/>
          <w:sz w:val="24"/>
        </w:rPr>
        <w:t>R</w:t>
      </w:r>
      <w:r w:rsidRPr="00CD5EA3">
        <w:rPr>
          <w:rFonts w:ascii="Times New Roman" w:hAnsi="Times New Roman"/>
          <w:bCs/>
          <w:sz w:val="24"/>
          <w:lang w:val="lv-LV"/>
        </w:rPr>
        <w:t>epublikas</w:t>
      </w:r>
      <w:r w:rsidRPr="00CD5EA3">
        <w:rPr>
          <w:rFonts w:ascii="Times New Roman" w:hAnsi="Times New Roman"/>
          <w:bCs/>
          <w:sz w:val="24"/>
        </w:rPr>
        <w:t xml:space="preserve"> normatīvajos tiesību aktos noteiktajā kārtībā. </w:t>
      </w:r>
    </w:p>
    <w:p w14:paraId="05F48167" w14:textId="77777777" w:rsidR="00AB755F" w:rsidRPr="00CD5EA3" w:rsidRDefault="00AB755F" w:rsidP="00AB755F">
      <w:pPr>
        <w:pStyle w:val="Paragrfs"/>
        <w:numPr>
          <w:ilvl w:val="1"/>
          <w:numId w:val="15"/>
        </w:numPr>
        <w:tabs>
          <w:tab w:val="left" w:pos="993"/>
        </w:tabs>
        <w:ind w:hanging="578"/>
        <w:rPr>
          <w:rFonts w:ascii="Times New Roman" w:hAnsi="Times New Roman"/>
          <w:bCs/>
          <w:sz w:val="24"/>
        </w:rPr>
      </w:pPr>
      <w:r w:rsidRPr="00CD5EA3">
        <w:rPr>
          <w:rFonts w:ascii="Times New Roman" w:hAnsi="Times New Roman"/>
          <w:sz w:val="24"/>
          <w:lang w:val="lv-LV"/>
        </w:rPr>
        <w:t xml:space="preserve">Visiem iesniegtajiem piedāvājuma dokumentiem </w:t>
      </w:r>
      <w:r w:rsidRPr="00CD5EA3">
        <w:rPr>
          <w:rFonts w:ascii="Times New Roman" w:hAnsi="Times New Roman"/>
          <w:sz w:val="24"/>
        </w:rPr>
        <w:t>jābūt parakstītiem. Pretendenta pieteikums dalībai iepirkuma procedūrā</w:t>
      </w:r>
      <w:r w:rsidRPr="00CD5EA3">
        <w:rPr>
          <w:rFonts w:ascii="Times New Roman" w:hAnsi="Times New Roman"/>
          <w:sz w:val="24"/>
          <w:lang w:val="lv-LV"/>
        </w:rPr>
        <w:t xml:space="preserve"> un</w:t>
      </w:r>
      <w:r w:rsidRPr="00CD5EA3">
        <w:rPr>
          <w:rFonts w:ascii="Times New Roman" w:hAnsi="Times New Roman"/>
          <w:sz w:val="24"/>
        </w:rPr>
        <w:t xml:space="preserve"> apliecinājumi jāparaksta personai ar tiesībām pārstāvēt </w:t>
      </w:r>
      <w:r w:rsidRPr="00CD5EA3">
        <w:rPr>
          <w:rFonts w:ascii="Times New Roman" w:hAnsi="Times New Roman"/>
          <w:sz w:val="24"/>
          <w:lang w:val="lv-LV"/>
        </w:rPr>
        <w:t>Pretendentu</w:t>
      </w:r>
      <w:r w:rsidRPr="00CD5EA3">
        <w:rPr>
          <w:rFonts w:ascii="Times New Roman" w:hAnsi="Times New Roman"/>
          <w:sz w:val="24"/>
        </w:rPr>
        <w:t xml:space="preserve"> vai tās pilnvarotam pārstāvim. Pilnvarojuma gadījumos jāpievieno pilnvaras oriģināls</w:t>
      </w:r>
      <w:r w:rsidRPr="00CD5EA3">
        <w:rPr>
          <w:rFonts w:ascii="Times New Roman" w:hAnsi="Times New Roman"/>
          <w:sz w:val="24"/>
          <w:lang w:val="lv-LV"/>
        </w:rPr>
        <w:t xml:space="preserve"> vai tās kopija</w:t>
      </w:r>
      <w:r w:rsidRPr="00CD5EA3">
        <w:rPr>
          <w:rFonts w:ascii="Times New Roman" w:hAnsi="Times New Roman"/>
          <w:sz w:val="24"/>
        </w:rPr>
        <w:t>. Pārējie piedāvājuma dokumenti jāparaksta darbiniekam, kurš gatavojis attiecīgo dokumentu (norādot vārdu un uzvārdu, ieņemamo amatu).</w:t>
      </w:r>
      <w:r w:rsidRPr="00CD5EA3">
        <w:rPr>
          <w:rFonts w:ascii="Times New Roman" w:hAnsi="Times New Roman"/>
          <w:bCs/>
          <w:sz w:val="24"/>
          <w:lang w:val="lv-LV"/>
        </w:rPr>
        <w:t xml:space="preserve"> </w:t>
      </w:r>
    </w:p>
    <w:p w14:paraId="1014EEAA" w14:textId="77777777" w:rsidR="00AB755F" w:rsidRPr="00CD5EA3" w:rsidRDefault="00AB755F" w:rsidP="00AB755F">
      <w:pPr>
        <w:pStyle w:val="Paragrfs"/>
        <w:numPr>
          <w:ilvl w:val="1"/>
          <w:numId w:val="15"/>
        </w:numPr>
        <w:tabs>
          <w:tab w:val="left" w:pos="993"/>
        </w:tabs>
        <w:ind w:hanging="578"/>
        <w:rPr>
          <w:rFonts w:ascii="Times New Roman" w:hAnsi="Times New Roman"/>
          <w:sz w:val="24"/>
        </w:rPr>
      </w:pPr>
      <w:r w:rsidRPr="00CD5EA3">
        <w:rPr>
          <w:rFonts w:ascii="Times New Roman" w:hAnsi="Times New Roman"/>
          <w:sz w:val="24"/>
        </w:rPr>
        <w:t xml:space="preserve">Ja </w:t>
      </w:r>
      <w:r w:rsidRPr="00CD5EA3">
        <w:rPr>
          <w:rFonts w:ascii="Times New Roman" w:hAnsi="Times New Roman"/>
          <w:sz w:val="24"/>
          <w:lang w:val="lv-LV"/>
        </w:rPr>
        <w:t xml:space="preserve">piedāvājumu iesniedz personu </w:t>
      </w:r>
      <w:r w:rsidRPr="00CD5EA3">
        <w:rPr>
          <w:rFonts w:ascii="Times New Roman" w:hAnsi="Times New Roman"/>
          <w:sz w:val="24"/>
        </w:rPr>
        <w:t xml:space="preserve">apvienība, </w:t>
      </w:r>
      <w:r w:rsidRPr="00CD5EA3">
        <w:rPr>
          <w:rFonts w:ascii="Times New Roman" w:hAnsi="Times New Roman"/>
          <w:sz w:val="24"/>
          <w:lang w:val="lv-LV"/>
        </w:rPr>
        <w:t>Pretendenta</w:t>
      </w:r>
      <w:r w:rsidRPr="00CD5EA3">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CD5EA3">
        <w:rPr>
          <w:rFonts w:ascii="Times New Roman" w:hAnsi="Times New Roman"/>
          <w:sz w:val="24"/>
          <w:lang w:val="lv-LV"/>
        </w:rPr>
        <w:t xml:space="preserve"> Arī pilnvara</w:t>
      </w:r>
      <w:r w:rsidRPr="00CD5EA3">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CD5EA3" w:rsidRDefault="00AB755F" w:rsidP="00AB755F">
      <w:pPr>
        <w:pStyle w:val="Paragrfs"/>
        <w:numPr>
          <w:ilvl w:val="1"/>
          <w:numId w:val="15"/>
        </w:numPr>
        <w:tabs>
          <w:tab w:val="left" w:pos="993"/>
        </w:tabs>
        <w:ind w:hanging="578"/>
        <w:rPr>
          <w:rFonts w:ascii="Times New Roman" w:hAnsi="Times New Roman"/>
          <w:sz w:val="24"/>
          <w:lang w:val="lv-LV"/>
        </w:rPr>
      </w:pPr>
      <w:r w:rsidRPr="00CD5EA3">
        <w:rPr>
          <w:rFonts w:ascii="Times New Roman" w:hAnsi="Times New Roman"/>
          <w:sz w:val="24"/>
        </w:rPr>
        <w:t xml:space="preserve">Dokumentus, kas attiecas tikai uz </w:t>
      </w:r>
      <w:r w:rsidRPr="00CD5EA3">
        <w:rPr>
          <w:rFonts w:ascii="Times New Roman" w:hAnsi="Times New Roman"/>
          <w:sz w:val="24"/>
          <w:lang w:val="lv-LV"/>
        </w:rPr>
        <w:t>personu,</w:t>
      </w:r>
      <w:r w:rsidRPr="00CD5EA3">
        <w:rPr>
          <w:rFonts w:ascii="Times New Roman" w:hAnsi="Times New Roman"/>
          <w:sz w:val="24"/>
        </w:rPr>
        <w:t xml:space="preserve"> uz kura iespējām balstās </w:t>
      </w:r>
      <w:r w:rsidRPr="00CD5EA3">
        <w:rPr>
          <w:rFonts w:ascii="Times New Roman" w:hAnsi="Times New Roman"/>
          <w:sz w:val="24"/>
          <w:lang w:val="lv-LV"/>
        </w:rPr>
        <w:t>Pretendents</w:t>
      </w:r>
      <w:r w:rsidRPr="00CD5EA3">
        <w:rPr>
          <w:rFonts w:ascii="Times New Roman" w:hAnsi="Times New Roman"/>
          <w:sz w:val="24"/>
        </w:rPr>
        <w:t xml:space="preserve">, lai apliecinātu savu atbilstību </w:t>
      </w:r>
      <w:r w:rsidRPr="00CD5EA3">
        <w:rPr>
          <w:rFonts w:ascii="Times New Roman" w:hAnsi="Times New Roman"/>
          <w:sz w:val="24"/>
          <w:lang w:val="lv-LV"/>
        </w:rPr>
        <w:t>Pretendenta</w:t>
      </w:r>
      <w:r w:rsidRPr="00CD5EA3">
        <w:rPr>
          <w:rFonts w:ascii="Times New Roman" w:hAnsi="Times New Roman"/>
          <w:sz w:val="24"/>
        </w:rPr>
        <w:t xml:space="preserve"> kvalifikācijas prasībām vai paredz piesaistīt </w:t>
      </w:r>
      <w:r w:rsidRPr="00CD5EA3">
        <w:rPr>
          <w:rFonts w:ascii="Times New Roman" w:hAnsi="Times New Roman"/>
          <w:sz w:val="24"/>
          <w:lang w:val="lv-LV"/>
        </w:rPr>
        <w:t>iepirkuma l</w:t>
      </w:r>
      <w:r w:rsidRPr="00CD5EA3">
        <w:rPr>
          <w:rFonts w:ascii="Times New Roman" w:hAnsi="Times New Roman"/>
          <w:sz w:val="24"/>
        </w:rPr>
        <w:t>īguma izpildē, vai attiecas uz atsevišķu personu apvienības dalībnieku, jāparaksta</w:t>
      </w:r>
      <w:r w:rsidRPr="00CD5EA3">
        <w:rPr>
          <w:rFonts w:ascii="Times New Roman" w:hAnsi="Times New Roman"/>
          <w:sz w:val="24"/>
          <w:lang w:val="lv-LV"/>
        </w:rPr>
        <w:t xml:space="preserve"> personai</w:t>
      </w:r>
      <w:r w:rsidRPr="00CD5EA3">
        <w:rPr>
          <w:rFonts w:ascii="Times New Roman" w:hAnsi="Times New Roman"/>
          <w:sz w:val="24"/>
        </w:rPr>
        <w:t xml:space="preserve"> ar tiesībām pārstāvēt to iepirkuma procedūrā vai tās pilnvarotam pārstāvim. Pilnvarojuma gadījumā jāpievieno pilnvaras oriģināls</w:t>
      </w:r>
      <w:r w:rsidRPr="00CD5EA3">
        <w:rPr>
          <w:rFonts w:ascii="Times New Roman" w:hAnsi="Times New Roman"/>
          <w:sz w:val="24"/>
          <w:lang w:val="lv-LV"/>
        </w:rPr>
        <w:t xml:space="preserve"> vai tās apliecināta kopija</w:t>
      </w:r>
      <w:r w:rsidRPr="00CD5EA3">
        <w:rPr>
          <w:rFonts w:ascii="Times New Roman" w:hAnsi="Times New Roman"/>
          <w:sz w:val="24"/>
        </w:rPr>
        <w:t>.</w:t>
      </w:r>
      <w:r w:rsidRPr="00CD5EA3">
        <w:rPr>
          <w:rFonts w:ascii="Times New Roman" w:hAnsi="Times New Roman"/>
          <w:sz w:val="24"/>
          <w:lang w:val="lv-LV"/>
        </w:rPr>
        <w:t xml:space="preserve"> </w:t>
      </w:r>
      <w:r w:rsidRPr="00CD5EA3">
        <w:rPr>
          <w:rFonts w:ascii="Times New Roman" w:hAnsi="Times New Roman"/>
          <w:sz w:val="24"/>
        </w:rPr>
        <w:t>Š</w:t>
      </w:r>
      <w:r w:rsidRPr="00CD5EA3">
        <w:rPr>
          <w:rFonts w:ascii="Times New Roman" w:hAnsi="Times New Roman"/>
          <w:sz w:val="24"/>
          <w:lang w:val="lv-LV"/>
        </w:rPr>
        <w:t>ī</w:t>
      </w:r>
      <w:r w:rsidRPr="00CD5EA3">
        <w:rPr>
          <w:rFonts w:ascii="Times New Roman" w:hAnsi="Times New Roman"/>
          <w:sz w:val="24"/>
        </w:rPr>
        <w:t xml:space="preserve"> punkta prasības </w:t>
      </w:r>
      <w:r w:rsidRPr="00CD5EA3">
        <w:rPr>
          <w:rFonts w:ascii="Times New Roman" w:hAnsi="Times New Roman"/>
          <w:sz w:val="24"/>
          <w:lang w:val="lv-LV"/>
        </w:rPr>
        <w:t xml:space="preserve">arī </w:t>
      </w:r>
      <w:r w:rsidRPr="00CD5EA3">
        <w:rPr>
          <w:rFonts w:ascii="Times New Roman" w:hAnsi="Times New Roman"/>
          <w:sz w:val="24"/>
        </w:rPr>
        <w:t>jāievēro apliecinot dokumentu kopijas, dokumentu tulkojumu pareizību un dokumentu caurauklojumus.</w:t>
      </w:r>
    </w:p>
    <w:p w14:paraId="48D565D2" w14:textId="77777777" w:rsidR="00AB755F" w:rsidRPr="00CD5EA3"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CD5EA3">
        <w:rPr>
          <w:rFonts w:ascii="Times New Roman" w:hAnsi="Times New Roman" w:cs="Times New Roman"/>
          <w:sz w:val="24"/>
          <w:szCs w:val="24"/>
        </w:rPr>
        <w:t>Piedāvājums jāievieto aizlīmētā un aizzīmogotā iepakojumā ar norādi uz tā:</w:t>
      </w:r>
    </w:p>
    <w:p w14:paraId="04BDD535" w14:textId="77777777" w:rsidR="0057383F" w:rsidRDefault="00AB755F" w:rsidP="0057383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CD5EA3">
        <w:rPr>
          <w:rFonts w:ascii="Times New Roman" w:hAnsi="Times New Roman" w:cs="Times New Roman"/>
          <w:sz w:val="24"/>
          <w:szCs w:val="24"/>
        </w:rPr>
        <w:t>„Ventspils brīvostas pārvaldei, Jāņa iela 19, Ventspils, LV-3601.</w:t>
      </w:r>
    </w:p>
    <w:p w14:paraId="69A05951" w14:textId="4EDAB40E" w:rsidR="0057383F" w:rsidRDefault="00AB755F" w:rsidP="0057383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CD5EA3">
        <w:rPr>
          <w:rFonts w:ascii="Times New Roman" w:eastAsia="Times New Roman" w:hAnsi="Times New Roman" w:cs="Times New Roman"/>
          <w:sz w:val="24"/>
          <w:szCs w:val="24"/>
          <w:lang w:eastAsia="lv-LV"/>
        </w:rPr>
        <w:t xml:space="preserve">Piedāvājums atklātā iepirkumā </w:t>
      </w:r>
      <w:r w:rsidR="0057383F" w:rsidRPr="00BB3577">
        <w:rPr>
          <w:rFonts w:ascii="Times New Roman" w:eastAsia="Times New Roman" w:hAnsi="Times New Roman" w:cs="Times New Roman"/>
          <w:b/>
          <w:color w:val="000000"/>
          <w:sz w:val="24"/>
          <w:szCs w:val="24"/>
        </w:rPr>
        <w:t>“</w:t>
      </w:r>
      <w:r w:rsidR="0057383F">
        <w:rPr>
          <w:rFonts w:ascii="Times New Roman" w:eastAsia="Times New Roman" w:hAnsi="Times New Roman" w:cs="Times New Roman"/>
          <w:b/>
          <w:color w:val="000000"/>
          <w:sz w:val="24"/>
          <w:szCs w:val="24"/>
        </w:rPr>
        <w:t>Dzelzceļa pārbrauktuves remonts pie AS “Ventspils Grain Terminal”</w:t>
      </w:r>
      <w:r w:rsidR="0057383F" w:rsidRPr="00BB3577">
        <w:rPr>
          <w:rFonts w:ascii="Times New Roman" w:eastAsia="Times New Roman" w:hAnsi="Times New Roman" w:cs="Times New Roman"/>
          <w:b/>
          <w:color w:val="000000"/>
          <w:sz w:val="24"/>
          <w:szCs w:val="24"/>
        </w:rPr>
        <w:t>”</w:t>
      </w:r>
      <w:r w:rsidRPr="00CD5EA3">
        <w:rPr>
          <w:rFonts w:ascii="Times New Roman" w:eastAsia="Times New Roman" w:hAnsi="Times New Roman" w:cs="Times New Roman"/>
          <w:sz w:val="24"/>
          <w:szCs w:val="24"/>
          <w:lang w:eastAsia="lv-LV"/>
        </w:rPr>
        <w:t>, iepirku</w:t>
      </w:r>
      <w:r w:rsidR="004677CD" w:rsidRPr="00CD5EA3">
        <w:rPr>
          <w:rFonts w:ascii="Times New Roman" w:eastAsia="Times New Roman" w:hAnsi="Times New Roman" w:cs="Times New Roman"/>
          <w:sz w:val="24"/>
          <w:szCs w:val="24"/>
          <w:lang w:eastAsia="lv-LV"/>
        </w:rPr>
        <w:t>ma identifikācijas Nr. VBOP 20</w:t>
      </w:r>
      <w:r w:rsidR="00EB072B" w:rsidRPr="00CD5EA3">
        <w:rPr>
          <w:rFonts w:ascii="Times New Roman" w:eastAsia="Times New Roman" w:hAnsi="Times New Roman" w:cs="Times New Roman"/>
          <w:sz w:val="24"/>
          <w:szCs w:val="24"/>
          <w:lang w:eastAsia="lv-LV"/>
        </w:rPr>
        <w:t>20</w:t>
      </w:r>
      <w:r w:rsidRPr="00CD5EA3">
        <w:rPr>
          <w:rFonts w:ascii="Times New Roman" w:eastAsia="Times New Roman" w:hAnsi="Times New Roman" w:cs="Times New Roman"/>
          <w:sz w:val="24"/>
          <w:szCs w:val="24"/>
          <w:lang w:eastAsia="lv-LV"/>
        </w:rPr>
        <w:t>/</w:t>
      </w:r>
      <w:r w:rsidR="00D54A6D">
        <w:rPr>
          <w:rFonts w:ascii="Times New Roman" w:eastAsia="Times New Roman" w:hAnsi="Times New Roman" w:cs="Times New Roman"/>
          <w:sz w:val="24"/>
          <w:szCs w:val="24"/>
          <w:lang w:eastAsia="lv-LV"/>
        </w:rPr>
        <w:t>9</w:t>
      </w:r>
      <w:r w:rsidR="0057383F">
        <w:rPr>
          <w:rFonts w:ascii="Times New Roman" w:eastAsia="Times New Roman" w:hAnsi="Times New Roman" w:cs="Times New Roman"/>
          <w:sz w:val="24"/>
          <w:szCs w:val="24"/>
          <w:lang w:eastAsia="lv-LV"/>
        </w:rPr>
        <w:t>6</w:t>
      </w:r>
      <w:r w:rsidRPr="00CD5EA3">
        <w:rPr>
          <w:rFonts w:ascii="Times New Roman" w:eastAsia="Times New Roman" w:hAnsi="Times New Roman" w:cs="Times New Roman"/>
          <w:sz w:val="24"/>
          <w:szCs w:val="24"/>
          <w:lang w:eastAsia="lv-LV"/>
        </w:rPr>
        <w:t>;</w:t>
      </w:r>
    </w:p>
    <w:p w14:paraId="604F2888" w14:textId="77777777" w:rsidR="0057383F" w:rsidRDefault="00AB755F" w:rsidP="0057383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CD5EA3">
        <w:rPr>
          <w:rFonts w:ascii="Times New Roman" w:eastAsia="Times New Roman" w:hAnsi="Times New Roman" w:cs="Times New Roman"/>
          <w:sz w:val="24"/>
          <w:szCs w:val="24"/>
          <w:lang w:eastAsia="lv-LV"/>
        </w:rPr>
        <w:t>Neatvērt līdz 20</w:t>
      </w:r>
      <w:r w:rsidR="00EB072B" w:rsidRPr="00CD5EA3">
        <w:rPr>
          <w:rFonts w:ascii="Times New Roman" w:eastAsia="Times New Roman" w:hAnsi="Times New Roman" w:cs="Times New Roman"/>
          <w:sz w:val="24"/>
          <w:szCs w:val="24"/>
          <w:lang w:eastAsia="lv-LV"/>
        </w:rPr>
        <w:t>20</w:t>
      </w:r>
      <w:r w:rsidRPr="00CD5EA3">
        <w:rPr>
          <w:rFonts w:ascii="Times New Roman" w:eastAsia="Times New Roman" w:hAnsi="Times New Roman" w:cs="Times New Roman"/>
          <w:sz w:val="24"/>
          <w:szCs w:val="24"/>
          <w:lang w:eastAsia="lv-LV"/>
        </w:rPr>
        <w:t xml:space="preserve">.gada </w:t>
      </w:r>
      <w:r w:rsidR="00393851">
        <w:rPr>
          <w:rFonts w:ascii="Times New Roman" w:eastAsia="Times New Roman" w:hAnsi="Times New Roman" w:cs="Times New Roman"/>
          <w:sz w:val="24"/>
          <w:szCs w:val="24"/>
          <w:lang w:eastAsia="lv-LV"/>
        </w:rPr>
        <w:t>5</w:t>
      </w:r>
      <w:r w:rsidR="003A559C" w:rsidRPr="00CD5EA3">
        <w:rPr>
          <w:rFonts w:ascii="Times New Roman" w:eastAsia="Times New Roman" w:hAnsi="Times New Roman" w:cs="Times New Roman"/>
          <w:sz w:val="24"/>
          <w:szCs w:val="24"/>
          <w:lang w:eastAsia="lv-LV"/>
        </w:rPr>
        <w:t>.</w:t>
      </w:r>
      <w:r w:rsidR="00393851">
        <w:rPr>
          <w:rFonts w:ascii="Times New Roman" w:eastAsia="Times New Roman" w:hAnsi="Times New Roman" w:cs="Times New Roman"/>
          <w:sz w:val="24"/>
          <w:szCs w:val="24"/>
          <w:lang w:eastAsia="lv-LV"/>
        </w:rPr>
        <w:t>oktobrim</w:t>
      </w:r>
      <w:r w:rsidRPr="00CD5EA3">
        <w:rPr>
          <w:rFonts w:ascii="Times New Roman" w:eastAsia="Times New Roman" w:hAnsi="Times New Roman" w:cs="Times New Roman"/>
          <w:sz w:val="24"/>
          <w:szCs w:val="24"/>
          <w:lang w:eastAsia="lv-LV"/>
        </w:rPr>
        <w:t xml:space="preserve"> plkst.1</w:t>
      </w:r>
      <w:r w:rsidR="00462F13">
        <w:rPr>
          <w:rFonts w:ascii="Times New Roman" w:eastAsia="Times New Roman" w:hAnsi="Times New Roman" w:cs="Times New Roman"/>
          <w:sz w:val="24"/>
          <w:szCs w:val="24"/>
          <w:lang w:eastAsia="lv-LV"/>
        </w:rPr>
        <w:t>4</w:t>
      </w:r>
      <w:r w:rsidRPr="00CD5EA3">
        <w:rPr>
          <w:rFonts w:ascii="Times New Roman" w:eastAsia="Times New Roman" w:hAnsi="Times New Roman" w:cs="Times New Roman"/>
          <w:sz w:val="24"/>
          <w:szCs w:val="24"/>
          <w:vertAlign w:val="superscript"/>
          <w:lang w:eastAsia="lv-LV"/>
        </w:rPr>
        <w:t>00</w:t>
      </w:r>
      <w:r w:rsidRPr="00CD5EA3">
        <w:rPr>
          <w:rFonts w:ascii="Times New Roman" w:eastAsia="Times New Roman" w:hAnsi="Times New Roman" w:cs="Times New Roman"/>
          <w:sz w:val="24"/>
          <w:szCs w:val="24"/>
          <w:lang w:eastAsia="lv-LV"/>
        </w:rPr>
        <w:t>;</w:t>
      </w:r>
    </w:p>
    <w:p w14:paraId="271E7216" w14:textId="6153A0DD" w:rsidR="00AB755F" w:rsidRPr="0057383F" w:rsidRDefault="00AB755F" w:rsidP="0057383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CD5EA3">
        <w:rPr>
          <w:rFonts w:ascii="Times New Roman" w:eastAsia="Times New Roman" w:hAnsi="Times New Roman" w:cs="Times New Roman"/>
          <w:sz w:val="24"/>
          <w:szCs w:val="24"/>
          <w:lang w:eastAsia="lv-LV"/>
        </w:rPr>
        <w:t>Iesniedzēja nosaukums, reģistrācijas Nr., kontaktpersona, tālrunis, e-pasts.”</w:t>
      </w:r>
    </w:p>
    <w:p w14:paraId="560B79E0" w14:textId="77777777" w:rsidR="00AB755F" w:rsidRPr="00CD5EA3"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CD5EA3">
        <w:rPr>
          <w:rFonts w:ascii="Times New Roman" w:hAnsi="Times New Roman" w:cs="Times New Roman"/>
          <w:sz w:val="24"/>
          <w:szCs w:val="24"/>
        </w:rPr>
        <w:t>Aiz piedāvājuma titullapas obligāti jābūt piedāvājuma satura rādītājam.</w:t>
      </w:r>
    </w:p>
    <w:p w14:paraId="114F75F2" w14:textId="77777777" w:rsidR="00AB755F" w:rsidRPr="00CD5EA3" w:rsidRDefault="00AB755F" w:rsidP="003A559C">
      <w:pPr>
        <w:numPr>
          <w:ilvl w:val="1"/>
          <w:numId w:val="15"/>
        </w:numPr>
        <w:tabs>
          <w:tab w:val="left" w:pos="851"/>
        </w:tabs>
        <w:spacing w:after="0" w:line="240" w:lineRule="auto"/>
        <w:ind w:hanging="578"/>
        <w:jc w:val="both"/>
        <w:rPr>
          <w:rFonts w:ascii="Times New Roman" w:hAnsi="Times New Roman" w:cs="Times New Roman"/>
          <w:sz w:val="24"/>
          <w:szCs w:val="24"/>
        </w:rPr>
      </w:pPr>
      <w:r w:rsidRPr="00CD5EA3">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3BA47F0" w14:textId="77777777" w:rsidR="00A638F6" w:rsidRPr="00641FE8" w:rsidRDefault="00A638F6" w:rsidP="00A638F6">
      <w:pPr>
        <w:tabs>
          <w:tab w:val="left" w:pos="993"/>
        </w:tabs>
        <w:spacing w:after="0" w:line="240" w:lineRule="auto"/>
        <w:ind w:left="720"/>
        <w:jc w:val="both"/>
        <w:rPr>
          <w:rFonts w:ascii="Times New Roman" w:hAnsi="Times New Roman" w:cs="Times New Roman"/>
          <w:sz w:val="24"/>
          <w:szCs w:val="24"/>
          <w:highlight w:val="yellow"/>
        </w:rPr>
      </w:pPr>
    </w:p>
    <w:p w14:paraId="4DACEF7A" w14:textId="77777777" w:rsidR="003C7635" w:rsidRPr="00CD5EA3"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CD5EA3">
        <w:rPr>
          <w:rFonts w:ascii="Times New Roman" w:eastAsia="Times New Roman" w:hAnsi="Times New Roman" w:cs="Times New Roman"/>
          <w:b/>
          <w:sz w:val="24"/>
          <w:szCs w:val="24"/>
          <w:lang w:eastAsia="lv-LV"/>
        </w:rPr>
        <w:t>CITI NOTEIKUMI</w:t>
      </w:r>
    </w:p>
    <w:p w14:paraId="7E6BF59B" w14:textId="77777777" w:rsidR="001E3DE4" w:rsidRPr="00CD5EA3"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CD5EA3">
        <w:rPr>
          <w:rFonts w:ascii="Times New Roman" w:eastAsia="Times New Roman" w:hAnsi="Times New Roman" w:cs="Times New Roman"/>
          <w:sz w:val="24"/>
          <w:szCs w:val="24"/>
        </w:rPr>
        <w:t>drošināt līgumsaistību izpildi.</w:t>
      </w:r>
    </w:p>
    <w:p w14:paraId="0EBA36CB" w14:textId="77777777" w:rsidR="001E3DE4" w:rsidRPr="00CD5EA3"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CD5EA3"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CD5EA3"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rPr>
        <w:lastRenderedPageBreak/>
        <w:t>Komisija nevērtēs Pretendenta iesniegto piedāvājumu, ja Pretendents neatbildīs dalības nosacījuma prasībām šajā iepirkuma procedūrā.</w:t>
      </w:r>
    </w:p>
    <w:p w14:paraId="7F800062" w14:textId="77777777" w:rsidR="001E3DE4" w:rsidRPr="00CD5EA3"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CD5EA3">
        <w:rPr>
          <w:rFonts w:ascii="Times New Roman" w:eastAsia="Times New Roman" w:hAnsi="Times New Roman" w:cs="Times New Roman"/>
          <w:sz w:val="24"/>
          <w:szCs w:val="24"/>
        </w:rPr>
        <w:t>no dalības iepirkuma procedūrā.</w:t>
      </w:r>
    </w:p>
    <w:p w14:paraId="6C9B9966" w14:textId="77777777" w:rsidR="001E3DE4" w:rsidRPr="00CD5EA3"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CD5EA3"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CD5EA3"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CD5EA3">
        <w:rPr>
          <w:rFonts w:ascii="Times New Roman" w:eastAsia="Times New Roman" w:hAnsi="Times New Roman" w:cs="Times New Roman"/>
          <w:sz w:val="24"/>
          <w:szCs w:val="24"/>
          <w:lang w:eastAsia="lv-LV"/>
        </w:rPr>
        <w:t>.</w:t>
      </w:r>
    </w:p>
    <w:p w14:paraId="4B3BCDDE" w14:textId="77777777" w:rsidR="00722314" w:rsidRPr="00CD5EA3"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6462ACCC" w14:textId="2E2AC47B" w:rsidR="004858E8" w:rsidRPr="00CD5EA3" w:rsidRDefault="00B0200B" w:rsidP="00FA3BCD">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CD5EA3">
        <w:rPr>
          <w:rFonts w:ascii="Times New Roman" w:eastAsia="Times New Roman" w:hAnsi="Times New Roman" w:cs="Times New Roman"/>
          <w:sz w:val="24"/>
          <w:szCs w:val="24"/>
        </w:rPr>
        <w:t>Līgums jānoslēdz 5 (piecu) darba dienu laikā no Pasūtītāja rakstiska pieprasījuma saņemšanas</w:t>
      </w:r>
      <w:r w:rsidR="004B61D5" w:rsidRPr="00CD5EA3">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14:paraId="7E7EE9A1" w14:textId="77777777" w:rsidR="00AB755F" w:rsidRPr="00CD5EA3"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CD5EA3">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CD5EA3">
        <w:rPr>
          <w:rFonts w:ascii="Times New Roman" w:hAnsi="Times New Roman" w:cs="Times New Roman"/>
          <w:i/>
          <w:iCs/>
          <w:sz w:val="24"/>
          <w:szCs w:val="24"/>
        </w:rPr>
        <w:t>euro</w:t>
      </w:r>
      <w:r w:rsidRPr="00CD5EA3">
        <w:rPr>
          <w:rFonts w:ascii="Times New Roman" w:hAnsi="Times New Roman" w:cs="Times New Roman"/>
          <w:sz w:val="24"/>
          <w:szCs w:val="24"/>
        </w:rPr>
        <w:t xml:space="preserve">. Ja nodokļu parādi pārsniedz 150 </w:t>
      </w:r>
      <w:r w:rsidRPr="00CD5EA3">
        <w:rPr>
          <w:rFonts w:ascii="Times New Roman" w:hAnsi="Times New Roman" w:cs="Times New Roman"/>
          <w:i/>
          <w:iCs/>
          <w:sz w:val="24"/>
          <w:szCs w:val="24"/>
        </w:rPr>
        <w:t>euro</w:t>
      </w:r>
      <w:r w:rsidRPr="00CD5EA3">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CD5EA3">
        <w:rPr>
          <w:rFonts w:ascii="Times New Roman" w:hAnsi="Times New Roman" w:cs="Times New Roman"/>
          <w:i/>
          <w:iCs/>
          <w:sz w:val="24"/>
          <w:szCs w:val="24"/>
        </w:rPr>
        <w:t xml:space="preserve">euro </w:t>
      </w:r>
      <w:r w:rsidRPr="00CD5EA3">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CD5EA3"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CD5EA3">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CD5EA3" w:rsidRDefault="00AB755F" w:rsidP="00AB755F">
      <w:pPr>
        <w:pStyle w:val="Default"/>
        <w:numPr>
          <w:ilvl w:val="1"/>
          <w:numId w:val="15"/>
        </w:numPr>
        <w:tabs>
          <w:tab w:val="left" w:pos="851"/>
          <w:tab w:val="left" w:pos="1134"/>
        </w:tabs>
        <w:jc w:val="both"/>
      </w:pPr>
      <w:r w:rsidRPr="00CD5EA3">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CD5EA3" w:rsidRDefault="00AB755F" w:rsidP="00AB755F">
      <w:pPr>
        <w:pStyle w:val="Default"/>
        <w:numPr>
          <w:ilvl w:val="1"/>
          <w:numId w:val="15"/>
        </w:numPr>
        <w:tabs>
          <w:tab w:val="left" w:pos="851"/>
          <w:tab w:val="left" w:pos="1134"/>
        </w:tabs>
        <w:jc w:val="both"/>
        <w:rPr>
          <w:color w:val="auto"/>
        </w:rPr>
      </w:pPr>
      <w:r w:rsidRPr="00CD5EA3">
        <w:t>Piegādātāja personālu, kuru/-us pretendents iesaistīs līguma izpildē, par kuru/-iem sniedzis informāciju Pasūtītājam un kura/-u kvalifikācijas a</w:t>
      </w:r>
      <w:r w:rsidRPr="00CD5EA3">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w:t>
      </w:r>
      <w:r w:rsidRPr="00CD5EA3">
        <w:rPr>
          <w:color w:val="auto"/>
        </w:rPr>
        <w:lastRenderedPageBreak/>
        <w:t xml:space="preserve">Pasūtītājs ir tiesīgs dot piekrišanu personas (t.sk. apakšuzņēmēja), uz kuras iespējām tas balstījies, maiņai tikai tad, ja tā neatbilst attiecīgā iepirkuma dokumentos noteiktajiem izslēgšanas noteikumiem. </w:t>
      </w:r>
      <w:r w:rsidR="007C3E88" w:rsidRPr="00CD5EA3">
        <w:rPr>
          <w:color w:val="auto"/>
        </w:rPr>
        <w:t>Jautājumu Pasūtītājs</w:t>
      </w:r>
      <w:r w:rsidR="001A09F0" w:rsidRPr="00CD5EA3">
        <w:t xml:space="preserve"> i</w:t>
      </w:r>
      <w:r w:rsidRPr="00CD5EA3">
        <w:t>zskat</w:t>
      </w:r>
      <w:r w:rsidR="001A09F0" w:rsidRPr="00CD5EA3">
        <w:t>a</w:t>
      </w:r>
      <w:r w:rsidRPr="00CD5EA3">
        <w:t xml:space="preserve"> un izvērtē 3 (trīs) darba dienu laikā pēc visu nepieciešamo dokumentu saņemšanas.</w:t>
      </w:r>
    </w:p>
    <w:p w14:paraId="554A46BD" w14:textId="77777777" w:rsidR="00AB755F" w:rsidRPr="00CD5EA3"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CD5EA3">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88B1CE" w14:textId="77777777" w:rsidR="00722314" w:rsidRPr="00CD5EA3"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2019E9F4" w14:textId="77777777" w:rsidR="006709AE" w:rsidRPr="00CD5EA3"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CD5EA3"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CD5EA3">
        <w:rPr>
          <w:rFonts w:ascii="Times New Roman" w:eastAsia="Times New Roman" w:hAnsi="Times New Roman" w:cs="Times New Roman"/>
          <w:b/>
          <w:caps/>
          <w:sz w:val="24"/>
          <w:szCs w:val="24"/>
        </w:rPr>
        <w:t>NOLIKUMAM</w:t>
      </w:r>
      <w:r w:rsidR="00B0200B" w:rsidRPr="00CD5EA3">
        <w:rPr>
          <w:rFonts w:ascii="Times New Roman" w:eastAsia="Times New Roman" w:hAnsi="Times New Roman" w:cs="Times New Roman"/>
          <w:b/>
          <w:caps/>
          <w:sz w:val="24"/>
          <w:szCs w:val="24"/>
        </w:rPr>
        <w:t xml:space="preserve"> pievienoti šādi pielikumi:</w:t>
      </w:r>
    </w:p>
    <w:p w14:paraId="7BC1AF28" w14:textId="77777777" w:rsidR="000C54C7" w:rsidRPr="00CD5EA3"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lang w:eastAsia="lv-LV"/>
        </w:rPr>
        <w:t>Tehniskā specifikācija</w:t>
      </w:r>
      <w:r w:rsidR="000C54C7" w:rsidRPr="00CD5EA3">
        <w:rPr>
          <w:rFonts w:ascii="Times New Roman" w:eastAsia="Times New Roman" w:hAnsi="Times New Roman" w:cs="Times New Roman"/>
          <w:sz w:val="24"/>
          <w:szCs w:val="24"/>
          <w:lang w:eastAsia="lv-LV"/>
        </w:rPr>
        <w:t xml:space="preserve"> (1.pielikums);</w:t>
      </w:r>
    </w:p>
    <w:p w14:paraId="506994F4" w14:textId="77777777" w:rsidR="001E3DE4" w:rsidRPr="00CD5EA3"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rPr>
        <w:t>Pretendenta pieteikuma veidlapa</w:t>
      </w:r>
      <w:r w:rsidR="00A20892" w:rsidRPr="00CD5EA3">
        <w:rPr>
          <w:rFonts w:ascii="Times New Roman" w:eastAsia="Times New Roman" w:hAnsi="Times New Roman" w:cs="Times New Roman"/>
          <w:sz w:val="24"/>
          <w:szCs w:val="24"/>
        </w:rPr>
        <w:t xml:space="preserve"> (</w:t>
      </w:r>
      <w:r w:rsidR="000C54C7" w:rsidRPr="00CD5EA3">
        <w:rPr>
          <w:rFonts w:ascii="Times New Roman" w:eastAsia="Times New Roman" w:hAnsi="Times New Roman" w:cs="Times New Roman"/>
          <w:sz w:val="24"/>
          <w:szCs w:val="24"/>
        </w:rPr>
        <w:t>2</w:t>
      </w:r>
      <w:r w:rsidR="008568B5" w:rsidRPr="00CD5EA3">
        <w:rPr>
          <w:rFonts w:ascii="Times New Roman" w:eastAsia="Times New Roman" w:hAnsi="Times New Roman" w:cs="Times New Roman"/>
          <w:sz w:val="24"/>
          <w:szCs w:val="24"/>
        </w:rPr>
        <w:t xml:space="preserve">. </w:t>
      </w:r>
      <w:r w:rsidR="00A20892" w:rsidRPr="00CD5EA3">
        <w:rPr>
          <w:rFonts w:ascii="Times New Roman" w:eastAsia="Times New Roman" w:hAnsi="Times New Roman" w:cs="Times New Roman"/>
          <w:sz w:val="24"/>
          <w:szCs w:val="24"/>
        </w:rPr>
        <w:t>pielikums);</w:t>
      </w:r>
    </w:p>
    <w:p w14:paraId="566D4E86" w14:textId="59C6268A" w:rsidR="00026B82" w:rsidRPr="00CD5EA3"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cs="Times New Roman"/>
          <w:sz w:val="24"/>
          <w:szCs w:val="24"/>
        </w:rPr>
        <w:t>Apakšuzņēmēju saraksta un apliecinājuma veidlapa</w:t>
      </w:r>
      <w:r w:rsidR="002E749B" w:rsidRPr="00CD5EA3">
        <w:rPr>
          <w:rFonts w:ascii="Times New Roman" w:eastAsia="Times New Roman" w:hAnsi="Times New Roman" w:cs="Times New Roman"/>
          <w:sz w:val="24"/>
          <w:szCs w:val="24"/>
        </w:rPr>
        <w:t xml:space="preserve"> </w:t>
      </w:r>
      <w:r w:rsidR="00F62064" w:rsidRPr="00CD5EA3">
        <w:rPr>
          <w:rFonts w:ascii="Times New Roman" w:eastAsia="Times New Roman" w:hAnsi="Times New Roman" w:cs="Times New Roman"/>
          <w:sz w:val="24"/>
          <w:szCs w:val="24"/>
        </w:rPr>
        <w:t>(</w:t>
      </w:r>
      <w:r w:rsidR="002B3473" w:rsidRPr="00CD5EA3">
        <w:rPr>
          <w:rFonts w:ascii="Times New Roman" w:eastAsia="Times New Roman" w:hAnsi="Times New Roman" w:cs="Times New Roman"/>
          <w:sz w:val="24"/>
          <w:szCs w:val="24"/>
        </w:rPr>
        <w:t>3</w:t>
      </w:r>
      <w:r w:rsidR="00BE5E11" w:rsidRPr="00CD5EA3">
        <w:rPr>
          <w:rFonts w:ascii="Times New Roman" w:eastAsia="Times New Roman" w:hAnsi="Times New Roman" w:cs="Times New Roman"/>
          <w:sz w:val="24"/>
          <w:szCs w:val="24"/>
        </w:rPr>
        <w:t>.pielikums)</w:t>
      </w:r>
      <w:r w:rsidR="001426A0" w:rsidRPr="00CD5EA3">
        <w:rPr>
          <w:rFonts w:ascii="Times New Roman" w:eastAsia="Times New Roman" w:hAnsi="Times New Roman" w:cs="Times New Roman"/>
          <w:sz w:val="24"/>
          <w:szCs w:val="24"/>
        </w:rPr>
        <w:t>;</w:t>
      </w:r>
    </w:p>
    <w:p w14:paraId="6CC11D7B" w14:textId="3CBFAA8E" w:rsidR="001426A0" w:rsidRDefault="00DC5443"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D5EA3">
        <w:rPr>
          <w:rFonts w:ascii="Times New Roman" w:eastAsia="Times New Roman" w:hAnsi="Times New Roman"/>
          <w:sz w:val="24"/>
          <w:szCs w:val="24"/>
          <w:lang w:eastAsia="lv-LV"/>
        </w:rPr>
        <w:t>Aizpildīts finanšu piedāvājums - veicamo darbu tāme</w:t>
      </w:r>
      <w:r w:rsidRPr="00CD5EA3">
        <w:rPr>
          <w:rFonts w:ascii="Times New Roman" w:eastAsia="Times New Roman" w:hAnsi="Times New Roman" w:cs="Times New Roman"/>
          <w:sz w:val="24"/>
          <w:szCs w:val="24"/>
        </w:rPr>
        <w:t xml:space="preserve"> </w:t>
      </w:r>
      <w:r w:rsidR="001426A0" w:rsidRPr="00CD5EA3">
        <w:rPr>
          <w:rFonts w:ascii="Times New Roman" w:eastAsia="Times New Roman" w:hAnsi="Times New Roman" w:cs="Times New Roman"/>
          <w:sz w:val="24"/>
          <w:szCs w:val="24"/>
        </w:rPr>
        <w:t>(4. pielikums).</w:t>
      </w:r>
    </w:p>
    <w:p w14:paraId="1FFEE8BF" w14:textId="7072AC36" w:rsidR="00393851" w:rsidRPr="008D3FA3" w:rsidRDefault="008D3FA3"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bCs/>
          <w:sz w:val="24"/>
          <w:szCs w:val="24"/>
          <w:lang w:eastAsia="lv-LV"/>
        </w:rPr>
      </w:pPr>
      <w:r w:rsidRPr="008D3FA3">
        <w:rPr>
          <w:rFonts w:ascii="Times New Roman" w:eastAsia="Times New Roman" w:hAnsi="Times New Roman"/>
          <w:bCs/>
          <w:sz w:val="24"/>
          <w:szCs w:val="24"/>
          <w:lang w:eastAsia="lv-LV"/>
        </w:rPr>
        <w:t>Izpildīto darbu saraksts (5.pielikums) un atsauksmes no sarakstā norādītajiem pasūtītājiem.</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3015A529" w14:textId="4918C929" w:rsidR="00F91985" w:rsidRPr="00BE5E11" w:rsidRDefault="00F91985" w:rsidP="00CA6EE0">
      <w:pPr>
        <w:rPr>
          <w:rFonts w:ascii="Times New Roman" w:eastAsia="Times New Roman" w:hAnsi="Times New Roman" w:cs="Times New Roman"/>
          <w:i/>
          <w:color w:val="000000"/>
          <w:sz w:val="24"/>
          <w:szCs w:val="24"/>
        </w:rPr>
      </w:pPr>
    </w:p>
    <w:sectPr w:rsidR="00F91985" w:rsidRPr="00BE5E11" w:rsidSect="00CA6EE0">
      <w:footerReference w:type="even" r:id="rId14"/>
      <w:footerReference w:type="default" r:id="rId15"/>
      <w:footerReference w:type="first" r:id="rId16"/>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5CBAF" w14:textId="77777777" w:rsidR="00C13A03" w:rsidRDefault="00C13A03">
      <w:pPr>
        <w:spacing w:after="0" w:line="240" w:lineRule="auto"/>
      </w:pPr>
      <w:r>
        <w:separator/>
      </w:r>
    </w:p>
  </w:endnote>
  <w:endnote w:type="continuationSeparator" w:id="0">
    <w:p w14:paraId="7BFEF901" w14:textId="77777777" w:rsidR="00C13A03" w:rsidRDefault="00C1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924D9D"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AE0E9B">
          <w:rPr>
            <w:rFonts w:ascii="Times New Roman" w:hAnsi="Times New Roman" w:cs="Times New Roman"/>
            <w:noProof/>
          </w:rPr>
          <w:t>6</w:t>
        </w:r>
        <w:r w:rsidRPr="00D54D0E">
          <w:rPr>
            <w:rFonts w:ascii="Times New Roman" w:hAnsi="Times New Roman" w:cs="Times New Roman"/>
            <w:noProof/>
          </w:rPr>
          <w:fldChar w:fldCharType="end"/>
        </w:r>
      </w:p>
    </w:sdtContent>
  </w:sdt>
  <w:p w14:paraId="71B87201" w14:textId="77777777" w:rsidR="0071644D" w:rsidRPr="002F1C04" w:rsidRDefault="00924D9D"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AE0E9B">
          <w:rPr>
            <w:rFonts w:ascii="Times New Roman" w:hAnsi="Times New Roman" w:cs="Times New Roman"/>
            <w:noProof/>
          </w:rPr>
          <w:t>1</w:t>
        </w:r>
        <w:r w:rsidRPr="001E7996">
          <w:rPr>
            <w:rFonts w:ascii="Times New Roman" w:hAnsi="Times New Roman" w:cs="Times New Roman"/>
            <w:noProof/>
          </w:rPr>
          <w:fldChar w:fldCharType="end"/>
        </w:r>
      </w:p>
    </w:sdtContent>
  </w:sdt>
  <w:p w14:paraId="2DA219DF" w14:textId="77777777" w:rsidR="0071644D" w:rsidRDefault="00924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A1BC1" w14:textId="77777777" w:rsidR="00C13A03" w:rsidRDefault="00C13A03">
      <w:pPr>
        <w:spacing w:after="0" w:line="240" w:lineRule="auto"/>
      </w:pPr>
      <w:r>
        <w:separator/>
      </w:r>
    </w:p>
  </w:footnote>
  <w:footnote w:type="continuationSeparator" w:id="0">
    <w:p w14:paraId="32A4B771" w14:textId="77777777" w:rsidR="00C13A03" w:rsidRDefault="00C13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8"/>
  </w:num>
  <w:num w:numId="3">
    <w:abstractNumId w:val="8"/>
  </w:num>
  <w:num w:numId="4">
    <w:abstractNumId w:val="27"/>
  </w:num>
  <w:num w:numId="5">
    <w:abstractNumId w:val="28"/>
  </w:num>
  <w:num w:numId="6">
    <w:abstractNumId w:val="7"/>
  </w:num>
  <w:num w:numId="7">
    <w:abstractNumId w:val="3"/>
  </w:num>
  <w:num w:numId="8">
    <w:abstractNumId w:val="20"/>
  </w:num>
  <w:num w:numId="9">
    <w:abstractNumId w:val="24"/>
  </w:num>
  <w:num w:numId="10">
    <w:abstractNumId w:val="19"/>
  </w:num>
  <w:num w:numId="11">
    <w:abstractNumId w:val="10"/>
  </w:num>
  <w:num w:numId="12">
    <w:abstractNumId w:val="21"/>
  </w:num>
  <w:num w:numId="13">
    <w:abstractNumId w:val="5"/>
  </w:num>
  <w:num w:numId="14">
    <w:abstractNumId w:val="22"/>
  </w:num>
  <w:num w:numId="15">
    <w:abstractNumId w:val="26"/>
  </w:num>
  <w:num w:numId="16">
    <w:abstractNumId w:val="15"/>
  </w:num>
  <w:num w:numId="17">
    <w:abstractNumId w:val="9"/>
  </w:num>
  <w:num w:numId="18">
    <w:abstractNumId w:val="17"/>
  </w:num>
  <w:num w:numId="19">
    <w:abstractNumId w:val="4"/>
  </w:num>
  <w:num w:numId="20">
    <w:abstractNumId w:val="23"/>
  </w:num>
  <w:num w:numId="21">
    <w:abstractNumId w:val="6"/>
  </w:num>
  <w:num w:numId="22">
    <w:abstractNumId w:val="12"/>
  </w:num>
  <w:num w:numId="23">
    <w:abstractNumId w:val="25"/>
  </w:num>
  <w:num w:numId="24">
    <w:abstractNumId w:val="2"/>
  </w:num>
  <w:num w:numId="25">
    <w:abstractNumId w:val="16"/>
  </w:num>
  <w:num w:numId="2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4"/>
  </w:num>
  <w:num w:numId="29">
    <w:abstractNumId w:val="1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2B1E"/>
    <w:rsid w:val="0002681A"/>
    <w:rsid w:val="00026B82"/>
    <w:rsid w:val="00036FBE"/>
    <w:rsid w:val="00040C4F"/>
    <w:rsid w:val="00043696"/>
    <w:rsid w:val="000456EE"/>
    <w:rsid w:val="000612E3"/>
    <w:rsid w:val="0006438B"/>
    <w:rsid w:val="00075E62"/>
    <w:rsid w:val="0009125E"/>
    <w:rsid w:val="0009170E"/>
    <w:rsid w:val="00096287"/>
    <w:rsid w:val="000A0586"/>
    <w:rsid w:val="000A2D34"/>
    <w:rsid w:val="000B0447"/>
    <w:rsid w:val="000B44E3"/>
    <w:rsid w:val="000C0ADC"/>
    <w:rsid w:val="000C54C7"/>
    <w:rsid w:val="000D0503"/>
    <w:rsid w:val="000D248C"/>
    <w:rsid w:val="000E73F2"/>
    <w:rsid w:val="000F0C11"/>
    <w:rsid w:val="000F0D0F"/>
    <w:rsid w:val="000F30DF"/>
    <w:rsid w:val="000F537D"/>
    <w:rsid w:val="000F57CB"/>
    <w:rsid w:val="0010494B"/>
    <w:rsid w:val="00106955"/>
    <w:rsid w:val="001128C2"/>
    <w:rsid w:val="0011483C"/>
    <w:rsid w:val="00114A1D"/>
    <w:rsid w:val="001211B4"/>
    <w:rsid w:val="00123EB5"/>
    <w:rsid w:val="00140FF4"/>
    <w:rsid w:val="001426A0"/>
    <w:rsid w:val="00152687"/>
    <w:rsid w:val="00156CA2"/>
    <w:rsid w:val="001639D0"/>
    <w:rsid w:val="001902DE"/>
    <w:rsid w:val="001976A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27324"/>
    <w:rsid w:val="00231CE1"/>
    <w:rsid w:val="00232355"/>
    <w:rsid w:val="0024750F"/>
    <w:rsid w:val="002504A1"/>
    <w:rsid w:val="002540A1"/>
    <w:rsid w:val="00256751"/>
    <w:rsid w:val="00257E60"/>
    <w:rsid w:val="0026015B"/>
    <w:rsid w:val="00281583"/>
    <w:rsid w:val="00285180"/>
    <w:rsid w:val="0028534A"/>
    <w:rsid w:val="00294BAB"/>
    <w:rsid w:val="002A1380"/>
    <w:rsid w:val="002B208F"/>
    <w:rsid w:val="002B3473"/>
    <w:rsid w:val="002B5C09"/>
    <w:rsid w:val="002C4336"/>
    <w:rsid w:val="002D4414"/>
    <w:rsid w:val="002D464C"/>
    <w:rsid w:val="002E0125"/>
    <w:rsid w:val="002E2C73"/>
    <w:rsid w:val="002E3F5C"/>
    <w:rsid w:val="002E749B"/>
    <w:rsid w:val="002E7F4C"/>
    <w:rsid w:val="002F573D"/>
    <w:rsid w:val="00300303"/>
    <w:rsid w:val="003022D0"/>
    <w:rsid w:val="00306AA2"/>
    <w:rsid w:val="003341E8"/>
    <w:rsid w:val="00351356"/>
    <w:rsid w:val="00353F53"/>
    <w:rsid w:val="003548BE"/>
    <w:rsid w:val="0035589E"/>
    <w:rsid w:val="0035749C"/>
    <w:rsid w:val="00360E94"/>
    <w:rsid w:val="00384627"/>
    <w:rsid w:val="00393851"/>
    <w:rsid w:val="00393DD7"/>
    <w:rsid w:val="003A1053"/>
    <w:rsid w:val="003A202B"/>
    <w:rsid w:val="003A23F0"/>
    <w:rsid w:val="003A35B6"/>
    <w:rsid w:val="003A559C"/>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2F13"/>
    <w:rsid w:val="004677CD"/>
    <w:rsid w:val="00470139"/>
    <w:rsid w:val="00473CA8"/>
    <w:rsid w:val="00480B7D"/>
    <w:rsid w:val="004858E8"/>
    <w:rsid w:val="00485A05"/>
    <w:rsid w:val="00487660"/>
    <w:rsid w:val="00492B43"/>
    <w:rsid w:val="0049639C"/>
    <w:rsid w:val="004B0BCF"/>
    <w:rsid w:val="004B4BEF"/>
    <w:rsid w:val="004B61D5"/>
    <w:rsid w:val="004C304F"/>
    <w:rsid w:val="004C3F7E"/>
    <w:rsid w:val="004D06B5"/>
    <w:rsid w:val="004E2623"/>
    <w:rsid w:val="004E59DA"/>
    <w:rsid w:val="004E6213"/>
    <w:rsid w:val="004F21EA"/>
    <w:rsid w:val="00501A09"/>
    <w:rsid w:val="00503EDF"/>
    <w:rsid w:val="00511469"/>
    <w:rsid w:val="00512219"/>
    <w:rsid w:val="00521D9A"/>
    <w:rsid w:val="00527E8F"/>
    <w:rsid w:val="005308A5"/>
    <w:rsid w:val="0053521C"/>
    <w:rsid w:val="005504B4"/>
    <w:rsid w:val="005537EC"/>
    <w:rsid w:val="00562BA8"/>
    <w:rsid w:val="005656CA"/>
    <w:rsid w:val="0057383F"/>
    <w:rsid w:val="00574B11"/>
    <w:rsid w:val="00575EA2"/>
    <w:rsid w:val="00577017"/>
    <w:rsid w:val="00580AEA"/>
    <w:rsid w:val="00581B49"/>
    <w:rsid w:val="00587BC9"/>
    <w:rsid w:val="005A4140"/>
    <w:rsid w:val="005B3CFA"/>
    <w:rsid w:val="005B4BE8"/>
    <w:rsid w:val="005B63CF"/>
    <w:rsid w:val="005B7931"/>
    <w:rsid w:val="005C2429"/>
    <w:rsid w:val="005C26D9"/>
    <w:rsid w:val="005C5220"/>
    <w:rsid w:val="005D6B12"/>
    <w:rsid w:val="005D7E5C"/>
    <w:rsid w:val="00602A04"/>
    <w:rsid w:val="00606A2C"/>
    <w:rsid w:val="00612C15"/>
    <w:rsid w:val="00625A5C"/>
    <w:rsid w:val="00637C97"/>
    <w:rsid w:val="00641FE8"/>
    <w:rsid w:val="00655A17"/>
    <w:rsid w:val="00660D47"/>
    <w:rsid w:val="0066704C"/>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25607"/>
    <w:rsid w:val="00731B95"/>
    <w:rsid w:val="00735374"/>
    <w:rsid w:val="007379BF"/>
    <w:rsid w:val="00740D45"/>
    <w:rsid w:val="00742D80"/>
    <w:rsid w:val="00743931"/>
    <w:rsid w:val="00744B72"/>
    <w:rsid w:val="00751880"/>
    <w:rsid w:val="00752CA0"/>
    <w:rsid w:val="00761B56"/>
    <w:rsid w:val="00774428"/>
    <w:rsid w:val="00781782"/>
    <w:rsid w:val="00784044"/>
    <w:rsid w:val="00785017"/>
    <w:rsid w:val="00792076"/>
    <w:rsid w:val="007A27C0"/>
    <w:rsid w:val="007A6C5F"/>
    <w:rsid w:val="007B111C"/>
    <w:rsid w:val="007C3E88"/>
    <w:rsid w:val="007D0B5D"/>
    <w:rsid w:val="007D4E4B"/>
    <w:rsid w:val="007D4F8D"/>
    <w:rsid w:val="007D6B4A"/>
    <w:rsid w:val="0081169F"/>
    <w:rsid w:val="008416D5"/>
    <w:rsid w:val="008509C0"/>
    <w:rsid w:val="00850B30"/>
    <w:rsid w:val="008568B5"/>
    <w:rsid w:val="00863B66"/>
    <w:rsid w:val="00866B8D"/>
    <w:rsid w:val="008715AE"/>
    <w:rsid w:val="00873D02"/>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D3FA3"/>
    <w:rsid w:val="008E6A28"/>
    <w:rsid w:val="00901C95"/>
    <w:rsid w:val="009022FF"/>
    <w:rsid w:val="00906F18"/>
    <w:rsid w:val="009149E5"/>
    <w:rsid w:val="00916BE7"/>
    <w:rsid w:val="00921BDD"/>
    <w:rsid w:val="00924D9D"/>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C62B3"/>
    <w:rsid w:val="009D337C"/>
    <w:rsid w:val="009F281E"/>
    <w:rsid w:val="00A06FF2"/>
    <w:rsid w:val="00A139DC"/>
    <w:rsid w:val="00A20892"/>
    <w:rsid w:val="00A2146A"/>
    <w:rsid w:val="00A21E15"/>
    <w:rsid w:val="00A25F0C"/>
    <w:rsid w:val="00A31F8F"/>
    <w:rsid w:val="00A33655"/>
    <w:rsid w:val="00A3375E"/>
    <w:rsid w:val="00A451BB"/>
    <w:rsid w:val="00A47C5E"/>
    <w:rsid w:val="00A638F6"/>
    <w:rsid w:val="00A76FBF"/>
    <w:rsid w:val="00A92399"/>
    <w:rsid w:val="00A924AD"/>
    <w:rsid w:val="00A93EB6"/>
    <w:rsid w:val="00A9645D"/>
    <w:rsid w:val="00AA230C"/>
    <w:rsid w:val="00AA67C3"/>
    <w:rsid w:val="00AB157C"/>
    <w:rsid w:val="00AB1F26"/>
    <w:rsid w:val="00AB2DFE"/>
    <w:rsid w:val="00AB54BB"/>
    <w:rsid w:val="00AB7109"/>
    <w:rsid w:val="00AB755F"/>
    <w:rsid w:val="00AC06C3"/>
    <w:rsid w:val="00AC4B7B"/>
    <w:rsid w:val="00AC68F4"/>
    <w:rsid w:val="00AD35AD"/>
    <w:rsid w:val="00AE06E6"/>
    <w:rsid w:val="00AE0E9B"/>
    <w:rsid w:val="00AE255E"/>
    <w:rsid w:val="00AF07FE"/>
    <w:rsid w:val="00AF399B"/>
    <w:rsid w:val="00AF3B51"/>
    <w:rsid w:val="00B0200B"/>
    <w:rsid w:val="00B03848"/>
    <w:rsid w:val="00B064A6"/>
    <w:rsid w:val="00B07C5E"/>
    <w:rsid w:val="00B13914"/>
    <w:rsid w:val="00B14E7D"/>
    <w:rsid w:val="00B23F9A"/>
    <w:rsid w:val="00B423DE"/>
    <w:rsid w:val="00B46E18"/>
    <w:rsid w:val="00B50CA8"/>
    <w:rsid w:val="00B5103E"/>
    <w:rsid w:val="00B5789D"/>
    <w:rsid w:val="00B6416B"/>
    <w:rsid w:val="00B712F3"/>
    <w:rsid w:val="00B72C81"/>
    <w:rsid w:val="00B72FD9"/>
    <w:rsid w:val="00B74C20"/>
    <w:rsid w:val="00B75933"/>
    <w:rsid w:val="00B8038B"/>
    <w:rsid w:val="00B9077C"/>
    <w:rsid w:val="00B9289C"/>
    <w:rsid w:val="00BA257E"/>
    <w:rsid w:val="00BA46B6"/>
    <w:rsid w:val="00BB3577"/>
    <w:rsid w:val="00BB4DBF"/>
    <w:rsid w:val="00BC105E"/>
    <w:rsid w:val="00BC1161"/>
    <w:rsid w:val="00BD3B3F"/>
    <w:rsid w:val="00BE1274"/>
    <w:rsid w:val="00BE5E11"/>
    <w:rsid w:val="00BF07E6"/>
    <w:rsid w:val="00BF2F78"/>
    <w:rsid w:val="00BF4201"/>
    <w:rsid w:val="00C02F31"/>
    <w:rsid w:val="00C0366F"/>
    <w:rsid w:val="00C04711"/>
    <w:rsid w:val="00C13A03"/>
    <w:rsid w:val="00C1480C"/>
    <w:rsid w:val="00C164CC"/>
    <w:rsid w:val="00C64D92"/>
    <w:rsid w:val="00C7264E"/>
    <w:rsid w:val="00C86CB6"/>
    <w:rsid w:val="00C9294A"/>
    <w:rsid w:val="00CA599D"/>
    <w:rsid w:val="00CA6EE0"/>
    <w:rsid w:val="00CB27EB"/>
    <w:rsid w:val="00CB2A26"/>
    <w:rsid w:val="00CB42C9"/>
    <w:rsid w:val="00CC0825"/>
    <w:rsid w:val="00CC5108"/>
    <w:rsid w:val="00CC52C8"/>
    <w:rsid w:val="00CC7AFE"/>
    <w:rsid w:val="00CD5EA3"/>
    <w:rsid w:val="00CE00CC"/>
    <w:rsid w:val="00CF49B2"/>
    <w:rsid w:val="00CF55AE"/>
    <w:rsid w:val="00D02177"/>
    <w:rsid w:val="00D044DE"/>
    <w:rsid w:val="00D1664B"/>
    <w:rsid w:val="00D30B62"/>
    <w:rsid w:val="00D31414"/>
    <w:rsid w:val="00D33886"/>
    <w:rsid w:val="00D348E8"/>
    <w:rsid w:val="00D4402D"/>
    <w:rsid w:val="00D4471B"/>
    <w:rsid w:val="00D46A9D"/>
    <w:rsid w:val="00D51B43"/>
    <w:rsid w:val="00D54A6D"/>
    <w:rsid w:val="00D54D0E"/>
    <w:rsid w:val="00D57248"/>
    <w:rsid w:val="00D620D7"/>
    <w:rsid w:val="00D64CD9"/>
    <w:rsid w:val="00D737AE"/>
    <w:rsid w:val="00D750AF"/>
    <w:rsid w:val="00D87031"/>
    <w:rsid w:val="00D93202"/>
    <w:rsid w:val="00DA79FC"/>
    <w:rsid w:val="00DB0A8C"/>
    <w:rsid w:val="00DB61C4"/>
    <w:rsid w:val="00DC1977"/>
    <w:rsid w:val="00DC5443"/>
    <w:rsid w:val="00DC5988"/>
    <w:rsid w:val="00E00B1B"/>
    <w:rsid w:val="00E016D0"/>
    <w:rsid w:val="00E05460"/>
    <w:rsid w:val="00E05F3D"/>
    <w:rsid w:val="00E0756C"/>
    <w:rsid w:val="00E137B5"/>
    <w:rsid w:val="00E14A7B"/>
    <w:rsid w:val="00E2056F"/>
    <w:rsid w:val="00E247FE"/>
    <w:rsid w:val="00E47039"/>
    <w:rsid w:val="00E558E8"/>
    <w:rsid w:val="00E575B6"/>
    <w:rsid w:val="00E6280C"/>
    <w:rsid w:val="00E723FE"/>
    <w:rsid w:val="00E83667"/>
    <w:rsid w:val="00EA1E3A"/>
    <w:rsid w:val="00EA5F35"/>
    <w:rsid w:val="00EA6209"/>
    <w:rsid w:val="00EB072B"/>
    <w:rsid w:val="00EB33C1"/>
    <w:rsid w:val="00EB6BF0"/>
    <w:rsid w:val="00EE1B35"/>
    <w:rsid w:val="00EE3047"/>
    <w:rsid w:val="00EE7EF0"/>
    <w:rsid w:val="00EF5A47"/>
    <w:rsid w:val="00F013C1"/>
    <w:rsid w:val="00F03021"/>
    <w:rsid w:val="00F10F15"/>
    <w:rsid w:val="00F11A46"/>
    <w:rsid w:val="00F454AF"/>
    <w:rsid w:val="00F47237"/>
    <w:rsid w:val="00F54EAA"/>
    <w:rsid w:val="00F577AE"/>
    <w:rsid w:val="00F62064"/>
    <w:rsid w:val="00F6232F"/>
    <w:rsid w:val="00F84C79"/>
    <w:rsid w:val="00F85A68"/>
    <w:rsid w:val="00F85BFA"/>
    <w:rsid w:val="00F86224"/>
    <w:rsid w:val="00F90A63"/>
    <w:rsid w:val="00F91584"/>
    <w:rsid w:val="00F91985"/>
    <w:rsid w:val="00F93CFE"/>
    <w:rsid w:val="00F96284"/>
    <w:rsid w:val="00FA2D23"/>
    <w:rsid w:val="00FA7B55"/>
    <w:rsid w:val="00FB1A3D"/>
    <w:rsid w:val="00FB567D"/>
    <w:rsid w:val="00FC0342"/>
    <w:rsid w:val="00FC23EB"/>
    <w:rsid w:val="00FC300A"/>
    <w:rsid w:val="00FC74F5"/>
    <w:rsid w:val="00FD07E0"/>
    <w:rsid w:val="00FD3CD0"/>
    <w:rsid w:val="00FF32D9"/>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styleId="BlockText">
    <w:name w:val="Block Text"/>
    <w:basedOn w:val="Normal"/>
    <w:rsid w:val="00B9077C"/>
    <w:pPr>
      <w:suppressAutoHyphens/>
      <w:spacing w:after="0" w:line="240" w:lineRule="auto"/>
      <w:ind w:left="851" w:right="-58"/>
    </w:pPr>
    <w:rPr>
      <w:rFonts w:ascii="Times New Roman" w:eastAsia="Times New Roman" w:hAnsi="Times New Roman" w:cs="Times New Roman"/>
      <w:sz w:val="24"/>
      <w:szCs w:val="20"/>
      <w:lang w:eastAsia="zh-CN"/>
    </w:rPr>
  </w:style>
  <w:style w:type="character" w:customStyle="1" w:styleId="UnresolvedMention3">
    <w:name w:val="Unresolved Mention3"/>
    <w:basedOn w:val="DefaultParagraphFont"/>
    <w:uiPriority w:val="99"/>
    <w:semiHidden/>
    <w:unhideWhenUsed/>
    <w:rsid w:val="002540A1"/>
    <w:rPr>
      <w:color w:val="605E5C"/>
      <w:shd w:val="clear" w:color="auto" w:fill="E1DFDD"/>
    </w:rPr>
  </w:style>
  <w:style w:type="character" w:styleId="UnresolvedMention">
    <w:name w:val="Unresolved Mention"/>
    <w:basedOn w:val="DefaultParagraphFont"/>
    <w:uiPriority w:val="99"/>
    <w:semiHidden/>
    <w:unhideWhenUsed/>
    <w:rsid w:val="0087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524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266842999">
      <w:bodyDiv w:val="1"/>
      <w:marLeft w:val="0"/>
      <w:marRight w:val="0"/>
      <w:marTop w:val="0"/>
      <w:marBottom w:val="0"/>
      <w:divBdr>
        <w:top w:val="none" w:sz="0" w:space="0" w:color="auto"/>
        <w:left w:val="none" w:sz="0" w:space="0" w:color="auto"/>
        <w:bottom w:val="none" w:sz="0" w:space="0" w:color="auto"/>
        <w:right w:val="none" w:sz="0" w:space="0" w:color="auto"/>
      </w:divBdr>
    </w:div>
    <w:div w:id="18953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pd.eis.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rislavs.kapitonovs@vbp.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pirkumi@vbp.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F73D34D9ED8B44D9052F88A04A58777" ma:contentTypeVersion="8" ma:contentTypeDescription="Izveidot jaunu dokumentu." ma:contentTypeScope="" ma:versionID="3d812050dec7d21b6f2c37a05d3ea2ef">
  <xsd:schema xmlns:xsd="http://www.w3.org/2001/XMLSchema" xmlns:xs="http://www.w3.org/2001/XMLSchema" xmlns:p="http://schemas.microsoft.com/office/2006/metadata/properties" xmlns:ns3="3676e1a1-be3f-4ed6-8fa1-e831a1da94d6" targetNamespace="http://schemas.microsoft.com/office/2006/metadata/properties" ma:root="true" ma:fieldsID="61d3005c48223f3b9e22888b0e14aec9" ns3:_="">
    <xsd:import namespace="3676e1a1-be3f-4ed6-8fa1-e831a1da94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6e1a1-be3f-4ed6-8fa1-e831a1da9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AD93A-1FE4-4BF8-B675-68BB98CC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6e1a1-be3f-4ed6-8fa1-e831a1da9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64486-BFB6-48A2-8B48-9D73CF6182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76EE5-A765-42B8-B609-44F3DB00A131}">
  <ds:schemaRefs>
    <ds:schemaRef ds:uri="http://schemas.openxmlformats.org/officeDocument/2006/bibliography"/>
  </ds:schemaRefs>
</ds:datastoreItem>
</file>

<file path=customXml/itemProps4.xml><?xml version="1.0" encoding="utf-8"?>
<ds:datastoreItem xmlns:ds="http://schemas.openxmlformats.org/officeDocument/2006/customXml" ds:itemID="{4E7D2AE6-D722-42EA-8171-CD2D5F0B5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11948</Words>
  <Characters>6811</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Daiga Mažrima</cp:lastModifiedBy>
  <cp:revision>7</cp:revision>
  <cp:lastPrinted>2020-09-22T10:42:00Z</cp:lastPrinted>
  <dcterms:created xsi:type="dcterms:W3CDTF">2020-09-23T10:43:00Z</dcterms:created>
  <dcterms:modified xsi:type="dcterms:W3CDTF">2020-09-28T05:41:00Z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0x0101005F73D34D9ED8B44D9052F88A04A58777</vt:lpwstr>
  </property>
</Properties>
</file>