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0A75" w14:textId="77777777" w:rsidR="0050404B" w:rsidRPr="00070C63" w:rsidRDefault="0050404B" w:rsidP="00FE49E9">
      <w:pPr>
        <w:pStyle w:val="BlockText"/>
        <w:tabs>
          <w:tab w:val="left" w:pos="0"/>
        </w:tabs>
        <w:ind w:left="0" w:right="-97"/>
        <w:jc w:val="right"/>
        <w:rPr>
          <w:sz w:val="20"/>
        </w:rPr>
      </w:pPr>
      <w:r w:rsidRPr="00070C63">
        <w:rPr>
          <w:noProof/>
          <w:sz w:val="20"/>
          <w:lang w:val="en-US"/>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070C63">
        <w:rPr>
          <w:sz w:val="20"/>
        </w:rPr>
        <w:t xml:space="preserve">  </w:t>
      </w:r>
      <w:r w:rsidR="00522927" w:rsidRPr="00070C63">
        <w:rPr>
          <w:sz w:val="20"/>
        </w:rPr>
        <w:t xml:space="preserve">   </w:t>
      </w:r>
    </w:p>
    <w:p w14:paraId="6F31F73A" w14:textId="77777777" w:rsidR="0050404B" w:rsidRPr="00070C63" w:rsidRDefault="0050404B" w:rsidP="00FE49E9">
      <w:pPr>
        <w:pStyle w:val="BlockText"/>
        <w:tabs>
          <w:tab w:val="left" w:pos="0"/>
        </w:tabs>
        <w:ind w:left="0" w:right="-97"/>
        <w:jc w:val="right"/>
        <w:rPr>
          <w:sz w:val="20"/>
        </w:rPr>
      </w:pPr>
    </w:p>
    <w:p w14:paraId="6AE66C45" w14:textId="77777777" w:rsidR="0050404B" w:rsidRPr="00070C63" w:rsidRDefault="0050404B" w:rsidP="00FE49E9">
      <w:pPr>
        <w:pStyle w:val="BlockText"/>
        <w:tabs>
          <w:tab w:val="left" w:pos="0"/>
        </w:tabs>
        <w:ind w:left="0" w:right="-97"/>
        <w:jc w:val="right"/>
        <w:rPr>
          <w:sz w:val="20"/>
        </w:rPr>
      </w:pPr>
    </w:p>
    <w:p w14:paraId="24D48B2E" w14:textId="77777777" w:rsidR="00522927" w:rsidRPr="006D7AE7" w:rsidRDefault="00522927" w:rsidP="00FE49E9">
      <w:pPr>
        <w:pStyle w:val="BlockText"/>
        <w:tabs>
          <w:tab w:val="left" w:pos="0"/>
        </w:tabs>
        <w:ind w:left="0" w:right="-97"/>
        <w:jc w:val="right"/>
        <w:rPr>
          <w:sz w:val="20"/>
        </w:rPr>
      </w:pPr>
      <w:r w:rsidRPr="00070C63">
        <w:rPr>
          <w:sz w:val="20"/>
        </w:rPr>
        <w:t xml:space="preserve"> </w:t>
      </w:r>
      <w:r w:rsidRPr="006D7AE7">
        <w:rPr>
          <w:sz w:val="20"/>
        </w:rPr>
        <w:t>APSTIPRINĀTS</w:t>
      </w:r>
    </w:p>
    <w:p w14:paraId="08EC1DC9" w14:textId="77777777" w:rsidR="00522927" w:rsidRPr="006D7AE7" w:rsidRDefault="00522927" w:rsidP="00FE49E9">
      <w:pPr>
        <w:pStyle w:val="BlockText"/>
        <w:ind w:left="0" w:right="-57"/>
        <w:jc w:val="right"/>
        <w:rPr>
          <w:sz w:val="20"/>
        </w:rPr>
      </w:pPr>
      <w:r w:rsidRPr="006D7AE7">
        <w:rPr>
          <w:sz w:val="20"/>
        </w:rPr>
        <w:t>Ventspils brīvostas pārvaldes</w:t>
      </w:r>
    </w:p>
    <w:p w14:paraId="653F52BA" w14:textId="79B70BFB" w:rsidR="00522927" w:rsidRPr="006D7AE7" w:rsidRDefault="00533B3E" w:rsidP="00FE49E9">
      <w:pPr>
        <w:pStyle w:val="BlockText"/>
        <w:ind w:left="0" w:right="-57"/>
        <w:jc w:val="right"/>
        <w:rPr>
          <w:sz w:val="20"/>
        </w:rPr>
      </w:pPr>
      <w:r w:rsidRPr="006D7AE7">
        <w:rPr>
          <w:sz w:val="20"/>
        </w:rPr>
        <w:t>20</w:t>
      </w:r>
      <w:r w:rsidR="008A5C08" w:rsidRPr="006D7AE7">
        <w:rPr>
          <w:sz w:val="20"/>
        </w:rPr>
        <w:t>2</w:t>
      </w:r>
      <w:r w:rsidR="00295F56" w:rsidRPr="006D7AE7">
        <w:rPr>
          <w:sz w:val="20"/>
        </w:rPr>
        <w:t>1</w:t>
      </w:r>
      <w:r w:rsidR="00596689" w:rsidRPr="006D7AE7">
        <w:rPr>
          <w:sz w:val="20"/>
        </w:rPr>
        <w:t xml:space="preserve">.gada </w:t>
      </w:r>
      <w:r w:rsidR="006D7AE7" w:rsidRPr="006D7AE7">
        <w:rPr>
          <w:sz w:val="20"/>
        </w:rPr>
        <w:t>2</w:t>
      </w:r>
      <w:r w:rsidR="003C388F" w:rsidRPr="006D7AE7">
        <w:rPr>
          <w:sz w:val="20"/>
        </w:rPr>
        <w:t>.</w:t>
      </w:r>
      <w:r w:rsidR="006D7AE7" w:rsidRPr="006D7AE7">
        <w:rPr>
          <w:sz w:val="20"/>
        </w:rPr>
        <w:t>marta</w:t>
      </w:r>
    </w:p>
    <w:p w14:paraId="495597F0" w14:textId="77777777" w:rsidR="00522927" w:rsidRPr="00070C63" w:rsidRDefault="00522927" w:rsidP="00FE49E9">
      <w:pPr>
        <w:pStyle w:val="BlockText"/>
        <w:ind w:left="0" w:right="-57"/>
        <w:jc w:val="right"/>
        <w:rPr>
          <w:sz w:val="20"/>
        </w:rPr>
      </w:pPr>
      <w:r w:rsidRPr="006D7AE7">
        <w:rPr>
          <w:sz w:val="20"/>
        </w:rPr>
        <w:t>Iepirkumu komisijas sēdē</w:t>
      </w:r>
    </w:p>
    <w:p w14:paraId="73B2C161" w14:textId="77777777" w:rsidR="00522927" w:rsidRPr="00070C63" w:rsidRDefault="00522927" w:rsidP="00FE49E9"/>
    <w:p w14:paraId="2BB1955C" w14:textId="77777777" w:rsidR="00522927" w:rsidRPr="00070C63" w:rsidRDefault="00522927" w:rsidP="00FE49E9"/>
    <w:p w14:paraId="56BBAC48" w14:textId="77777777" w:rsidR="00522927" w:rsidRPr="00070C63" w:rsidRDefault="00522927" w:rsidP="00FE49E9"/>
    <w:p w14:paraId="78CD3965" w14:textId="77777777" w:rsidR="003605F8" w:rsidRPr="00070C63" w:rsidRDefault="003605F8" w:rsidP="00FE49E9">
      <w:pPr>
        <w:rPr>
          <w:lang w:eastAsia="en-US"/>
        </w:rPr>
      </w:pPr>
    </w:p>
    <w:p w14:paraId="741FBF77" w14:textId="77777777" w:rsidR="003605F8" w:rsidRPr="00070C63" w:rsidRDefault="003605F8" w:rsidP="00FE49E9">
      <w:pPr>
        <w:rPr>
          <w:lang w:eastAsia="en-US"/>
        </w:rPr>
      </w:pPr>
    </w:p>
    <w:p w14:paraId="0101281A" w14:textId="314AB90E" w:rsidR="003605F8" w:rsidRDefault="003605F8" w:rsidP="00FE49E9">
      <w:pPr>
        <w:rPr>
          <w:lang w:eastAsia="en-US"/>
        </w:rPr>
      </w:pPr>
    </w:p>
    <w:p w14:paraId="1AAA284D" w14:textId="0CD8E020" w:rsidR="008C70B7" w:rsidRDefault="008C70B7" w:rsidP="00FE49E9">
      <w:pPr>
        <w:rPr>
          <w:lang w:eastAsia="en-US"/>
        </w:rPr>
      </w:pPr>
    </w:p>
    <w:p w14:paraId="771AF068" w14:textId="5F85BC3E" w:rsidR="008C70B7" w:rsidRDefault="008C70B7" w:rsidP="00FE49E9">
      <w:pPr>
        <w:rPr>
          <w:lang w:eastAsia="en-US"/>
        </w:rPr>
      </w:pPr>
    </w:p>
    <w:p w14:paraId="2893771C" w14:textId="3C4D25D1" w:rsidR="008C70B7" w:rsidRDefault="008C70B7" w:rsidP="00FE49E9">
      <w:pPr>
        <w:rPr>
          <w:lang w:eastAsia="en-US"/>
        </w:rPr>
      </w:pPr>
    </w:p>
    <w:p w14:paraId="76B0A90D" w14:textId="77777777" w:rsidR="008C70B7" w:rsidRPr="00070C63" w:rsidRDefault="008C70B7" w:rsidP="00FE49E9">
      <w:pPr>
        <w:rPr>
          <w:lang w:eastAsia="en-US"/>
        </w:rPr>
      </w:pPr>
    </w:p>
    <w:p w14:paraId="246C2844" w14:textId="507B5316" w:rsidR="00522927" w:rsidRPr="00070C63" w:rsidRDefault="00522927" w:rsidP="00FE49E9">
      <w:pPr>
        <w:ind w:right="-57"/>
        <w:jc w:val="center"/>
        <w:rPr>
          <w:b/>
          <w:sz w:val="48"/>
          <w:szCs w:val="48"/>
        </w:rPr>
      </w:pPr>
      <w:r w:rsidRPr="00070C63">
        <w:rPr>
          <w:b/>
          <w:sz w:val="48"/>
          <w:szCs w:val="48"/>
        </w:rPr>
        <w:t xml:space="preserve">ATKLĀTĀ KONKURSA </w:t>
      </w:r>
    </w:p>
    <w:p w14:paraId="645182BB" w14:textId="77777777" w:rsidR="00522927" w:rsidRPr="00070C63" w:rsidRDefault="00522927" w:rsidP="00FE49E9">
      <w:pPr>
        <w:ind w:right="-57"/>
        <w:jc w:val="center"/>
        <w:rPr>
          <w:b/>
          <w:sz w:val="48"/>
          <w:szCs w:val="48"/>
        </w:rPr>
      </w:pPr>
    </w:p>
    <w:p w14:paraId="261136F6" w14:textId="0C96F3FA" w:rsidR="00522927" w:rsidRPr="00070C63" w:rsidRDefault="00CE2D49" w:rsidP="00F81621">
      <w:pPr>
        <w:ind w:right="-57"/>
        <w:jc w:val="center"/>
        <w:rPr>
          <w:b/>
          <w:sz w:val="44"/>
          <w:szCs w:val="48"/>
        </w:rPr>
      </w:pPr>
      <w:r w:rsidRPr="00070C63">
        <w:rPr>
          <w:b/>
          <w:sz w:val="44"/>
          <w:szCs w:val="48"/>
        </w:rPr>
        <w:t>“</w:t>
      </w:r>
      <w:r w:rsidR="00F81621" w:rsidRPr="00F81621">
        <w:rPr>
          <w:b/>
          <w:sz w:val="44"/>
          <w:szCs w:val="48"/>
        </w:rPr>
        <w:t>Būvuzraudzības darbu izpilde objektā “Ostas termināļu teritorijas piebrauktuves Plostu ielā 20/14, Ventspilī atjaunošana”</w:t>
      </w:r>
      <w:r w:rsidR="008A5C08" w:rsidRPr="00070C63">
        <w:rPr>
          <w:b/>
          <w:sz w:val="44"/>
          <w:szCs w:val="48"/>
        </w:rPr>
        <w:t>”</w:t>
      </w:r>
    </w:p>
    <w:p w14:paraId="7D763043" w14:textId="0773D702" w:rsidR="00AD34DA" w:rsidRDefault="00AD34DA" w:rsidP="00FE49E9">
      <w:pPr>
        <w:ind w:right="-57"/>
        <w:jc w:val="center"/>
        <w:rPr>
          <w:b/>
          <w:sz w:val="44"/>
          <w:szCs w:val="44"/>
        </w:rPr>
      </w:pPr>
    </w:p>
    <w:p w14:paraId="7296A876" w14:textId="77777777" w:rsidR="00522927" w:rsidRPr="00070C63" w:rsidRDefault="00522927" w:rsidP="00FE49E9">
      <w:pPr>
        <w:ind w:right="-57"/>
        <w:jc w:val="center"/>
        <w:rPr>
          <w:b/>
          <w:sz w:val="36"/>
          <w:szCs w:val="48"/>
        </w:rPr>
      </w:pPr>
      <w:r w:rsidRPr="00070C63">
        <w:rPr>
          <w:b/>
          <w:sz w:val="36"/>
          <w:szCs w:val="48"/>
        </w:rPr>
        <w:t xml:space="preserve">iepirkuma identifikācijas </w:t>
      </w:r>
    </w:p>
    <w:p w14:paraId="18C9B98B" w14:textId="2DB7D62B" w:rsidR="00522927" w:rsidRPr="00070C63" w:rsidRDefault="00522927" w:rsidP="00FE49E9">
      <w:pPr>
        <w:ind w:right="-57"/>
        <w:jc w:val="center"/>
        <w:rPr>
          <w:b/>
          <w:sz w:val="36"/>
          <w:szCs w:val="48"/>
        </w:rPr>
      </w:pPr>
      <w:r w:rsidRPr="00070C63">
        <w:rPr>
          <w:b/>
          <w:sz w:val="36"/>
          <w:szCs w:val="48"/>
        </w:rPr>
        <w:t xml:space="preserve">Nr. VBOP </w:t>
      </w:r>
      <w:r w:rsidR="0050404B" w:rsidRPr="00070C63">
        <w:rPr>
          <w:b/>
          <w:sz w:val="36"/>
          <w:szCs w:val="48"/>
        </w:rPr>
        <w:t>20</w:t>
      </w:r>
      <w:r w:rsidR="008A5C08" w:rsidRPr="00070C63">
        <w:rPr>
          <w:b/>
          <w:sz w:val="36"/>
          <w:szCs w:val="48"/>
        </w:rPr>
        <w:t>2</w:t>
      </w:r>
      <w:r w:rsidR="00295F56" w:rsidRPr="00070C63">
        <w:rPr>
          <w:b/>
          <w:sz w:val="36"/>
          <w:szCs w:val="48"/>
        </w:rPr>
        <w:t>1</w:t>
      </w:r>
      <w:r w:rsidR="00E76C6F" w:rsidRPr="00070C63">
        <w:rPr>
          <w:b/>
          <w:sz w:val="36"/>
          <w:szCs w:val="48"/>
        </w:rPr>
        <w:t>/</w:t>
      </w:r>
      <w:r w:rsidR="00727059">
        <w:rPr>
          <w:b/>
          <w:sz w:val="36"/>
          <w:szCs w:val="48"/>
        </w:rPr>
        <w:t>6</w:t>
      </w:r>
      <w:r w:rsidR="0050404B" w:rsidRPr="00070C63">
        <w:rPr>
          <w:b/>
          <w:sz w:val="36"/>
          <w:szCs w:val="48"/>
        </w:rPr>
        <w:t xml:space="preserve"> KF</w:t>
      </w:r>
    </w:p>
    <w:p w14:paraId="0DDFDAF2" w14:textId="77777777" w:rsidR="00522927" w:rsidRPr="008C70B7" w:rsidRDefault="00522927" w:rsidP="00FE49E9">
      <w:pPr>
        <w:ind w:right="-57"/>
        <w:rPr>
          <w:sz w:val="48"/>
          <w:szCs w:val="48"/>
        </w:rPr>
      </w:pPr>
    </w:p>
    <w:p w14:paraId="565AA123" w14:textId="77777777" w:rsidR="003C388F" w:rsidRPr="00070C63" w:rsidRDefault="00522927" w:rsidP="00FE49E9">
      <w:pPr>
        <w:ind w:right="-57"/>
        <w:jc w:val="center"/>
        <w:rPr>
          <w:b/>
          <w:sz w:val="48"/>
          <w:szCs w:val="48"/>
        </w:rPr>
      </w:pPr>
      <w:bookmarkStart w:id="0" w:name="_Hlk61005495"/>
      <w:r w:rsidRPr="00070C63">
        <w:rPr>
          <w:b/>
          <w:sz w:val="48"/>
          <w:szCs w:val="48"/>
        </w:rPr>
        <w:t>NOLIKUMS</w:t>
      </w:r>
      <w:r w:rsidR="00E52EE3" w:rsidRPr="00070C63">
        <w:rPr>
          <w:b/>
          <w:sz w:val="48"/>
          <w:szCs w:val="48"/>
        </w:rPr>
        <w:t xml:space="preserve"> </w:t>
      </w:r>
    </w:p>
    <w:bookmarkEnd w:id="0"/>
    <w:p w14:paraId="5FDF3A66" w14:textId="757CE3D5" w:rsidR="00522927" w:rsidRPr="008C70B7" w:rsidRDefault="00522927" w:rsidP="00FE49E9">
      <w:pPr>
        <w:ind w:right="-57"/>
        <w:jc w:val="center"/>
        <w:rPr>
          <w:b/>
          <w:sz w:val="24"/>
          <w:szCs w:val="24"/>
        </w:rPr>
      </w:pPr>
    </w:p>
    <w:p w14:paraId="11D035A5" w14:textId="77777777" w:rsidR="00522927" w:rsidRPr="008C70B7" w:rsidRDefault="00522927" w:rsidP="00FE49E9">
      <w:pPr>
        <w:ind w:right="-57"/>
        <w:rPr>
          <w:sz w:val="24"/>
          <w:szCs w:val="24"/>
        </w:rPr>
      </w:pPr>
    </w:p>
    <w:p w14:paraId="7BA6C591" w14:textId="77777777" w:rsidR="00522927" w:rsidRPr="008C70B7" w:rsidRDefault="00522927" w:rsidP="00FE49E9">
      <w:pPr>
        <w:ind w:right="-57"/>
        <w:rPr>
          <w:sz w:val="24"/>
          <w:szCs w:val="24"/>
        </w:rPr>
      </w:pPr>
    </w:p>
    <w:p w14:paraId="47F64895" w14:textId="77777777" w:rsidR="00522927" w:rsidRPr="008C70B7" w:rsidRDefault="00522927" w:rsidP="00FE49E9">
      <w:pPr>
        <w:ind w:right="-57"/>
        <w:rPr>
          <w:sz w:val="24"/>
          <w:szCs w:val="24"/>
        </w:rPr>
      </w:pPr>
    </w:p>
    <w:p w14:paraId="4E4B4E2D" w14:textId="77777777" w:rsidR="00522927" w:rsidRPr="008C70B7" w:rsidRDefault="00522927" w:rsidP="00FE49E9">
      <w:pPr>
        <w:ind w:right="-57"/>
        <w:rPr>
          <w:sz w:val="24"/>
          <w:szCs w:val="24"/>
        </w:rPr>
      </w:pPr>
    </w:p>
    <w:p w14:paraId="3A02EA37" w14:textId="77777777" w:rsidR="00AF6221" w:rsidRPr="008C70B7" w:rsidRDefault="00AF6221" w:rsidP="00FE49E9">
      <w:pPr>
        <w:ind w:right="-57"/>
        <w:rPr>
          <w:sz w:val="24"/>
          <w:szCs w:val="24"/>
        </w:rPr>
      </w:pPr>
    </w:p>
    <w:p w14:paraId="1CE01FF7" w14:textId="533D5132" w:rsidR="00522927" w:rsidRPr="008C70B7" w:rsidRDefault="00522927" w:rsidP="00FE49E9">
      <w:pPr>
        <w:ind w:right="-57"/>
        <w:rPr>
          <w:sz w:val="24"/>
          <w:szCs w:val="24"/>
        </w:rPr>
      </w:pPr>
    </w:p>
    <w:p w14:paraId="7260DDE0" w14:textId="092CDE1A" w:rsidR="00295F56" w:rsidRPr="008C70B7" w:rsidRDefault="00295F56" w:rsidP="00FE49E9">
      <w:pPr>
        <w:ind w:right="-57"/>
        <w:rPr>
          <w:sz w:val="24"/>
          <w:szCs w:val="24"/>
        </w:rPr>
      </w:pPr>
    </w:p>
    <w:p w14:paraId="19514B83" w14:textId="5ECA9FAE" w:rsidR="00295F56" w:rsidRPr="008C70B7" w:rsidRDefault="00295F56" w:rsidP="00FE49E9">
      <w:pPr>
        <w:ind w:right="-57"/>
        <w:rPr>
          <w:sz w:val="24"/>
          <w:szCs w:val="24"/>
        </w:rPr>
      </w:pPr>
    </w:p>
    <w:p w14:paraId="4906F75C" w14:textId="2B4C6DC6" w:rsidR="00295F56" w:rsidRPr="008C70B7" w:rsidRDefault="00295F56" w:rsidP="00FE49E9">
      <w:pPr>
        <w:ind w:right="-57"/>
        <w:rPr>
          <w:sz w:val="24"/>
          <w:szCs w:val="24"/>
        </w:rPr>
      </w:pPr>
    </w:p>
    <w:p w14:paraId="2E1C073E" w14:textId="044EA5DA" w:rsidR="00295F56" w:rsidRPr="008C70B7" w:rsidRDefault="00295F56" w:rsidP="00FE49E9">
      <w:pPr>
        <w:ind w:right="-57"/>
        <w:rPr>
          <w:sz w:val="24"/>
          <w:szCs w:val="24"/>
        </w:rPr>
      </w:pPr>
    </w:p>
    <w:p w14:paraId="3BD446C9" w14:textId="77777777" w:rsidR="00A5699B" w:rsidRDefault="00A5699B" w:rsidP="00FE49E9">
      <w:pPr>
        <w:ind w:right="-57"/>
        <w:jc w:val="center"/>
        <w:rPr>
          <w:b/>
          <w:sz w:val="32"/>
          <w:szCs w:val="32"/>
        </w:rPr>
      </w:pPr>
      <w:r>
        <w:rPr>
          <w:b/>
          <w:sz w:val="32"/>
          <w:szCs w:val="32"/>
        </w:rPr>
        <w:t>Ventspils</w:t>
      </w:r>
      <w:r w:rsidR="00522927" w:rsidRPr="00070C63">
        <w:rPr>
          <w:b/>
          <w:sz w:val="32"/>
          <w:szCs w:val="32"/>
        </w:rPr>
        <w:t xml:space="preserve"> </w:t>
      </w:r>
    </w:p>
    <w:p w14:paraId="5D37145B" w14:textId="59AC552D" w:rsidR="00522927" w:rsidRPr="00070C63" w:rsidRDefault="009C02D4" w:rsidP="00FE49E9">
      <w:pPr>
        <w:ind w:right="-57"/>
        <w:jc w:val="center"/>
        <w:rPr>
          <w:b/>
          <w:sz w:val="32"/>
          <w:szCs w:val="32"/>
        </w:rPr>
      </w:pPr>
      <w:r w:rsidRPr="00070C63">
        <w:rPr>
          <w:b/>
          <w:sz w:val="32"/>
          <w:szCs w:val="32"/>
        </w:rPr>
        <w:t>20</w:t>
      </w:r>
      <w:r w:rsidR="008A5C08" w:rsidRPr="00070C63">
        <w:rPr>
          <w:b/>
          <w:sz w:val="32"/>
          <w:szCs w:val="32"/>
        </w:rPr>
        <w:t>2</w:t>
      </w:r>
      <w:r w:rsidR="00295F56" w:rsidRPr="00070C63">
        <w:rPr>
          <w:b/>
          <w:sz w:val="32"/>
          <w:szCs w:val="32"/>
        </w:rPr>
        <w:t>1</w:t>
      </w:r>
      <w:r w:rsidR="00522927" w:rsidRPr="00070C63">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E4B2D" w:rsidRDefault="003E4B2D" w:rsidP="003E4B2D">
          <w:pPr>
            <w:pStyle w:val="TOCHeading"/>
            <w:jc w:val="center"/>
            <w:rPr>
              <w:rFonts w:ascii="Times New Roman" w:hAnsi="Times New Roman" w:cs="Times New Roman"/>
              <w:b/>
              <w:color w:val="auto"/>
            </w:rPr>
          </w:pPr>
          <w:r w:rsidRPr="003E4B2D">
            <w:rPr>
              <w:rFonts w:ascii="Times New Roman" w:hAnsi="Times New Roman" w:cs="Times New Roman"/>
              <w:b/>
              <w:color w:val="auto"/>
            </w:rPr>
            <w:t>SATURS</w:t>
          </w:r>
        </w:p>
        <w:p w14:paraId="345C1E60" w14:textId="77777777" w:rsidR="003E4B2D" w:rsidRDefault="003E4B2D">
          <w:pPr>
            <w:pStyle w:val="TOC1"/>
            <w:tabs>
              <w:tab w:val="left" w:pos="400"/>
            </w:tabs>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62215780" w:history="1">
            <w:r w:rsidRPr="002C718D">
              <w:rPr>
                <w:rStyle w:val="Hyperlink"/>
                <w:noProof/>
              </w:rPr>
              <w:t>1.</w:t>
            </w:r>
            <w:r>
              <w:rPr>
                <w:rFonts w:asciiTheme="minorHAnsi" w:eastAsiaTheme="minorEastAsia" w:hAnsiTheme="minorHAnsi" w:cstheme="minorBidi"/>
                <w:noProof/>
                <w:sz w:val="22"/>
                <w:szCs w:val="22"/>
                <w:lang w:val="en-US" w:eastAsia="en-US"/>
              </w:rPr>
              <w:tab/>
            </w:r>
            <w:r w:rsidRPr="002C718D">
              <w:rPr>
                <w:rStyle w:val="Hyperlink"/>
                <w:noProof/>
              </w:rPr>
              <w:t>VISPĀRĪGĀ INFORMĀCIJA</w:t>
            </w:r>
            <w:r>
              <w:rPr>
                <w:noProof/>
                <w:webHidden/>
              </w:rPr>
              <w:tab/>
            </w:r>
            <w:r>
              <w:rPr>
                <w:noProof/>
                <w:webHidden/>
              </w:rPr>
              <w:fldChar w:fldCharType="begin"/>
            </w:r>
            <w:r>
              <w:rPr>
                <w:noProof/>
                <w:webHidden/>
              </w:rPr>
              <w:instrText xml:space="preserve"> PAGEREF _Toc62215780 \h </w:instrText>
            </w:r>
            <w:r>
              <w:rPr>
                <w:noProof/>
                <w:webHidden/>
              </w:rPr>
            </w:r>
            <w:r>
              <w:rPr>
                <w:noProof/>
                <w:webHidden/>
              </w:rPr>
              <w:fldChar w:fldCharType="separate"/>
            </w:r>
            <w:r w:rsidR="00197031">
              <w:rPr>
                <w:noProof/>
                <w:webHidden/>
              </w:rPr>
              <w:t>3</w:t>
            </w:r>
            <w:r>
              <w:rPr>
                <w:noProof/>
                <w:webHidden/>
              </w:rPr>
              <w:fldChar w:fldCharType="end"/>
            </w:r>
          </w:hyperlink>
        </w:p>
        <w:p w14:paraId="4D061C32" w14:textId="77777777" w:rsidR="003E4B2D" w:rsidRDefault="00A827BB">
          <w:pPr>
            <w:pStyle w:val="TOC1"/>
            <w:tabs>
              <w:tab w:val="left" w:pos="400"/>
            </w:tabs>
            <w:rPr>
              <w:rFonts w:asciiTheme="minorHAnsi" w:eastAsiaTheme="minorEastAsia" w:hAnsiTheme="minorHAnsi" w:cstheme="minorBidi"/>
              <w:noProof/>
              <w:sz w:val="22"/>
              <w:szCs w:val="22"/>
              <w:lang w:val="en-US" w:eastAsia="en-US"/>
            </w:rPr>
          </w:pPr>
          <w:hyperlink w:anchor="_Toc62215781" w:history="1">
            <w:r w:rsidR="003E4B2D" w:rsidRPr="002C718D">
              <w:rPr>
                <w:rStyle w:val="Hyperlink"/>
                <w:noProof/>
              </w:rPr>
              <w:t>2.</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INFORMĀCIJA PAR IEPIRKUMA PRIEKŠMETU</w:t>
            </w:r>
            <w:r w:rsidR="003E4B2D">
              <w:rPr>
                <w:noProof/>
                <w:webHidden/>
              </w:rPr>
              <w:tab/>
            </w:r>
            <w:r w:rsidR="003E4B2D">
              <w:rPr>
                <w:noProof/>
                <w:webHidden/>
              </w:rPr>
              <w:fldChar w:fldCharType="begin"/>
            </w:r>
            <w:r w:rsidR="003E4B2D">
              <w:rPr>
                <w:noProof/>
                <w:webHidden/>
              </w:rPr>
              <w:instrText xml:space="preserve"> PAGEREF _Toc62215781 \h </w:instrText>
            </w:r>
            <w:r w:rsidR="003E4B2D">
              <w:rPr>
                <w:noProof/>
                <w:webHidden/>
              </w:rPr>
            </w:r>
            <w:r w:rsidR="003E4B2D">
              <w:rPr>
                <w:noProof/>
                <w:webHidden/>
              </w:rPr>
              <w:fldChar w:fldCharType="separate"/>
            </w:r>
            <w:r w:rsidR="00197031">
              <w:rPr>
                <w:noProof/>
                <w:webHidden/>
              </w:rPr>
              <w:t>3</w:t>
            </w:r>
            <w:r w:rsidR="003E4B2D">
              <w:rPr>
                <w:noProof/>
                <w:webHidden/>
              </w:rPr>
              <w:fldChar w:fldCharType="end"/>
            </w:r>
          </w:hyperlink>
        </w:p>
        <w:p w14:paraId="7E748366" w14:textId="77777777" w:rsidR="003E4B2D" w:rsidRDefault="00A827BB">
          <w:pPr>
            <w:pStyle w:val="TOC1"/>
            <w:tabs>
              <w:tab w:val="left" w:pos="400"/>
            </w:tabs>
            <w:rPr>
              <w:rFonts w:asciiTheme="minorHAnsi" w:eastAsiaTheme="minorEastAsia" w:hAnsiTheme="minorHAnsi" w:cstheme="minorBidi"/>
              <w:noProof/>
              <w:sz w:val="22"/>
              <w:szCs w:val="22"/>
              <w:lang w:val="en-US" w:eastAsia="en-US"/>
            </w:rPr>
          </w:pPr>
          <w:hyperlink w:anchor="_Toc62215782" w:history="1">
            <w:r w:rsidR="003E4B2D" w:rsidRPr="002C718D">
              <w:rPr>
                <w:rStyle w:val="Hyperlink"/>
                <w:noProof/>
              </w:rPr>
              <w:t>3.</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IEPIRKUMA PROCEDŪRAS DOKUMENTI</w:t>
            </w:r>
            <w:r w:rsidR="003E4B2D">
              <w:rPr>
                <w:noProof/>
                <w:webHidden/>
              </w:rPr>
              <w:tab/>
            </w:r>
            <w:r w:rsidR="003E4B2D">
              <w:rPr>
                <w:noProof/>
                <w:webHidden/>
              </w:rPr>
              <w:fldChar w:fldCharType="begin"/>
            </w:r>
            <w:r w:rsidR="003E4B2D">
              <w:rPr>
                <w:noProof/>
                <w:webHidden/>
              </w:rPr>
              <w:instrText xml:space="preserve"> PAGEREF _Toc62215782 \h </w:instrText>
            </w:r>
            <w:r w:rsidR="003E4B2D">
              <w:rPr>
                <w:noProof/>
                <w:webHidden/>
              </w:rPr>
            </w:r>
            <w:r w:rsidR="003E4B2D">
              <w:rPr>
                <w:noProof/>
                <w:webHidden/>
              </w:rPr>
              <w:fldChar w:fldCharType="separate"/>
            </w:r>
            <w:r w:rsidR="00197031">
              <w:rPr>
                <w:noProof/>
                <w:webHidden/>
              </w:rPr>
              <w:t>4</w:t>
            </w:r>
            <w:r w:rsidR="003E4B2D">
              <w:rPr>
                <w:noProof/>
                <w:webHidden/>
              </w:rPr>
              <w:fldChar w:fldCharType="end"/>
            </w:r>
          </w:hyperlink>
        </w:p>
        <w:p w14:paraId="56E1ED12" w14:textId="77777777" w:rsidR="003E4B2D" w:rsidRDefault="00A827BB">
          <w:pPr>
            <w:pStyle w:val="TOC1"/>
            <w:tabs>
              <w:tab w:val="left" w:pos="400"/>
            </w:tabs>
            <w:rPr>
              <w:rFonts w:asciiTheme="minorHAnsi" w:eastAsiaTheme="minorEastAsia" w:hAnsiTheme="minorHAnsi" w:cstheme="minorBidi"/>
              <w:noProof/>
              <w:sz w:val="22"/>
              <w:szCs w:val="22"/>
              <w:lang w:val="en-US" w:eastAsia="en-US"/>
            </w:rPr>
          </w:pPr>
          <w:hyperlink w:anchor="_Toc62215783" w:history="1">
            <w:r w:rsidR="003E4B2D" w:rsidRPr="002C718D">
              <w:rPr>
                <w:rStyle w:val="Hyperlink"/>
                <w:noProof/>
              </w:rPr>
              <w:t>4.</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PIEDĀVĀJUMA NODROŠINĀJUMS</w:t>
            </w:r>
            <w:r w:rsidR="003E4B2D">
              <w:rPr>
                <w:noProof/>
                <w:webHidden/>
              </w:rPr>
              <w:tab/>
            </w:r>
            <w:r w:rsidR="003E4B2D">
              <w:rPr>
                <w:noProof/>
                <w:webHidden/>
              </w:rPr>
              <w:fldChar w:fldCharType="begin"/>
            </w:r>
            <w:r w:rsidR="003E4B2D">
              <w:rPr>
                <w:noProof/>
                <w:webHidden/>
              </w:rPr>
              <w:instrText xml:space="preserve"> PAGEREF _Toc62215783 \h </w:instrText>
            </w:r>
            <w:r w:rsidR="003E4B2D">
              <w:rPr>
                <w:noProof/>
                <w:webHidden/>
              </w:rPr>
            </w:r>
            <w:r w:rsidR="003E4B2D">
              <w:rPr>
                <w:noProof/>
                <w:webHidden/>
              </w:rPr>
              <w:fldChar w:fldCharType="separate"/>
            </w:r>
            <w:r w:rsidR="00197031">
              <w:rPr>
                <w:noProof/>
                <w:webHidden/>
              </w:rPr>
              <w:t>5</w:t>
            </w:r>
            <w:r w:rsidR="003E4B2D">
              <w:rPr>
                <w:noProof/>
                <w:webHidden/>
              </w:rPr>
              <w:fldChar w:fldCharType="end"/>
            </w:r>
          </w:hyperlink>
        </w:p>
        <w:p w14:paraId="34509FAF" w14:textId="77777777" w:rsidR="003E4B2D" w:rsidRDefault="00A827BB">
          <w:pPr>
            <w:pStyle w:val="TOC1"/>
            <w:tabs>
              <w:tab w:val="left" w:pos="400"/>
            </w:tabs>
            <w:rPr>
              <w:rFonts w:asciiTheme="minorHAnsi" w:eastAsiaTheme="minorEastAsia" w:hAnsiTheme="minorHAnsi" w:cstheme="minorBidi"/>
              <w:noProof/>
              <w:sz w:val="22"/>
              <w:szCs w:val="22"/>
              <w:lang w:val="en-US" w:eastAsia="en-US"/>
            </w:rPr>
          </w:pPr>
          <w:hyperlink w:anchor="_Toc62215784" w:history="1">
            <w:r w:rsidR="003E4B2D" w:rsidRPr="002C718D">
              <w:rPr>
                <w:rStyle w:val="Hyperlink"/>
                <w:noProof/>
              </w:rPr>
              <w:t>5.</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DALĪBAS NOSACĪJUMI IEPIRKUMA PROCEDŪRĀ</w:t>
            </w:r>
            <w:r w:rsidR="003E4B2D">
              <w:rPr>
                <w:noProof/>
                <w:webHidden/>
              </w:rPr>
              <w:tab/>
            </w:r>
            <w:r w:rsidR="003E4B2D">
              <w:rPr>
                <w:noProof/>
                <w:webHidden/>
              </w:rPr>
              <w:fldChar w:fldCharType="begin"/>
            </w:r>
            <w:r w:rsidR="003E4B2D">
              <w:rPr>
                <w:noProof/>
                <w:webHidden/>
              </w:rPr>
              <w:instrText xml:space="preserve"> PAGEREF _Toc62215784 \h </w:instrText>
            </w:r>
            <w:r w:rsidR="003E4B2D">
              <w:rPr>
                <w:noProof/>
                <w:webHidden/>
              </w:rPr>
            </w:r>
            <w:r w:rsidR="003E4B2D">
              <w:rPr>
                <w:noProof/>
                <w:webHidden/>
              </w:rPr>
              <w:fldChar w:fldCharType="separate"/>
            </w:r>
            <w:r w:rsidR="00197031">
              <w:rPr>
                <w:noProof/>
                <w:webHidden/>
              </w:rPr>
              <w:t>6</w:t>
            </w:r>
            <w:r w:rsidR="003E4B2D">
              <w:rPr>
                <w:noProof/>
                <w:webHidden/>
              </w:rPr>
              <w:fldChar w:fldCharType="end"/>
            </w:r>
          </w:hyperlink>
        </w:p>
        <w:p w14:paraId="140AD5BE" w14:textId="77777777" w:rsidR="003E4B2D" w:rsidRDefault="00A827BB">
          <w:pPr>
            <w:pStyle w:val="TOC1"/>
            <w:tabs>
              <w:tab w:val="left" w:pos="400"/>
            </w:tabs>
            <w:rPr>
              <w:rFonts w:asciiTheme="minorHAnsi" w:eastAsiaTheme="minorEastAsia" w:hAnsiTheme="minorHAnsi" w:cstheme="minorBidi"/>
              <w:noProof/>
              <w:sz w:val="22"/>
              <w:szCs w:val="22"/>
              <w:lang w:val="en-US" w:eastAsia="en-US"/>
            </w:rPr>
          </w:pPr>
          <w:hyperlink w:anchor="_Toc62215785" w:history="1">
            <w:r w:rsidR="003E4B2D" w:rsidRPr="002C718D">
              <w:rPr>
                <w:rStyle w:val="Hyperlink"/>
                <w:noProof/>
              </w:rPr>
              <w:t>6.</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UZTICAMĪBAS NODROŠINĀŠANAI IESNIEGTO PIERĀDĪJUMU VĒRTĒŠANA</w:t>
            </w:r>
            <w:r w:rsidR="003E4B2D">
              <w:rPr>
                <w:noProof/>
                <w:webHidden/>
              </w:rPr>
              <w:tab/>
            </w:r>
            <w:r w:rsidR="003E4B2D">
              <w:rPr>
                <w:noProof/>
                <w:webHidden/>
              </w:rPr>
              <w:fldChar w:fldCharType="begin"/>
            </w:r>
            <w:r w:rsidR="003E4B2D">
              <w:rPr>
                <w:noProof/>
                <w:webHidden/>
              </w:rPr>
              <w:instrText xml:space="preserve"> PAGEREF _Toc62215785 \h </w:instrText>
            </w:r>
            <w:r w:rsidR="003E4B2D">
              <w:rPr>
                <w:noProof/>
                <w:webHidden/>
              </w:rPr>
            </w:r>
            <w:r w:rsidR="003E4B2D">
              <w:rPr>
                <w:noProof/>
                <w:webHidden/>
              </w:rPr>
              <w:fldChar w:fldCharType="separate"/>
            </w:r>
            <w:r w:rsidR="00197031">
              <w:rPr>
                <w:noProof/>
                <w:webHidden/>
              </w:rPr>
              <w:t>8</w:t>
            </w:r>
            <w:r w:rsidR="003E4B2D">
              <w:rPr>
                <w:noProof/>
                <w:webHidden/>
              </w:rPr>
              <w:fldChar w:fldCharType="end"/>
            </w:r>
          </w:hyperlink>
        </w:p>
        <w:p w14:paraId="7EB69357" w14:textId="77777777" w:rsidR="003E4B2D" w:rsidRDefault="00A827BB">
          <w:pPr>
            <w:pStyle w:val="TOC1"/>
            <w:tabs>
              <w:tab w:val="left" w:pos="400"/>
            </w:tabs>
            <w:rPr>
              <w:rFonts w:asciiTheme="minorHAnsi" w:eastAsiaTheme="minorEastAsia" w:hAnsiTheme="minorHAnsi" w:cstheme="minorBidi"/>
              <w:noProof/>
              <w:sz w:val="22"/>
              <w:szCs w:val="22"/>
              <w:lang w:val="en-US" w:eastAsia="en-US"/>
            </w:rPr>
          </w:pPr>
          <w:hyperlink w:anchor="_Toc62215786" w:history="1">
            <w:r w:rsidR="003E4B2D" w:rsidRPr="002C718D">
              <w:rPr>
                <w:rStyle w:val="Hyperlink"/>
                <w:noProof/>
              </w:rPr>
              <w:t>7.</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KVALIFIKĀCIJAS PRASĪBAS</w:t>
            </w:r>
            <w:r w:rsidR="003E4B2D">
              <w:rPr>
                <w:noProof/>
                <w:webHidden/>
              </w:rPr>
              <w:tab/>
            </w:r>
            <w:r w:rsidR="003E4B2D">
              <w:rPr>
                <w:noProof/>
                <w:webHidden/>
              </w:rPr>
              <w:fldChar w:fldCharType="begin"/>
            </w:r>
            <w:r w:rsidR="003E4B2D">
              <w:rPr>
                <w:noProof/>
                <w:webHidden/>
              </w:rPr>
              <w:instrText xml:space="preserve"> PAGEREF _Toc62215786 \h </w:instrText>
            </w:r>
            <w:r w:rsidR="003E4B2D">
              <w:rPr>
                <w:noProof/>
                <w:webHidden/>
              </w:rPr>
            </w:r>
            <w:r w:rsidR="003E4B2D">
              <w:rPr>
                <w:noProof/>
                <w:webHidden/>
              </w:rPr>
              <w:fldChar w:fldCharType="separate"/>
            </w:r>
            <w:r w:rsidR="00197031">
              <w:rPr>
                <w:noProof/>
                <w:webHidden/>
              </w:rPr>
              <w:t>8</w:t>
            </w:r>
            <w:r w:rsidR="003E4B2D">
              <w:rPr>
                <w:noProof/>
                <w:webHidden/>
              </w:rPr>
              <w:fldChar w:fldCharType="end"/>
            </w:r>
          </w:hyperlink>
        </w:p>
        <w:p w14:paraId="3D3F6F16" w14:textId="77777777" w:rsidR="003E4B2D" w:rsidRDefault="00A827BB">
          <w:pPr>
            <w:pStyle w:val="TOC1"/>
            <w:tabs>
              <w:tab w:val="left" w:pos="400"/>
            </w:tabs>
            <w:rPr>
              <w:rFonts w:asciiTheme="minorHAnsi" w:eastAsiaTheme="minorEastAsia" w:hAnsiTheme="minorHAnsi" w:cstheme="minorBidi"/>
              <w:noProof/>
              <w:sz w:val="22"/>
              <w:szCs w:val="22"/>
              <w:lang w:val="en-US" w:eastAsia="en-US"/>
            </w:rPr>
          </w:pPr>
          <w:hyperlink w:anchor="_Toc62215787" w:history="1">
            <w:r w:rsidR="003E4B2D" w:rsidRPr="002C718D">
              <w:rPr>
                <w:rStyle w:val="Hyperlink"/>
                <w:noProof/>
              </w:rPr>
              <w:t>8.</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PĀRĒJĀS PRASĪBAS UN PASŪTĪTĀJA NOSACĪJUMI</w:t>
            </w:r>
            <w:r w:rsidR="003E4B2D">
              <w:rPr>
                <w:noProof/>
                <w:webHidden/>
              </w:rPr>
              <w:tab/>
            </w:r>
            <w:r w:rsidR="003E4B2D">
              <w:rPr>
                <w:noProof/>
                <w:webHidden/>
              </w:rPr>
              <w:fldChar w:fldCharType="begin"/>
            </w:r>
            <w:r w:rsidR="003E4B2D">
              <w:rPr>
                <w:noProof/>
                <w:webHidden/>
              </w:rPr>
              <w:instrText xml:space="preserve"> PAGEREF _Toc62215787 \h </w:instrText>
            </w:r>
            <w:r w:rsidR="003E4B2D">
              <w:rPr>
                <w:noProof/>
                <w:webHidden/>
              </w:rPr>
            </w:r>
            <w:r w:rsidR="003E4B2D">
              <w:rPr>
                <w:noProof/>
                <w:webHidden/>
              </w:rPr>
              <w:fldChar w:fldCharType="separate"/>
            </w:r>
            <w:r w:rsidR="00197031">
              <w:rPr>
                <w:noProof/>
                <w:webHidden/>
              </w:rPr>
              <w:t>10</w:t>
            </w:r>
            <w:r w:rsidR="003E4B2D">
              <w:rPr>
                <w:noProof/>
                <w:webHidden/>
              </w:rPr>
              <w:fldChar w:fldCharType="end"/>
            </w:r>
          </w:hyperlink>
        </w:p>
        <w:p w14:paraId="459569D8" w14:textId="77777777" w:rsidR="003E4B2D" w:rsidRDefault="00A827BB">
          <w:pPr>
            <w:pStyle w:val="TOC1"/>
            <w:tabs>
              <w:tab w:val="left" w:pos="400"/>
            </w:tabs>
            <w:rPr>
              <w:rFonts w:asciiTheme="minorHAnsi" w:eastAsiaTheme="minorEastAsia" w:hAnsiTheme="minorHAnsi" w:cstheme="minorBidi"/>
              <w:noProof/>
              <w:sz w:val="22"/>
              <w:szCs w:val="22"/>
              <w:lang w:val="en-US" w:eastAsia="en-US"/>
            </w:rPr>
          </w:pPr>
          <w:hyperlink w:anchor="_Toc62215788" w:history="1">
            <w:r w:rsidR="003E4B2D" w:rsidRPr="002C718D">
              <w:rPr>
                <w:rStyle w:val="Hyperlink"/>
                <w:noProof/>
              </w:rPr>
              <w:t>9.</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IESNIEDZAMIE DOKUMENTI</w:t>
            </w:r>
            <w:r w:rsidR="003E4B2D">
              <w:rPr>
                <w:noProof/>
                <w:webHidden/>
              </w:rPr>
              <w:tab/>
            </w:r>
            <w:r w:rsidR="003E4B2D">
              <w:rPr>
                <w:noProof/>
                <w:webHidden/>
              </w:rPr>
              <w:fldChar w:fldCharType="begin"/>
            </w:r>
            <w:r w:rsidR="003E4B2D">
              <w:rPr>
                <w:noProof/>
                <w:webHidden/>
              </w:rPr>
              <w:instrText xml:space="preserve"> PAGEREF _Toc62215788 \h </w:instrText>
            </w:r>
            <w:r w:rsidR="003E4B2D">
              <w:rPr>
                <w:noProof/>
                <w:webHidden/>
              </w:rPr>
            </w:r>
            <w:r w:rsidR="003E4B2D">
              <w:rPr>
                <w:noProof/>
                <w:webHidden/>
              </w:rPr>
              <w:fldChar w:fldCharType="separate"/>
            </w:r>
            <w:r w:rsidR="00197031">
              <w:rPr>
                <w:noProof/>
                <w:webHidden/>
              </w:rPr>
              <w:t>11</w:t>
            </w:r>
            <w:r w:rsidR="003E4B2D">
              <w:rPr>
                <w:noProof/>
                <w:webHidden/>
              </w:rPr>
              <w:fldChar w:fldCharType="end"/>
            </w:r>
          </w:hyperlink>
        </w:p>
        <w:p w14:paraId="100A6EEB" w14:textId="5EE135BD" w:rsidR="003E4B2D" w:rsidRDefault="00A827BB">
          <w:pPr>
            <w:pStyle w:val="TOC1"/>
            <w:tabs>
              <w:tab w:val="left" w:pos="660"/>
            </w:tabs>
            <w:rPr>
              <w:rFonts w:asciiTheme="minorHAnsi" w:eastAsiaTheme="minorEastAsia" w:hAnsiTheme="minorHAnsi" w:cstheme="minorBidi"/>
              <w:noProof/>
              <w:sz w:val="22"/>
              <w:szCs w:val="22"/>
              <w:lang w:val="en-US" w:eastAsia="en-US"/>
            </w:rPr>
          </w:pPr>
          <w:hyperlink w:anchor="_Toc62215789" w:history="1">
            <w:r w:rsidR="003E4B2D" w:rsidRPr="002C718D">
              <w:rPr>
                <w:rStyle w:val="Hyperlink"/>
                <w:noProof/>
              </w:rPr>
              <w:t>10.</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PRETENDENTU ATLASES DOKUMENTI</w:t>
            </w:r>
            <w:r w:rsidR="003E4B2D">
              <w:rPr>
                <w:noProof/>
                <w:webHidden/>
              </w:rPr>
              <w:tab/>
            </w:r>
            <w:r w:rsidR="003E4B2D">
              <w:rPr>
                <w:noProof/>
                <w:webHidden/>
              </w:rPr>
              <w:fldChar w:fldCharType="begin"/>
            </w:r>
            <w:r w:rsidR="003E4B2D">
              <w:rPr>
                <w:noProof/>
                <w:webHidden/>
              </w:rPr>
              <w:instrText xml:space="preserve"> PAGEREF _Toc62215789 \h </w:instrText>
            </w:r>
            <w:r w:rsidR="003E4B2D">
              <w:rPr>
                <w:noProof/>
                <w:webHidden/>
              </w:rPr>
            </w:r>
            <w:r w:rsidR="003E4B2D">
              <w:rPr>
                <w:noProof/>
                <w:webHidden/>
              </w:rPr>
              <w:fldChar w:fldCharType="separate"/>
            </w:r>
            <w:r w:rsidR="00197031">
              <w:rPr>
                <w:noProof/>
                <w:webHidden/>
              </w:rPr>
              <w:t>11</w:t>
            </w:r>
            <w:r w:rsidR="003E4B2D">
              <w:rPr>
                <w:noProof/>
                <w:webHidden/>
              </w:rPr>
              <w:fldChar w:fldCharType="end"/>
            </w:r>
          </w:hyperlink>
        </w:p>
        <w:p w14:paraId="7B4DF2FA" w14:textId="64A48CC1" w:rsidR="003E4B2D" w:rsidRDefault="00A827BB">
          <w:pPr>
            <w:pStyle w:val="TOC1"/>
            <w:tabs>
              <w:tab w:val="left" w:pos="660"/>
            </w:tabs>
            <w:rPr>
              <w:rFonts w:asciiTheme="minorHAnsi" w:eastAsiaTheme="minorEastAsia" w:hAnsiTheme="minorHAnsi" w:cstheme="minorBidi"/>
              <w:noProof/>
              <w:sz w:val="22"/>
              <w:szCs w:val="22"/>
              <w:lang w:val="en-US" w:eastAsia="en-US"/>
            </w:rPr>
          </w:pPr>
          <w:hyperlink w:anchor="_Toc62215790" w:history="1">
            <w:r w:rsidR="003E4B2D" w:rsidRPr="002C718D">
              <w:rPr>
                <w:rStyle w:val="Hyperlink"/>
                <w:noProof/>
              </w:rPr>
              <w:t>11.</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TEHNISKAIS PIEDĀVĀJUMS</w:t>
            </w:r>
            <w:r w:rsidR="003E4B2D">
              <w:rPr>
                <w:noProof/>
                <w:webHidden/>
              </w:rPr>
              <w:tab/>
            </w:r>
            <w:r w:rsidR="003E4B2D">
              <w:rPr>
                <w:noProof/>
                <w:webHidden/>
              </w:rPr>
              <w:fldChar w:fldCharType="begin"/>
            </w:r>
            <w:r w:rsidR="003E4B2D">
              <w:rPr>
                <w:noProof/>
                <w:webHidden/>
              </w:rPr>
              <w:instrText xml:space="preserve"> PAGEREF _Toc62215790 \h </w:instrText>
            </w:r>
            <w:r w:rsidR="003E4B2D">
              <w:rPr>
                <w:noProof/>
                <w:webHidden/>
              </w:rPr>
            </w:r>
            <w:r w:rsidR="003E4B2D">
              <w:rPr>
                <w:noProof/>
                <w:webHidden/>
              </w:rPr>
              <w:fldChar w:fldCharType="separate"/>
            </w:r>
            <w:r w:rsidR="00197031">
              <w:rPr>
                <w:noProof/>
                <w:webHidden/>
              </w:rPr>
              <w:t>14</w:t>
            </w:r>
            <w:r w:rsidR="003E4B2D">
              <w:rPr>
                <w:noProof/>
                <w:webHidden/>
              </w:rPr>
              <w:fldChar w:fldCharType="end"/>
            </w:r>
          </w:hyperlink>
        </w:p>
        <w:p w14:paraId="786F5734" w14:textId="250C7E08" w:rsidR="003E4B2D" w:rsidRDefault="00A827BB">
          <w:pPr>
            <w:pStyle w:val="TOC1"/>
            <w:tabs>
              <w:tab w:val="left" w:pos="660"/>
            </w:tabs>
            <w:rPr>
              <w:rFonts w:asciiTheme="minorHAnsi" w:eastAsiaTheme="minorEastAsia" w:hAnsiTheme="minorHAnsi" w:cstheme="minorBidi"/>
              <w:noProof/>
              <w:sz w:val="22"/>
              <w:szCs w:val="22"/>
              <w:lang w:val="en-US" w:eastAsia="en-US"/>
            </w:rPr>
          </w:pPr>
          <w:hyperlink w:anchor="_Toc62215791" w:history="1">
            <w:r w:rsidR="003E4B2D" w:rsidRPr="002C718D">
              <w:rPr>
                <w:rStyle w:val="Hyperlink"/>
                <w:noProof/>
              </w:rPr>
              <w:t>12.</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FINANŠU PIEDĀVĀJUMS</w:t>
            </w:r>
            <w:r w:rsidR="003E4B2D">
              <w:rPr>
                <w:noProof/>
                <w:webHidden/>
              </w:rPr>
              <w:tab/>
            </w:r>
            <w:r w:rsidR="003E4B2D">
              <w:rPr>
                <w:noProof/>
                <w:webHidden/>
              </w:rPr>
              <w:fldChar w:fldCharType="begin"/>
            </w:r>
            <w:r w:rsidR="003E4B2D">
              <w:rPr>
                <w:noProof/>
                <w:webHidden/>
              </w:rPr>
              <w:instrText xml:space="preserve"> PAGEREF _Toc62215791 \h </w:instrText>
            </w:r>
            <w:r w:rsidR="003E4B2D">
              <w:rPr>
                <w:noProof/>
                <w:webHidden/>
              </w:rPr>
            </w:r>
            <w:r w:rsidR="003E4B2D">
              <w:rPr>
                <w:noProof/>
                <w:webHidden/>
              </w:rPr>
              <w:fldChar w:fldCharType="separate"/>
            </w:r>
            <w:r w:rsidR="00197031">
              <w:rPr>
                <w:noProof/>
                <w:webHidden/>
              </w:rPr>
              <w:t>14</w:t>
            </w:r>
            <w:r w:rsidR="003E4B2D">
              <w:rPr>
                <w:noProof/>
                <w:webHidden/>
              </w:rPr>
              <w:fldChar w:fldCharType="end"/>
            </w:r>
          </w:hyperlink>
        </w:p>
        <w:p w14:paraId="627165CB" w14:textId="54A4B4CB" w:rsidR="003E4B2D" w:rsidRDefault="00A827BB">
          <w:pPr>
            <w:pStyle w:val="TOC1"/>
            <w:tabs>
              <w:tab w:val="left" w:pos="660"/>
            </w:tabs>
            <w:rPr>
              <w:rFonts w:asciiTheme="minorHAnsi" w:eastAsiaTheme="minorEastAsia" w:hAnsiTheme="minorHAnsi" w:cstheme="minorBidi"/>
              <w:noProof/>
              <w:sz w:val="22"/>
              <w:szCs w:val="22"/>
              <w:lang w:val="en-US" w:eastAsia="en-US"/>
            </w:rPr>
          </w:pPr>
          <w:hyperlink w:anchor="_Toc62215792" w:history="1">
            <w:r w:rsidR="003E4B2D" w:rsidRPr="002C718D">
              <w:rPr>
                <w:rStyle w:val="Hyperlink"/>
                <w:noProof/>
              </w:rPr>
              <w:t>13.</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PIEDĀVĀJUMU IESNIEGŠANA UN ATVĒRŠANA</w:t>
            </w:r>
            <w:r w:rsidR="003E4B2D">
              <w:rPr>
                <w:noProof/>
                <w:webHidden/>
              </w:rPr>
              <w:tab/>
            </w:r>
            <w:r w:rsidR="003E4B2D">
              <w:rPr>
                <w:noProof/>
                <w:webHidden/>
              </w:rPr>
              <w:fldChar w:fldCharType="begin"/>
            </w:r>
            <w:r w:rsidR="003E4B2D">
              <w:rPr>
                <w:noProof/>
                <w:webHidden/>
              </w:rPr>
              <w:instrText xml:space="preserve"> PAGEREF _Toc62215792 \h </w:instrText>
            </w:r>
            <w:r w:rsidR="003E4B2D">
              <w:rPr>
                <w:noProof/>
                <w:webHidden/>
              </w:rPr>
            </w:r>
            <w:r w:rsidR="003E4B2D">
              <w:rPr>
                <w:noProof/>
                <w:webHidden/>
              </w:rPr>
              <w:fldChar w:fldCharType="separate"/>
            </w:r>
            <w:r w:rsidR="00197031">
              <w:rPr>
                <w:noProof/>
                <w:webHidden/>
              </w:rPr>
              <w:t>14</w:t>
            </w:r>
            <w:r w:rsidR="003E4B2D">
              <w:rPr>
                <w:noProof/>
                <w:webHidden/>
              </w:rPr>
              <w:fldChar w:fldCharType="end"/>
            </w:r>
          </w:hyperlink>
        </w:p>
        <w:p w14:paraId="335AF8FC" w14:textId="426B18DA" w:rsidR="003E4B2D" w:rsidRDefault="00A827BB">
          <w:pPr>
            <w:pStyle w:val="TOC1"/>
            <w:tabs>
              <w:tab w:val="left" w:pos="660"/>
            </w:tabs>
            <w:rPr>
              <w:rFonts w:asciiTheme="minorHAnsi" w:eastAsiaTheme="minorEastAsia" w:hAnsiTheme="minorHAnsi" w:cstheme="minorBidi"/>
              <w:noProof/>
              <w:sz w:val="22"/>
              <w:szCs w:val="22"/>
              <w:lang w:val="en-US" w:eastAsia="en-US"/>
            </w:rPr>
          </w:pPr>
          <w:hyperlink w:anchor="_Toc62215793" w:history="1">
            <w:r w:rsidR="003E4B2D" w:rsidRPr="002C718D">
              <w:rPr>
                <w:rStyle w:val="Hyperlink"/>
                <w:noProof/>
              </w:rPr>
              <w:t>14.</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PIEDĀVĀJUMA SAGATAVOŠANA UN NOFORMĒŠANA</w:t>
            </w:r>
            <w:r w:rsidR="003E4B2D">
              <w:rPr>
                <w:noProof/>
                <w:webHidden/>
              </w:rPr>
              <w:tab/>
            </w:r>
            <w:r w:rsidR="003E4B2D">
              <w:rPr>
                <w:noProof/>
                <w:webHidden/>
              </w:rPr>
              <w:fldChar w:fldCharType="begin"/>
            </w:r>
            <w:r w:rsidR="003E4B2D">
              <w:rPr>
                <w:noProof/>
                <w:webHidden/>
              </w:rPr>
              <w:instrText xml:space="preserve"> PAGEREF _Toc62215793 \h </w:instrText>
            </w:r>
            <w:r w:rsidR="003E4B2D">
              <w:rPr>
                <w:noProof/>
                <w:webHidden/>
              </w:rPr>
            </w:r>
            <w:r w:rsidR="003E4B2D">
              <w:rPr>
                <w:noProof/>
                <w:webHidden/>
              </w:rPr>
              <w:fldChar w:fldCharType="separate"/>
            </w:r>
            <w:r w:rsidR="00197031">
              <w:rPr>
                <w:noProof/>
                <w:webHidden/>
              </w:rPr>
              <w:t>15</w:t>
            </w:r>
            <w:r w:rsidR="003E4B2D">
              <w:rPr>
                <w:noProof/>
                <w:webHidden/>
              </w:rPr>
              <w:fldChar w:fldCharType="end"/>
            </w:r>
          </w:hyperlink>
        </w:p>
        <w:p w14:paraId="440EA607" w14:textId="59F2A1A6" w:rsidR="003E4B2D" w:rsidRDefault="00A827BB">
          <w:pPr>
            <w:pStyle w:val="TOC1"/>
            <w:tabs>
              <w:tab w:val="left" w:pos="660"/>
            </w:tabs>
            <w:rPr>
              <w:rFonts w:asciiTheme="minorHAnsi" w:eastAsiaTheme="minorEastAsia" w:hAnsiTheme="minorHAnsi" w:cstheme="minorBidi"/>
              <w:noProof/>
              <w:sz w:val="22"/>
              <w:szCs w:val="22"/>
              <w:lang w:val="en-US" w:eastAsia="en-US"/>
            </w:rPr>
          </w:pPr>
          <w:hyperlink w:anchor="_Toc62215794" w:history="1">
            <w:r w:rsidR="003E4B2D" w:rsidRPr="002C718D">
              <w:rPr>
                <w:rStyle w:val="Hyperlink"/>
                <w:noProof/>
              </w:rPr>
              <w:t>15.</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PRETENDENTU ATLASE, PIEDĀVĀJUMU ATBILSTĪBAS PĀRBAUDE UN IZVĒLE</w:t>
            </w:r>
            <w:r w:rsidR="003E4B2D">
              <w:rPr>
                <w:noProof/>
                <w:webHidden/>
              </w:rPr>
              <w:tab/>
            </w:r>
            <w:r w:rsidR="003E4B2D">
              <w:rPr>
                <w:noProof/>
                <w:webHidden/>
              </w:rPr>
              <w:fldChar w:fldCharType="begin"/>
            </w:r>
            <w:r w:rsidR="003E4B2D">
              <w:rPr>
                <w:noProof/>
                <w:webHidden/>
              </w:rPr>
              <w:instrText xml:space="preserve"> PAGEREF _Toc62215794 \h </w:instrText>
            </w:r>
            <w:r w:rsidR="003E4B2D">
              <w:rPr>
                <w:noProof/>
                <w:webHidden/>
              </w:rPr>
            </w:r>
            <w:r w:rsidR="003E4B2D">
              <w:rPr>
                <w:noProof/>
                <w:webHidden/>
              </w:rPr>
              <w:fldChar w:fldCharType="separate"/>
            </w:r>
            <w:r w:rsidR="00197031">
              <w:rPr>
                <w:noProof/>
                <w:webHidden/>
              </w:rPr>
              <w:t>16</w:t>
            </w:r>
            <w:r w:rsidR="003E4B2D">
              <w:rPr>
                <w:noProof/>
                <w:webHidden/>
              </w:rPr>
              <w:fldChar w:fldCharType="end"/>
            </w:r>
          </w:hyperlink>
        </w:p>
        <w:p w14:paraId="01042327" w14:textId="72E83F48" w:rsidR="003E4B2D" w:rsidRDefault="00A827BB">
          <w:pPr>
            <w:pStyle w:val="TOC1"/>
            <w:tabs>
              <w:tab w:val="left" w:pos="660"/>
            </w:tabs>
            <w:rPr>
              <w:rFonts w:asciiTheme="minorHAnsi" w:eastAsiaTheme="minorEastAsia" w:hAnsiTheme="minorHAnsi" w:cstheme="minorBidi"/>
              <w:noProof/>
              <w:sz w:val="22"/>
              <w:szCs w:val="22"/>
              <w:lang w:val="en-US" w:eastAsia="en-US"/>
            </w:rPr>
          </w:pPr>
          <w:hyperlink w:anchor="_Toc62215795" w:history="1">
            <w:r w:rsidR="003E4B2D" w:rsidRPr="002C718D">
              <w:rPr>
                <w:rStyle w:val="Hyperlink"/>
                <w:noProof/>
              </w:rPr>
              <w:t>16.</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IEPIRKUMA LĪGUMA SLĒGŠANA</w:t>
            </w:r>
            <w:r w:rsidR="003E4B2D">
              <w:rPr>
                <w:noProof/>
                <w:webHidden/>
              </w:rPr>
              <w:tab/>
            </w:r>
            <w:r w:rsidR="003E4B2D">
              <w:rPr>
                <w:noProof/>
                <w:webHidden/>
              </w:rPr>
              <w:fldChar w:fldCharType="begin"/>
            </w:r>
            <w:r w:rsidR="003E4B2D">
              <w:rPr>
                <w:noProof/>
                <w:webHidden/>
              </w:rPr>
              <w:instrText xml:space="preserve"> PAGEREF _Toc62215795 \h </w:instrText>
            </w:r>
            <w:r w:rsidR="003E4B2D">
              <w:rPr>
                <w:noProof/>
                <w:webHidden/>
              </w:rPr>
            </w:r>
            <w:r w:rsidR="003E4B2D">
              <w:rPr>
                <w:noProof/>
                <w:webHidden/>
              </w:rPr>
              <w:fldChar w:fldCharType="separate"/>
            </w:r>
            <w:r w:rsidR="00197031">
              <w:rPr>
                <w:noProof/>
                <w:webHidden/>
              </w:rPr>
              <w:t>17</w:t>
            </w:r>
            <w:r w:rsidR="003E4B2D">
              <w:rPr>
                <w:noProof/>
                <w:webHidden/>
              </w:rPr>
              <w:fldChar w:fldCharType="end"/>
            </w:r>
          </w:hyperlink>
        </w:p>
        <w:p w14:paraId="76017B34" w14:textId="16C54305" w:rsidR="003E4B2D" w:rsidRDefault="003E4B2D">
          <w:r>
            <w:rPr>
              <w:b/>
              <w:bCs/>
              <w:noProof/>
            </w:rPr>
            <w:fldChar w:fldCharType="end"/>
          </w:r>
        </w:p>
      </w:sdtContent>
    </w:sdt>
    <w:p w14:paraId="66410313" w14:textId="00D852D2" w:rsidR="00522927" w:rsidRPr="00BE6F08"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62215780"/>
      <w:r>
        <w:rPr>
          <w:szCs w:val="24"/>
        </w:rPr>
        <w:lastRenderedPageBreak/>
        <w:t>V</w:t>
      </w:r>
      <w:r w:rsidR="00522927" w:rsidRPr="00BE6F08">
        <w:rPr>
          <w:szCs w:val="24"/>
        </w:rPr>
        <w:t>ISPĀRĪGĀ INFORMĀCIJA</w:t>
      </w:r>
      <w:bookmarkEnd w:id="1"/>
      <w:bookmarkEnd w:id="2"/>
      <w:bookmarkEnd w:id="3"/>
    </w:p>
    <w:p w14:paraId="671FE28A" w14:textId="73A2DC5D" w:rsidR="00522927" w:rsidRPr="00070C63" w:rsidRDefault="00522927" w:rsidP="00FE49E9">
      <w:pPr>
        <w:pStyle w:val="BlockText"/>
        <w:numPr>
          <w:ilvl w:val="1"/>
          <w:numId w:val="2"/>
        </w:numPr>
        <w:spacing w:after="120"/>
        <w:ind w:left="567" w:right="-57" w:hanging="624"/>
        <w:jc w:val="both"/>
        <w:rPr>
          <w:szCs w:val="24"/>
        </w:rPr>
      </w:pPr>
      <w:bookmarkStart w:id="4" w:name="_Hlk60911840"/>
      <w:r w:rsidRPr="00070C63">
        <w:rPr>
          <w:szCs w:val="24"/>
        </w:rPr>
        <w:t xml:space="preserve">Iepirkuma identifikācijas Nr. </w:t>
      </w:r>
      <w:bookmarkStart w:id="5" w:name="OLE_LINK1"/>
      <w:r w:rsidRPr="00070C63">
        <w:rPr>
          <w:szCs w:val="24"/>
        </w:rPr>
        <w:t xml:space="preserve">VBOP </w:t>
      </w:r>
      <w:bookmarkEnd w:id="5"/>
      <w:r w:rsidR="0050404B" w:rsidRPr="00070C63">
        <w:rPr>
          <w:szCs w:val="24"/>
        </w:rPr>
        <w:t>20</w:t>
      </w:r>
      <w:r w:rsidR="008A5C08" w:rsidRPr="00070C63">
        <w:rPr>
          <w:szCs w:val="24"/>
        </w:rPr>
        <w:t>2</w:t>
      </w:r>
      <w:r w:rsidR="00EB2747">
        <w:rPr>
          <w:szCs w:val="24"/>
        </w:rPr>
        <w:t>1</w:t>
      </w:r>
      <w:r w:rsidR="00E76C6F" w:rsidRPr="00070C63">
        <w:rPr>
          <w:szCs w:val="24"/>
        </w:rPr>
        <w:t>/</w:t>
      </w:r>
      <w:r w:rsidR="00727059">
        <w:rPr>
          <w:szCs w:val="24"/>
        </w:rPr>
        <w:t>6</w:t>
      </w:r>
      <w:r w:rsidR="007D699F">
        <w:rPr>
          <w:szCs w:val="24"/>
        </w:rPr>
        <w:t xml:space="preserve"> </w:t>
      </w:r>
      <w:r w:rsidR="0050404B" w:rsidRPr="00070C63">
        <w:rPr>
          <w:szCs w:val="24"/>
        </w:rPr>
        <w:t>KF</w:t>
      </w:r>
      <w:bookmarkEnd w:id="4"/>
      <w:r w:rsidR="00AD34DA" w:rsidRPr="00070C63">
        <w:rPr>
          <w:szCs w:val="24"/>
        </w:rPr>
        <w:t>.</w:t>
      </w:r>
    </w:p>
    <w:p w14:paraId="4D42C4E3" w14:textId="77777777" w:rsidR="00522927" w:rsidRPr="00070C63" w:rsidRDefault="00522927" w:rsidP="00FE49E9">
      <w:pPr>
        <w:pStyle w:val="BlockText"/>
        <w:numPr>
          <w:ilvl w:val="1"/>
          <w:numId w:val="2"/>
        </w:numPr>
        <w:ind w:left="567" w:right="-57" w:hanging="624"/>
        <w:jc w:val="both"/>
        <w:rPr>
          <w:szCs w:val="24"/>
        </w:rPr>
      </w:pPr>
      <w:bookmarkStart w:id="6" w:name="_Ref200332870"/>
      <w:bookmarkStart w:id="7" w:name="_Ref189305431"/>
      <w:r w:rsidRPr="00070C63">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070C63" w14:paraId="1429EBF5" w14:textId="77777777" w:rsidTr="00522927">
        <w:tc>
          <w:tcPr>
            <w:tcW w:w="3544" w:type="dxa"/>
            <w:vAlign w:val="center"/>
          </w:tcPr>
          <w:p w14:paraId="158822DE" w14:textId="77777777" w:rsidR="00522927" w:rsidRPr="00070C63" w:rsidRDefault="00522927" w:rsidP="00FE49E9">
            <w:pPr>
              <w:overflowPunct w:val="0"/>
              <w:autoSpaceDE w:val="0"/>
              <w:autoSpaceDN w:val="0"/>
              <w:adjustRightInd w:val="0"/>
              <w:textAlignment w:val="baseline"/>
              <w:rPr>
                <w:sz w:val="24"/>
                <w:szCs w:val="24"/>
              </w:rPr>
            </w:pPr>
            <w:bookmarkStart w:id="8" w:name="_Hlk37943135"/>
            <w:r w:rsidRPr="00070C63">
              <w:rPr>
                <w:sz w:val="24"/>
                <w:szCs w:val="24"/>
              </w:rPr>
              <w:t>Pasūtītāja nosaukums</w:t>
            </w:r>
          </w:p>
        </w:tc>
        <w:tc>
          <w:tcPr>
            <w:tcW w:w="5245" w:type="dxa"/>
            <w:vAlign w:val="center"/>
          </w:tcPr>
          <w:p w14:paraId="22AE4F6E"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Ventspils brīvostas pārvalde</w:t>
            </w:r>
          </w:p>
        </w:tc>
      </w:tr>
      <w:tr w:rsidR="00786187" w:rsidRPr="00070C63" w14:paraId="7911F189" w14:textId="77777777" w:rsidTr="00522927">
        <w:tc>
          <w:tcPr>
            <w:tcW w:w="3544" w:type="dxa"/>
            <w:vAlign w:val="center"/>
          </w:tcPr>
          <w:p w14:paraId="274DC3F0"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Adrese</w:t>
            </w:r>
          </w:p>
        </w:tc>
        <w:tc>
          <w:tcPr>
            <w:tcW w:w="5245" w:type="dxa"/>
            <w:vAlign w:val="center"/>
          </w:tcPr>
          <w:p w14:paraId="6D628EEC"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Jāņa iela 19, Ventspilī, LV-3601</w:t>
            </w:r>
          </w:p>
        </w:tc>
      </w:tr>
      <w:tr w:rsidR="00786187" w:rsidRPr="00070C63" w14:paraId="0DA9C290" w14:textId="77777777" w:rsidTr="00522927">
        <w:tc>
          <w:tcPr>
            <w:tcW w:w="3544" w:type="dxa"/>
            <w:vAlign w:val="center"/>
          </w:tcPr>
          <w:p w14:paraId="406C1413"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Nodokļu maksātāja reģistrācijas numurs</w:t>
            </w:r>
          </w:p>
        </w:tc>
        <w:tc>
          <w:tcPr>
            <w:tcW w:w="5245" w:type="dxa"/>
            <w:vAlign w:val="center"/>
          </w:tcPr>
          <w:p w14:paraId="0D4AE7C2"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90000284085</w:t>
            </w:r>
          </w:p>
        </w:tc>
      </w:tr>
      <w:tr w:rsidR="00786187" w:rsidRPr="00070C63" w14:paraId="7CE5F003" w14:textId="77777777" w:rsidTr="00522927">
        <w:tc>
          <w:tcPr>
            <w:tcW w:w="3544" w:type="dxa"/>
            <w:vAlign w:val="center"/>
          </w:tcPr>
          <w:p w14:paraId="4499D3EC"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Tālruņa numurs</w:t>
            </w:r>
          </w:p>
        </w:tc>
        <w:tc>
          <w:tcPr>
            <w:tcW w:w="5245" w:type="dxa"/>
            <w:vAlign w:val="center"/>
          </w:tcPr>
          <w:p w14:paraId="5C63D4C2"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63622586</w:t>
            </w:r>
          </w:p>
        </w:tc>
      </w:tr>
      <w:tr w:rsidR="00786187" w:rsidRPr="00070C63" w14:paraId="3C01B41D" w14:textId="77777777" w:rsidTr="00522927">
        <w:tc>
          <w:tcPr>
            <w:tcW w:w="3544" w:type="dxa"/>
            <w:vAlign w:val="center"/>
          </w:tcPr>
          <w:p w14:paraId="1C35A59E"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Faksa numurs</w:t>
            </w:r>
          </w:p>
        </w:tc>
        <w:tc>
          <w:tcPr>
            <w:tcW w:w="5245" w:type="dxa"/>
            <w:vAlign w:val="center"/>
          </w:tcPr>
          <w:p w14:paraId="511F620F"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63621297</w:t>
            </w:r>
          </w:p>
        </w:tc>
      </w:tr>
      <w:tr w:rsidR="00786187" w:rsidRPr="00070C63" w14:paraId="388CFE47" w14:textId="77777777" w:rsidTr="00522927">
        <w:tc>
          <w:tcPr>
            <w:tcW w:w="3544" w:type="dxa"/>
            <w:vAlign w:val="center"/>
          </w:tcPr>
          <w:p w14:paraId="28678E22"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E-pasta adrese</w:t>
            </w:r>
          </w:p>
        </w:tc>
        <w:tc>
          <w:tcPr>
            <w:tcW w:w="5245" w:type="dxa"/>
            <w:vAlign w:val="center"/>
          </w:tcPr>
          <w:p w14:paraId="27C480C6" w14:textId="77777777" w:rsidR="00522927" w:rsidRPr="00070C63" w:rsidRDefault="00A827BB" w:rsidP="00FE49E9">
            <w:pPr>
              <w:overflowPunct w:val="0"/>
              <w:autoSpaceDE w:val="0"/>
              <w:autoSpaceDN w:val="0"/>
              <w:adjustRightInd w:val="0"/>
              <w:textAlignment w:val="baseline"/>
              <w:rPr>
                <w:sz w:val="24"/>
                <w:szCs w:val="24"/>
              </w:rPr>
            </w:pPr>
            <w:hyperlink r:id="rId9" w:history="1">
              <w:r w:rsidR="00E94FFA" w:rsidRPr="00070C63">
                <w:rPr>
                  <w:rStyle w:val="Hyperlink"/>
                  <w:color w:val="auto"/>
                  <w:sz w:val="24"/>
                  <w:szCs w:val="24"/>
                  <w:u w:val="none"/>
                </w:rPr>
                <w:t>iepirkumi@vbp.lv</w:t>
              </w:r>
            </w:hyperlink>
          </w:p>
        </w:tc>
      </w:tr>
      <w:tr w:rsidR="00786187" w:rsidRPr="00070C63" w14:paraId="50FFEC2C" w14:textId="77777777" w:rsidTr="00522927">
        <w:tc>
          <w:tcPr>
            <w:tcW w:w="3544" w:type="dxa"/>
            <w:vAlign w:val="center"/>
          </w:tcPr>
          <w:p w14:paraId="1403B52D" w14:textId="77777777" w:rsidR="00AD34DA" w:rsidRPr="00070C63" w:rsidRDefault="00AD34DA" w:rsidP="00FE49E9">
            <w:pPr>
              <w:overflowPunct w:val="0"/>
              <w:autoSpaceDE w:val="0"/>
              <w:autoSpaceDN w:val="0"/>
              <w:adjustRightInd w:val="0"/>
              <w:textAlignment w:val="baseline"/>
              <w:rPr>
                <w:sz w:val="24"/>
                <w:szCs w:val="24"/>
              </w:rPr>
            </w:pPr>
            <w:r w:rsidRPr="00070C63">
              <w:rPr>
                <w:sz w:val="24"/>
                <w:szCs w:val="24"/>
              </w:rPr>
              <w:t>Kontaktpersona</w:t>
            </w:r>
          </w:p>
        </w:tc>
        <w:tc>
          <w:tcPr>
            <w:tcW w:w="5245" w:type="dxa"/>
            <w:vAlign w:val="center"/>
          </w:tcPr>
          <w:p w14:paraId="6D4A287B" w14:textId="7FEC7077" w:rsidR="00AD34DA" w:rsidRPr="00070C63" w:rsidRDefault="00070C63" w:rsidP="00FE49E9">
            <w:pPr>
              <w:overflowPunct w:val="0"/>
              <w:autoSpaceDE w:val="0"/>
              <w:autoSpaceDN w:val="0"/>
              <w:adjustRightInd w:val="0"/>
              <w:textAlignment w:val="baseline"/>
            </w:pPr>
            <w:r>
              <w:rPr>
                <w:sz w:val="24"/>
                <w:szCs w:val="24"/>
              </w:rPr>
              <w:t>Arnis Mazalis</w:t>
            </w:r>
            <w:r w:rsidR="00E94FFA" w:rsidRPr="00070C63">
              <w:rPr>
                <w:sz w:val="24"/>
                <w:szCs w:val="24"/>
              </w:rPr>
              <w:t xml:space="preserve">, tālr. numurs </w:t>
            </w:r>
            <w:r>
              <w:rPr>
                <w:sz w:val="24"/>
                <w:szCs w:val="24"/>
              </w:rPr>
              <w:t>29353242</w:t>
            </w:r>
            <w:r w:rsidR="00E94FFA" w:rsidRPr="00070C63">
              <w:rPr>
                <w:sz w:val="24"/>
                <w:szCs w:val="24"/>
              </w:rPr>
              <w:t xml:space="preserve">, e-pasta adrese </w:t>
            </w:r>
            <w:hyperlink r:id="rId10" w:history="1">
              <w:r w:rsidRPr="00070C63">
                <w:rPr>
                  <w:rStyle w:val="Hyperlink"/>
                  <w:color w:val="auto"/>
                  <w:sz w:val="24"/>
                  <w:szCs w:val="24"/>
                </w:rPr>
                <w:t>arnis.mazalis@vbp.lv</w:t>
              </w:r>
            </w:hyperlink>
            <w:r w:rsidR="00E94FFA" w:rsidRPr="00070C63">
              <w:rPr>
                <w:sz w:val="24"/>
                <w:szCs w:val="24"/>
              </w:rPr>
              <w:t xml:space="preserve">, </w:t>
            </w:r>
            <w:hyperlink r:id="rId11" w:history="1">
              <w:r w:rsidR="00E94FFA" w:rsidRPr="00070C63">
                <w:rPr>
                  <w:rStyle w:val="Hyperlink"/>
                  <w:color w:val="auto"/>
                  <w:sz w:val="24"/>
                  <w:szCs w:val="24"/>
                </w:rPr>
                <w:t>iepirkumi@vbp.lv</w:t>
              </w:r>
            </w:hyperlink>
          </w:p>
        </w:tc>
      </w:tr>
      <w:tr w:rsidR="00786187" w:rsidRPr="00070C63" w14:paraId="2D86990A" w14:textId="77777777" w:rsidTr="00522927">
        <w:tc>
          <w:tcPr>
            <w:tcW w:w="3544" w:type="dxa"/>
            <w:vAlign w:val="center"/>
          </w:tcPr>
          <w:p w14:paraId="051426A2"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 xml:space="preserve">Banka </w:t>
            </w:r>
          </w:p>
        </w:tc>
        <w:tc>
          <w:tcPr>
            <w:tcW w:w="5245" w:type="dxa"/>
            <w:vAlign w:val="center"/>
          </w:tcPr>
          <w:p w14:paraId="711AD5BD" w14:textId="4AE60231" w:rsidR="00522927" w:rsidRPr="00070C63" w:rsidRDefault="00070C63" w:rsidP="00FE49E9">
            <w:pPr>
              <w:overflowPunct w:val="0"/>
              <w:autoSpaceDE w:val="0"/>
              <w:autoSpaceDN w:val="0"/>
              <w:adjustRightInd w:val="0"/>
              <w:textAlignment w:val="baseline"/>
              <w:rPr>
                <w:sz w:val="24"/>
                <w:szCs w:val="24"/>
              </w:rPr>
            </w:pPr>
            <w:r w:rsidRPr="00070C63">
              <w:rPr>
                <w:sz w:val="24"/>
                <w:szCs w:val="24"/>
              </w:rPr>
              <w:t>AS „</w:t>
            </w:r>
            <w:proofErr w:type="spellStart"/>
            <w:r w:rsidRPr="00070C63">
              <w:rPr>
                <w:sz w:val="24"/>
                <w:szCs w:val="24"/>
              </w:rPr>
              <w:t>Luminor</w:t>
            </w:r>
            <w:proofErr w:type="spellEnd"/>
            <w:r w:rsidRPr="00070C63">
              <w:rPr>
                <w:sz w:val="24"/>
                <w:szCs w:val="24"/>
              </w:rPr>
              <w:t xml:space="preserve"> </w:t>
            </w:r>
            <w:proofErr w:type="spellStart"/>
            <w:r w:rsidRPr="00070C63">
              <w:rPr>
                <w:sz w:val="24"/>
                <w:szCs w:val="24"/>
              </w:rPr>
              <w:t>Bank</w:t>
            </w:r>
            <w:proofErr w:type="spellEnd"/>
            <w:r w:rsidRPr="00070C63">
              <w:rPr>
                <w:sz w:val="24"/>
                <w:szCs w:val="24"/>
              </w:rPr>
              <w:t>”, bankas kods RIKOLV2X</w:t>
            </w:r>
          </w:p>
        </w:tc>
      </w:tr>
      <w:tr w:rsidR="00522927" w:rsidRPr="00070C63" w14:paraId="6308A837" w14:textId="77777777" w:rsidTr="00522927">
        <w:tc>
          <w:tcPr>
            <w:tcW w:w="3544" w:type="dxa"/>
            <w:vAlign w:val="center"/>
          </w:tcPr>
          <w:p w14:paraId="1FA9E555" w14:textId="77777777" w:rsidR="00522927" w:rsidRPr="00070C63" w:rsidRDefault="00522927" w:rsidP="00FE49E9">
            <w:pPr>
              <w:overflowPunct w:val="0"/>
              <w:autoSpaceDE w:val="0"/>
              <w:autoSpaceDN w:val="0"/>
              <w:adjustRightInd w:val="0"/>
              <w:textAlignment w:val="baseline"/>
              <w:rPr>
                <w:sz w:val="24"/>
                <w:szCs w:val="24"/>
              </w:rPr>
            </w:pPr>
            <w:r w:rsidRPr="00070C63">
              <w:rPr>
                <w:sz w:val="24"/>
                <w:szCs w:val="24"/>
              </w:rPr>
              <w:t>Bankas konts</w:t>
            </w:r>
          </w:p>
        </w:tc>
        <w:tc>
          <w:tcPr>
            <w:tcW w:w="5245" w:type="dxa"/>
            <w:vAlign w:val="center"/>
          </w:tcPr>
          <w:p w14:paraId="53CFB968" w14:textId="47A1133C" w:rsidR="00522927" w:rsidRPr="00070C63" w:rsidRDefault="00070C63" w:rsidP="00FE49E9">
            <w:pPr>
              <w:overflowPunct w:val="0"/>
              <w:autoSpaceDE w:val="0"/>
              <w:autoSpaceDN w:val="0"/>
              <w:adjustRightInd w:val="0"/>
              <w:textAlignment w:val="baseline"/>
              <w:rPr>
                <w:sz w:val="24"/>
                <w:szCs w:val="24"/>
              </w:rPr>
            </w:pPr>
            <w:r w:rsidRPr="00070C63">
              <w:rPr>
                <w:sz w:val="24"/>
                <w:szCs w:val="24"/>
              </w:rPr>
              <w:t>LV73RIKO0002210002268</w:t>
            </w:r>
          </w:p>
        </w:tc>
      </w:tr>
    </w:tbl>
    <w:bookmarkEnd w:id="6"/>
    <w:bookmarkEnd w:id="7"/>
    <w:p w14:paraId="13FC0B78" w14:textId="182339B2" w:rsidR="00522927" w:rsidRPr="00070C63" w:rsidRDefault="006D2710" w:rsidP="00FE49E9">
      <w:pPr>
        <w:pStyle w:val="BlockText"/>
        <w:numPr>
          <w:ilvl w:val="1"/>
          <w:numId w:val="2"/>
        </w:numPr>
        <w:spacing w:before="120" w:after="120"/>
        <w:ind w:left="567" w:right="-57" w:hanging="624"/>
        <w:jc w:val="both"/>
        <w:rPr>
          <w:szCs w:val="24"/>
        </w:rPr>
      </w:pPr>
      <w:r w:rsidRPr="006D2710">
        <w:rPr>
          <w:szCs w:val="24"/>
          <w:lang w:eastAsia="lv-LV"/>
        </w:rPr>
        <w:t>Iepirkuma procedūra: atklāts konkurss saskaņā ar S</w:t>
      </w:r>
      <w:r w:rsidRPr="006D2710">
        <w:rPr>
          <w:bCs/>
          <w:szCs w:val="24"/>
          <w:lang w:eastAsia="lv-LV"/>
        </w:rPr>
        <w:t xml:space="preserve">abiedrisko pakalpojumu sniedzēju </w:t>
      </w:r>
      <w:r>
        <w:rPr>
          <w:bCs/>
          <w:szCs w:val="24"/>
          <w:lang w:eastAsia="lv-LV"/>
        </w:rPr>
        <w:t xml:space="preserve">iepirkumu </w:t>
      </w:r>
      <w:r w:rsidRPr="006D2710">
        <w:rPr>
          <w:bCs/>
          <w:szCs w:val="24"/>
          <w:lang w:eastAsia="lv-LV"/>
        </w:rPr>
        <w:t>likumu (turpmāk – Likums)</w:t>
      </w:r>
      <w:r w:rsidR="00C4162B" w:rsidRPr="00070C63">
        <w:rPr>
          <w:szCs w:val="24"/>
        </w:rPr>
        <w:t>.</w:t>
      </w:r>
    </w:p>
    <w:bookmarkEnd w:id="8"/>
    <w:p w14:paraId="4750B470" w14:textId="2909882D" w:rsidR="00522927" w:rsidRDefault="00522927" w:rsidP="00FE49E9">
      <w:pPr>
        <w:pStyle w:val="BlockText"/>
        <w:numPr>
          <w:ilvl w:val="1"/>
          <w:numId w:val="2"/>
        </w:numPr>
        <w:spacing w:after="120"/>
        <w:ind w:left="567" w:right="-57" w:hanging="621"/>
        <w:jc w:val="both"/>
        <w:rPr>
          <w:szCs w:val="24"/>
        </w:rPr>
      </w:pPr>
      <w:r w:rsidRPr="00070C63">
        <w:rPr>
          <w:szCs w:val="24"/>
        </w:rPr>
        <w:t xml:space="preserve">Iepirkuma procedūras norisi nodrošina Ventspils brīvostas pārvaldes izveidota iepirkumu komisija (turpmāk </w:t>
      </w:r>
      <w:r w:rsidR="004C68D5">
        <w:rPr>
          <w:szCs w:val="24"/>
        </w:rPr>
        <w:t>–</w:t>
      </w:r>
      <w:r w:rsidR="008E3F36" w:rsidRPr="00070C63">
        <w:rPr>
          <w:szCs w:val="24"/>
        </w:rPr>
        <w:t xml:space="preserve"> </w:t>
      </w:r>
      <w:r w:rsidRPr="00070C63">
        <w:rPr>
          <w:szCs w:val="24"/>
        </w:rPr>
        <w:t>Komisija).</w:t>
      </w:r>
    </w:p>
    <w:p w14:paraId="18BDF2DC" w14:textId="46EAFB7B" w:rsidR="00B8105A" w:rsidRPr="00A70543" w:rsidRDefault="00B8105A" w:rsidP="00FE49E9">
      <w:pPr>
        <w:pStyle w:val="BlockText"/>
        <w:numPr>
          <w:ilvl w:val="1"/>
          <w:numId w:val="2"/>
        </w:numPr>
        <w:spacing w:after="120"/>
        <w:ind w:left="567" w:right="-57" w:hanging="621"/>
        <w:jc w:val="both"/>
        <w:rPr>
          <w:szCs w:val="24"/>
        </w:rPr>
      </w:pPr>
      <w:bookmarkStart w:id="9" w:name="_Hlk60913768"/>
      <w:r w:rsidRPr="00A70543">
        <w:rPr>
          <w:szCs w:val="24"/>
        </w:rPr>
        <w:t>Informācijas apmaiņa iepirkuma procedūras ietvaros notiek</w:t>
      </w:r>
      <w:r w:rsidR="00CB6B79">
        <w:rPr>
          <w:szCs w:val="24"/>
        </w:rPr>
        <w:t xml:space="preserve"> rakstiski</w:t>
      </w:r>
      <w:r w:rsidRPr="00A70543">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A70543">
        <w:rPr>
          <w:szCs w:val="24"/>
        </w:rPr>
        <w:t xml:space="preserve">. </w:t>
      </w:r>
    </w:p>
    <w:p w14:paraId="3B7FABB7" w14:textId="179E3D41" w:rsidR="00522927" w:rsidRPr="00070C63" w:rsidRDefault="00522927" w:rsidP="00CB6B79">
      <w:pPr>
        <w:pStyle w:val="BlockText"/>
        <w:numPr>
          <w:ilvl w:val="1"/>
          <w:numId w:val="2"/>
        </w:numPr>
        <w:spacing w:after="120"/>
        <w:ind w:right="-57"/>
        <w:jc w:val="both"/>
        <w:rPr>
          <w:szCs w:val="24"/>
        </w:rPr>
      </w:pPr>
      <w:r w:rsidRPr="00070C63">
        <w:rPr>
          <w:szCs w:val="24"/>
        </w:rPr>
        <w:t xml:space="preserve">Ieinteresētais piegādātājs – piegādātājs, kas </w:t>
      </w:r>
      <w:bookmarkStart w:id="10" w:name="_Hlk60913819"/>
      <w:r w:rsidR="00CE65CA" w:rsidRPr="00070C63">
        <w:rPr>
          <w:szCs w:val="24"/>
        </w:rPr>
        <w:t xml:space="preserve">lejupielādējis vai </w:t>
      </w:r>
      <w:r w:rsidRPr="00070C63">
        <w:rPr>
          <w:szCs w:val="24"/>
        </w:rPr>
        <w:t>saņēmis Iepirkuma procedūras dokumentus</w:t>
      </w:r>
      <w:bookmarkEnd w:id="10"/>
      <w:r w:rsidRPr="00070C63">
        <w:rPr>
          <w:szCs w:val="24"/>
        </w:rPr>
        <w:t>.</w:t>
      </w:r>
      <w:r w:rsidR="00CB6B79">
        <w:rPr>
          <w:szCs w:val="24"/>
        </w:rPr>
        <w:t xml:space="preserve"> </w:t>
      </w:r>
      <w:r w:rsidR="00CB6B79" w:rsidRPr="00CB6B79">
        <w:rPr>
          <w:szCs w:val="24"/>
        </w:rPr>
        <w:t xml:space="preserve">Ieinteresētais piegādātājs </w:t>
      </w:r>
      <w:r w:rsidR="00CB6B79">
        <w:rPr>
          <w:szCs w:val="24"/>
        </w:rPr>
        <w:t xml:space="preserve">Elektronisko iepirkumu sistēmā (turpmāk </w:t>
      </w:r>
      <w:r w:rsidR="009F5F00">
        <w:rPr>
          <w:szCs w:val="24"/>
        </w:rPr>
        <w:t>–</w:t>
      </w:r>
      <w:r w:rsidR="00CB6B79">
        <w:rPr>
          <w:szCs w:val="24"/>
        </w:rPr>
        <w:t xml:space="preserve"> EIS)</w:t>
      </w:r>
      <w:r w:rsidR="00CB6B79" w:rsidRPr="00CB6B79">
        <w:rPr>
          <w:szCs w:val="24"/>
        </w:rPr>
        <w:t xml:space="preserve"> e-konkursu apakšsistēmā šī konkursa sadaļā var reģistrēties kā nolikuma saņēmējs, ja tas ir reģistrēts EIS kā piegādātājs.</w:t>
      </w:r>
      <w:r w:rsidR="00CB6B79">
        <w:rPr>
          <w:rStyle w:val="FootnoteReference"/>
          <w:szCs w:val="24"/>
        </w:rPr>
        <w:footnoteReference w:id="1"/>
      </w:r>
    </w:p>
    <w:p w14:paraId="2BEB5357" w14:textId="50758B49" w:rsidR="001C2D28" w:rsidRPr="00070C63" w:rsidRDefault="00522927" w:rsidP="00FE49E9">
      <w:pPr>
        <w:pStyle w:val="BlockText"/>
        <w:numPr>
          <w:ilvl w:val="1"/>
          <w:numId w:val="2"/>
        </w:numPr>
        <w:spacing w:after="120"/>
        <w:ind w:left="567" w:right="-57" w:hanging="621"/>
        <w:jc w:val="both"/>
        <w:rPr>
          <w:szCs w:val="24"/>
        </w:rPr>
      </w:pPr>
      <w:r w:rsidRPr="00070C63">
        <w:rPr>
          <w:szCs w:val="24"/>
        </w:rPr>
        <w:t xml:space="preserve">Pretendents – </w:t>
      </w:r>
      <w:bookmarkStart w:id="11" w:name="_Hlk60913839"/>
      <w:r w:rsidRPr="00070C63">
        <w:rPr>
          <w:szCs w:val="24"/>
        </w:rPr>
        <w:t>jebkura juridiska vai fiziska persona vai šādu personu apvienība, kas ir iesniegusi piedāvājumu šajā nolikumā noteiktajā kārtībā</w:t>
      </w:r>
      <w:r w:rsidR="007212ED" w:rsidRPr="00070C63">
        <w:rPr>
          <w:szCs w:val="24"/>
        </w:rPr>
        <w:t>, un</w:t>
      </w:r>
      <w:r w:rsidR="007212ED" w:rsidRPr="00070C63">
        <w:t xml:space="preserve"> kurš ir reģistrēts EIS un ir iesniedzis piedāvājumu EIS e-konkursu apakšsistēmā</w:t>
      </w:r>
      <w:bookmarkEnd w:id="11"/>
      <w:r w:rsidRPr="00070C63">
        <w:rPr>
          <w:szCs w:val="24"/>
        </w:rPr>
        <w:t>.</w:t>
      </w:r>
    </w:p>
    <w:p w14:paraId="6B9F5E7F" w14:textId="77777777" w:rsidR="00522927" w:rsidRPr="00350885"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62215781"/>
      <w:r w:rsidRPr="00350885">
        <w:rPr>
          <w:szCs w:val="24"/>
        </w:rPr>
        <w:t>INFORMĀCIJA PAR IEPIRKUMA PRIEKŠMETU</w:t>
      </w:r>
      <w:bookmarkEnd w:id="12"/>
      <w:bookmarkEnd w:id="13"/>
      <w:bookmarkEnd w:id="14"/>
    </w:p>
    <w:p w14:paraId="405756DB" w14:textId="38F0CF1C" w:rsidR="008A5C08" w:rsidRPr="00070C63" w:rsidRDefault="0048653F" w:rsidP="00F81621">
      <w:pPr>
        <w:pStyle w:val="BlockText"/>
        <w:numPr>
          <w:ilvl w:val="1"/>
          <w:numId w:val="2"/>
        </w:numPr>
        <w:spacing w:after="120"/>
        <w:ind w:right="-57"/>
        <w:jc w:val="both"/>
        <w:rPr>
          <w:szCs w:val="24"/>
        </w:rPr>
      </w:pPr>
      <w:bookmarkStart w:id="15" w:name="_Hlk37943168"/>
      <w:r w:rsidRPr="009F5F00">
        <w:rPr>
          <w:b/>
          <w:szCs w:val="24"/>
        </w:rPr>
        <w:t>Iepirkuma priekšmets:</w:t>
      </w:r>
      <w:r w:rsidR="00BE6F08">
        <w:rPr>
          <w:szCs w:val="24"/>
        </w:rPr>
        <w:t xml:space="preserve"> Būvobjekta “</w:t>
      </w:r>
      <w:r w:rsidR="00F81621" w:rsidRPr="00F81621">
        <w:rPr>
          <w:szCs w:val="24"/>
        </w:rPr>
        <w:t>Ostas termināļu teritorijas piebrauktuves Plostu ielā 20/14, Ventspilī</w:t>
      </w:r>
      <w:r w:rsidR="001B0212">
        <w:rPr>
          <w:szCs w:val="24"/>
        </w:rPr>
        <w:t>” būvuzraudzība</w:t>
      </w:r>
      <w:r w:rsidR="00BE6F08">
        <w:rPr>
          <w:szCs w:val="24"/>
        </w:rPr>
        <w:t xml:space="preserve"> saskaņā ar šī iepirkuma procedūras dokumentu un normatīvo aktu prasībām.</w:t>
      </w:r>
    </w:p>
    <w:p w14:paraId="7DBEFC07" w14:textId="6860E290" w:rsidR="00522927" w:rsidRPr="00070C63" w:rsidRDefault="00522927" w:rsidP="00FE49E9">
      <w:pPr>
        <w:pStyle w:val="BlockText"/>
        <w:numPr>
          <w:ilvl w:val="1"/>
          <w:numId w:val="2"/>
        </w:numPr>
        <w:spacing w:after="120"/>
        <w:ind w:left="567" w:right="-57" w:hanging="597"/>
        <w:jc w:val="both"/>
        <w:rPr>
          <w:szCs w:val="24"/>
        </w:rPr>
      </w:pPr>
      <w:bookmarkStart w:id="16" w:name="_Hlk60914466"/>
      <w:r w:rsidRPr="001B0212">
        <w:rPr>
          <w:b/>
          <w:szCs w:val="24"/>
        </w:rPr>
        <w:t>CPV kods</w:t>
      </w:r>
      <w:r w:rsidR="00CB6B79" w:rsidRPr="001B0212">
        <w:rPr>
          <w:b/>
          <w:szCs w:val="24"/>
        </w:rPr>
        <w:t>:</w:t>
      </w:r>
      <w:r w:rsidRPr="001B0212">
        <w:rPr>
          <w:szCs w:val="24"/>
        </w:rPr>
        <w:t xml:space="preserve"> </w:t>
      </w:r>
      <w:bookmarkEnd w:id="16"/>
      <w:r w:rsidR="001B0212" w:rsidRPr="00EC558F">
        <w:rPr>
          <w:rFonts w:eastAsia="Calibri"/>
          <w:szCs w:val="24"/>
          <w:lang w:eastAsia="lv-LV"/>
        </w:rPr>
        <w:t>71247000-1 (būvdarbu uzraudzība</w:t>
      </w:r>
      <w:r w:rsidR="001879AA" w:rsidRPr="00EC558F">
        <w:rPr>
          <w:szCs w:val="24"/>
        </w:rPr>
        <w:t>)</w:t>
      </w:r>
      <w:r w:rsidR="00931B5B" w:rsidRPr="00EC558F">
        <w:rPr>
          <w:szCs w:val="24"/>
        </w:rPr>
        <w:t>.</w:t>
      </w:r>
    </w:p>
    <w:p w14:paraId="41DB2247" w14:textId="7DBD1415" w:rsidR="000F169C" w:rsidRPr="00070C63" w:rsidRDefault="00522927" w:rsidP="00FE49E9">
      <w:pPr>
        <w:pStyle w:val="BlockText"/>
        <w:numPr>
          <w:ilvl w:val="1"/>
          <w:numId w:val="2"/>
        </w:numPr>
        <w:spacing w:after="120"/>
        <w:ind w:left="567" w:right="-57" w:hanging="597"/>
        <w:jc w:val="both"/>
        <w:rPr>
          <w:szCs w:val="24"/>
        </w:rPr>
      </w:pPr>
      <w:bookmarkStart w:id="17" w:name="_Hlk60914588"/>
      <w:bookmarkEnd w:id="15"/>
      <w:r w:rsidRPr="009F5F00">
        <w:rPr>
          <w:b/>
          <w:szCs w:val="24"/>
        </w:rPr>
        <w:t>Būvdarbu</w:t>
      </w:r>
      <w:r w:rsidR="00EC558F">
        <w:rPr>
          <w:b/>
          <w:szCs w:val="24"/>
        </w:rPr>
        <w:t xml:space="preserve"> un būvuzraudzības</w:t>
      </w:r>
      <w:r w:rsidRPr="009F5F00">
        <w:rPr>
          <w:b/>
          <w:szCs w:val="24"/>
        </w:rPr>
        <w:t xml:space="preserve"> izpildes vieta</w:t>
      </w:r>
      <w:r w:rsidR="00CB6B79" w:rsidRPr="009F5F00">
        <w:rPr>
          <w:b/>
          <w:szCs w:val="24"/>
        </w:rPr>
        <w:t>:</w:t>
      </w:r>
      <w:r w:rsidR="0050404B" w:rsidRPr="00070C63">
        <w:rPr>
          <w:szCs w:val="24"/>
        </w:rPr>
        <w:t xml:space="preserve"> </w:t>
      </w:r>
      <w:r w:rsidRPr="00070C63">
        <w:rPr>
          <w:szCs w:val="24"/>
        </w:rPr>
        <w:t>Ventspils</w:t>
      </w:r>
      <w:bookmarkEnd w:id="17"/>
      <w:r w:rsidRPr="00070C63">
        <w:rPr>
          <w:szCs w:val="24"/>
        </w:rPr>
        <w:t xml:space="preserve">. </w:t>
      </w:r>
    </w:p>
    <w:p w14:paraId="1E7D9BCC" w14:textId="42325A07" w:rsidR="009367F6" w:rsidRPr="00197031" w:rsidRDefault="009367F6" w:rsidP="00F81621">
      <w:pPr>
        <w:pStyle w:val="BlockText"/>
        <w:numPr>
          <w:ilvl w:val="1"/>
          <w:numId w:val="2"/>
        </w:numPr>
        <w:spacing w:after="120"/>
        <w:ind w:right="-57"/>
        <w:jc w:val="both"/>
        <w:rPr>
          <w:b/>
          <w:szCs w:val="24"/>
        </w:rPr>
      </w:pPr>
      <w:bookmarkStart w:id="18" w:name="_Hlk37943189"/>
      <w:r w:rsidRPr="00197031">
        <w:rPr>
          <w:b/>
          <w:color w:val="000000"/>
          <w:szCs w:val="24"/>
        </w:rPr>
        <w:t>Būvuzraudzības darbu līguma izpildes termiņš</w:t>
      </w:r>
      <w:r w:rsidRPr="00197031">
        <w:rPr>
          <w:color w:val="000000"/>
          <w:szCs w:val="24"/>
        </w:rPr>
        <w:t xml:space="preserve"> </w:t>
      </w:r>
      <w:r w:rsidR="0089238D" w:rsidRPr="00197031">
        <w:rPr>
          <w:color w:val="000000"/>
          <w:szCs w:val="24"/>
        </w:rPr>
        <w:t xml:space="preserve">no būvdarbu izpildes uzsākšanas (saskaņā ar būvdarbu līgumā noteiktajiem termiņiem) līdz būvobjekta </w:t>
      </w:r>
      <w:r w:rsidR="0089238D" w:rsidRPr="00197031">
        <w:rPr>
          <w:szCs w:val="24"/>
        </w:rPr>
        <w:t>“</w:t>
      </w:r>
      <w:r w:rsidR="00F81621" w:rsidRPr="00F81621">
        <w:rPr>
          <w:szCs w:val="24"/>
        </w:rPr>
        <w:t>Ostas termināļu teritorijas piebrauktuves Plostu ielā 20/14, Ventspilī</w:t>
      </w:r>
      <w:r w:rsidR="0089238D" w:rsidRPr="00197031">
        <w:rPr>
          <w:szCs w:val="24"/>
        </w:rPr>
        <w:t xml:space="preserve">” </w:t>
      </w:r>
      <w:r w:rsidR="0089238D" w:rsidRPr="00197031">
        <w:rPr>
          <w:color w:val="000000"/>
          <w:szCs w:val="24"/>
        </w:rPr>
        <w:t>pieņemšanai ekspluatācijā</w:t>
      </w:r>
      <w:r w:rsidR="00244B01" w:rsidRPr="00197031">
        <w:rPr>
          <w:color w:val="000000"/>
          <w:szCs w:val="24"/>
        </w:rPr>
        <w:t>.</w:t>
      </w:r>
    </w:p>
    <w:p w14:paraId="298EDD78" w14:textId="64350EC6" w:rsidR="0089238D" w:rsidRPr="00197031" w:rsidRDefault="0089238D" w:rsidP="009367F6">
      <w:pPr>
        <w:pStyle w:val="BlockText"/>
        <w:numPr>
          <w:ilvl w:val="1"/>
          <w:numId w:val="2"/>
        </w:numPr>
        <w:spacing w:after="120"/>
        <w:ind w:left="567" w:right="-57" w:hanging="595"/>
        <w:jc w:val="both"/>
        <w:rPr>
          <w:b/>
          <w:szCs w:val="24"/>
        </w:rPr>
      </w:pPr>
      <w:r w:rsidRPr="00197031">
        <w:rPr>
          <w:szCs w:val="24"/>
        </w:rPr>
        <w:t>Būvuzraudzība jāuzsāk pēc attiecīga paziņojuma no Pasūtītāja saņemšanas</w:t>
      </w:r>
      <w:r w:rsidRPr="00197031">
        <w:rPr>
          <w:color w:val="000000"/>
          <w:szCs w:val="24"/>
        </w:rPr>
        <w:t>. Iepirkuma</w:t>
      </w:r>
      <w:r w:rsidRPr="00197031">
        <w:rPr>
          <w:szCs w:val="24"/>
        </w:rPr>
        <w:t xml:space="preserve"> līgums tiek slēgts saskaņā ar iepirkuma līguma projektu (nolikuma 7.pielikums).</w:t>
      </w:r>
    </w:p>
    <w:p w14:paraId="4A0457CA" w14:textId="1DB79B6B" w:rsidR="001C2D28" w:rsidRPr="009F5F00" w:rsidRDefault="00244B01" w:rsidP="00FE49E9">
      <w:pPr>
        <w:pStyle w:val="BlockText"/>
        <w:numPr>
          <w:ilvl w:val="1"/>
          <w:numId w:val="2"/>
        </w:numPr>
        <w:ind w:left="567" w:right="-57" w:hanging="597"/>
        <w:jc w:val="both"/>
        <w:rPr>
          <w:b/>
          <w:szCs w:val="24"/>
        </w:rPr>
      </w:pPr>
      <w:r>
        <w:rPr>
          <w:b/>
          <w:szCs w:val="24"/>
        </w:rPr>
        <w:t>Būvdarbu</w:t>
      </w:r>
      <w:r w:rsidR="00036330" w:rsidRPr="009F5F00">
        <w:rPr>
          <w:b/>
          <w:szCs w:val="24"/>
        </w:rPr>
        <w:t xml:space="preserve"> i</w:t>
      </w:r>
      <w:r w:rsidR="00F97957" w:rsidRPr="009F5F00">
        <w:rPr>
          <w:b/>
          <w:szCs w:val="24"/>
        </w:rPr>
        <w:t>zpildes termiņš:</w:t>
      </w:r>
    </w:p>
    <w:p w14:paraId="6C5E1297" w14:textId="62FE2E3F" w:rsidR="00BE6F08" w:rsidRPr="00E51B09" w:rsidRDefault="00BE6F08" w:rsidP="00FE49E9">
      <w:pPr>
        <w:pStyle w:val="Paragrfs"/>
        <w:numPr>
          <w:ilvl w:val="2"/>
          <w:numId w:val="2"/>
        </w:numPr>
        <w:ind w:left="1276" w:hanging="709"/>
        <w:rPr>
          <w:rFonts w:ascii="Times New Roman" w:hAnsi="Times New Roman"/>
          <w:caps/>
          <w:sz w:val="24"/>
        </w:rPr>
      </w:pPr>
      <w:r w:rsidRPr="009F5F00">
        <w:rPr>
          <w:rFonts w:ascii="Times New Roman" w:hAnsi="Times New Roman"/>
          <w:b/>
          <w:sz w:val="24"/>
        </w:rPr>
        <w:lastRenderedPageBreak/>
        <w:t>Būvdarbu izpildes termiņš</w:t>
      </w:r>
      <w:r w:rsidRPr="00E51B09">
        <w:rPr>
          <w:rFonts w:ascii="Times New Roman" w:hAnsi="Times New Roman"/>
          <w:sz w:val="24"/>
        </w:rPr>
        <w:t xml:space="preserve"> </w:t>
      </w:r>
      <w:r w:rsidR="00727059">
        <w:rPr>
          <w:rFonts w:ascii="Times New Roman" w:hAnsi="Times New Roman"/>
          <w:sz w:val="24"/>
        </w:rPr>
        <w:t>9</w:t>
      </w:r>
      <w:r w:rsidR="00350885">
        <w:rPr>
          <w:rFonts w:ascii="Times New Roman" w:hAnsi="Times New Roman"/>
          <w:sz w:val="24"/>
        </w:rPr>
        <w:t>0</w:t>
      </w:r>
      <w:r w:rsidRPr="00E51B09">
        <w:rPr>
          <w:rFonts w:ascii="Times New Roman" w:hAnsi="Times New Roman"/>
          <w:sz w:val="24"/>
        </w:rPr>
        <w:t xml:space="preserve"> </w:t>
      </w:r>
      <w:r w:rsidR="00350885">
        <w:rPr>
          <w:rFonts w:ascii="Times New Roman" w:hAnsi="Times New Roman"/>
          <w:sz w:val="24"/>
        </w:rPr>
        <w:t>(</w:t>
      </w:r>
      <w:r w:rsidR="00727059">
        <w:rPr>
          <w:rFonts w:ascii="Times New Roman" w:hAnsi="Times New Roman"/>
          <w:sz w:val="24"/>
        </w:rPr>
        <w:t>deviņ</w:t>
      </w:r>
      <w:r w:rsidRPr="00E51B09">
        <w:rPr>
          <w:rFonts w:ascii="Times New Roman" w:hAnsi="Times New Roman"/>
          <w:sz w:val="24"/>
        </w:rPr>
        <w:t>desmit) kalendārās dienas no dienas, kad būvatļaujā izdarīta atzīme par būvdarbu uzsākšanas nosacījumu izpildi.</w:t>
      </w:r>
      <w:r w:rsidR="00350885">
        <w:rPr>
          <w:rFonts w:ascii="Times New Roman" w:hAnsi="Times New Roman"/>
          <w:sz w:val="24"/>
        </w:rPr>
        <w:t xml:space="preserve"> Būvdarbu izpildes termiņā netiek skaitīts tehnoloģiskais pārtraukums.</w:t>
      </w:r>
    </w:p>
    <w:p w14:paraId="4AD68943" w14:textId="0690FE46" w:rsidR="00AC6DA9" w:rsidRDefault="00350885" w:rsidP="00FE49E9">
      <w:pPr>
        <w:pStyle w:val="BlockText"/>
        <w:numPr>
          <w:ilvl w:val="2"/>
          <w:numId w:val="2"/>
        </w:numPr>
        <w:ind w:left="1276" w:right="-57" w:hanging="709"/>
        <w:jc w:val="both"/>
        <w:rPr>
          <w:szCs w:val="24"/>
        </w:rPr>
      </w:pPr>
      <w:bookmarkStart w:id="19" w:name="_Hlk60915003"/>
      <w:r>
        <w:rPr>
          <w:szCs w:val="24"/>
        </w:rPr>
        <w:t>N</w:t>
      </w:r>
      <w:r w:rsidR="0050404B" w:rsidRPr="00350885">
        <w:rPr>
          <w:szCs w:val="24"/>
        </w:rPr>
        <w:t xml:space="preserve">epieciešamie dokumenti, kas attiecas uz būvdarbu izpildītāju, būvdarbu uzsākšanas nosacījumu izpildei (t.sk. dokumenti par </w:t>
      </w:r>
      <w:r>
        <w:rPr>
          <w:szCs w:val="24"/>
        </w:rPr>
        <w:t>a</w:t>
      </w:r>
      <w:r w:rsidR="0050404B" w:rsidRPr="00350885">
        <w:rPr>
          <w:szCs w:val="24"/>
        </w:rPr>
        <w:t>pakšuzņēmējiem, sertifikāti, civiltiesiskās un būvniecības visu risku apdrošināšanas polises, maksājuma uzdevumi par polisēm u.c.) jāiesniedz 10 (desmit) kalendāro dienu laikā no iepirkuma līgum</w:t>
      </w:r>
      <w:r w:rsidR="00F7541D" w:rsidRPr="00350885">
        <w:rPr>
          <w:szCs w:val="24"/>
        </w:rPr>
        <w:t>a parakstīšanas brīža</w:t>
      </w:r>
      <w:r>
        <w:rPr>
          <w:szCs w:val="24"/>
        </w:rPr>
        <w:t>.</w:t>
      </w:r>
    </w:p>
    <w:p w14:paraId="235CA31D" w14:textId="743C4FBB" w:rsidR="00AC6DA9" w:rsidRDefault="00350885" w:rsidP="00FE49E9">
      <w:pPr>
        <w:pStyle w:val="BlockText"/>
        <w:numPr>
          <w:ilvl w:val="2"/>
          <w:numId w:val="2"/>
        </w:numPr>
        <w:ind w:left="1276" w:right="-57" w:hanging="709"/>
        <w:jc w:val="both"/>
        <w:rPr>
          <w:szCs w:val="24"/>
        </w:rPr>
      </w:pPr>
      <w:bookmarkStart w:id="20" w:name="_Hlk60915141"/>
      <w:bookmarkEnd w:id="19"/>
      <w:r>
        <w:rPr>
          <w:szCs w:val="24"/>
        </w:rPr>
        <w:t>B</w:t>
      </w:r>
      <w:r w:rsidR="0050404B" w:rsidRPr="00350885">
        <w:rPr>
          <w:szCs w:val="24"/>
        </w:rPr>
        <w:t>ūvdarbi jāuzsāk 10 (desmit) kalendāro dienu laikā pēc atzīmes saņemšanas par būvdarbu uzsākšanas nosacījumu izpildi būvatļaujā</w:t>
      </w:r>
      <w:bookmarkEnd w:id="20"/>
      <w:r>
        <w:rPr>
          <w:szCs w:val="24"/>
        </w:rPr>
        <w:t>.</w:t>
      </w:r>
    </w:p>
    <w:p w14:paraId="33EA45DC" w14:textId="46EB395B" w:rsidR="00AC6DA9" w:rsidRDefault="00350885" w:rsidP="00FE49E9">
      <w:pPr>
        <w:pStyle w:val="BlockText"/>
        <w:numPr>
          <w:ilvl w:val="2"/>
          <w:numId w:val="2"/>
        </w:numPr>
        <w:ind w:left="1276" w:right="-57" w:hanging="709"/>
        <w:jc w:val="both"/>
        <w:rPr>
          <w:szCs w:val="24"/>
        </w:rPr>
      </w:pPr>
      <w:bookmarkStart w:id="21" w:name="_Hlk60915199"/>
      <w:r>
        <w:rPr>
          <w:szCs w:val="24"/>
        </w:rPr>
        <w:t>F</w:t>
      </w:r>
      <w:r w:rsidR="00AC6DA9" w:rsidRPr="00350885">
        <w:rPr>
          <w:szCs w:val="24"/>
        </w:rPr>
        <w:t>iziska darbu uzsākšana un pabeigšana tiek fiksēta, sastādot attiecīgu aktu</w:t>
      </w:r>
      <w:bookmarkEnd w:id="21"/>
      <w:r>
        <w:rPr>
          <w:szCs w:val="24"/>
        </w:rPr>
        <w:t>.</w:t>
      </w:r>
    </w:p>
    <w:p w14:paraId="3D86D6D9" w14:textId="16EA8ECA" w:rsidR="00AC6DA9" w:rsidRPr="00350885" w:rsidRDefault="00350885" w:rsidP="00EC558F">
      <w:pPr>
        <w:pStyle w:val="BlockText"/>
        <w:numPr>
          <w:ilvl w:val="2"/>
          <w:numId w:val="2"/>
        </w:numPr>
        <w:spacing w:after="120"/>
        <w:ind w:left="1276" w:right="-57" w:hanging="709"/>
        <w:jc w:val="both"/>
        <w:rPr>
          <w:szCs w:val="24"/>
        </w:rPr>
      </w:pPr>
      <w:bookmarkStart w:id="22" w:name="_Hlk60915267"/>
      <w:r>
        <w:rPr>
          <w:szCs w:val="24"/>
        </w:rPr>
        <w:t>A</w:t>
      </w:r>
      <w:r w:rsidR="0050404B" w:rsidRPr="00350885">
        <w:rPr>
          <w:szCs w:val="24"/>
        </w:rPr>
        <w:t xml:space="preserve">r objekta pieņemšanu ekspluatācijā saistītā dokumentācija jāsagatavo un jānodod Pasūtītājam </w:t>
      </w:r>
      <w:r>
        <w:rPr>
          <w:szCs w:val="24"/>
        </w:rPr>
        <w:t>6</w:t>
      </w:r>
      <w:r w:rsidR="00577CC0" w:rsidRPr="00350885">
        <w:rPr>
          <w:szCs w:val="24"/>
        </w:rPr>
        <w:t>0</w:t>
      </w:r>
      <w:r w:rsidR="0050404B" w:rsidRPr="00350885">
        <w:rPr>
          <w:szCs w:val="24"/>
        </w:rPr>
        <w:t xml:space="preserve"> (</w:t>
      </w:r>
      <w:r w:rsidR="00775B3D" w:rsidRPr="00350885">
        <w:rPr>
          <w:szCs w:val="24"/>
        </w:rPr>
        <w:t>seš</w:t>
      </w:r>
      <w:r w:rsidR="00577CC0" w:rsidRPr="00350885">
        <w:rPr>
          <w:szCs w:val="24"/>
        </w:rPr>
        <w:t>desmit</w:t>
      </w:r>
      <w:r w:rsidR="0050404B" w:rsidRPr="00350885">
        <w:rPr>
          <w:szCs w:val="24"/>
        </w:rPr>
        <w:t>) kalendāro dienu laikā pēc būvdarbu pabeigšanas</w:t>
      </w:r>
      <w:bookmarkEnd w:id="22"/>
      <w:r w:rsidR="00AC6DA9" w:rsidRPr="00350885">
        <w:rPr>
          <w:szCs w:val="24"/>
        </w:rPr>
        <w:t>.</w:t>
      </w:r>
    </w:p>
    <w:p w14:paraId="11AB7505" w14:textId="76C9C9A9" w:rsidR="00244B01" w:rsidRPr="00244B01" w:rsidRDefault="00244B01" w:rsidP="00244B01">
      <w:pPr>
        <w:pStyle w:val="BlockText"/>
        <w:numPr>
          <w:ilvl w:val="1"/>
          <w:numId w:val="2"/>
        </w:numPr>
        <w:spacing w:after="120"/>
        <w:ind w:right="-57" w:hanging="622"/>
        <w:jc w:val="both"/>
        <w:rPr>
          <w:szCs w:val="24"/>
        </w:rPr>
      </w:pPr>
      <w:bookmarkStart w:id="23" w:name="_Hlk60914621"/>
      <w:bookmarkStart w:id="24" w:name="_Hlk60915413"/>
      <w:r w:rsidRPr="00070C63">
        <w:rPr>
          <w:rFonts w:eastAsia="Calibri"/>
          <w:szCs w:val="24"/>
        </w:rPr>
        <w:t>Iepirkuma priekšmets nav sadalīts daļās. Pretendentam piedāvājums jāsagatavo par visu iepirkuma priekšmetu kopumu vienā variantā</w:t>
      </w:r>
      <w:bookmarkEnd w:id="23"/>
      <w:r w:rsidRPr="00070C63">
        <w:rPr>
          <w:rFonts w:eastAsia="Calibri"/>
          <w:szCs w:val="24"/>
        </w:rPr>
        <w:t>.</w:t>
      </w:r>
    </w:p>
    <w:p w14:paraId="78ED1912" w14:textId="5A781DC6" w:rsidR="00522927" w:rsidRPr="00070C63" w:rsidRDefault="0050404B" w:rsidP="00FE49E9">
      <w:pPr>
        <w:pStyle w:val="BlockText"/>
        <w:numPr>
          <w:ilvl w:val="1"/>
          <w:numId w:val="2"/>
        </w:numPr>
        <w:spacing w:after="120"/>
        <w:ind w:left="567" w:right="-57" w:hanging="624"/>
        <w:jc w:val="both"/>
        <w:rPr>
          <w:szCs w:val="24"/>
        </w:rPr>
      </w:pPr>
      <w:r w:rsidRPr="00070C63">
        <w:rPr>
          <w:szCs w:val="24"/>
        </w:rPr>
        <w:t xml:space="preserve">Būvdarbi tiks veikti un finansēti projekta ietvaros, kura realizācija notiek saskaņā ar darbības programmas </w:t>
      </w:r>
      <w:r w:rsidR="00261933">
        <w:rPr>
          <w:szCs w:val="24"/>
        </w:rPr>
        <w:t>“</w:t>
      </w:r>
      <w:r w:rsidRPr="00070C63">
        <w:rPr>
          <w:szCs w:val="24"/>
        </w:rPr>
        <w:t>Izaugsme un nodarbinātība” 6.1.1. specifiskā atbalsta mērķa “Palielināt lielo ostu drošības līmeni un uzlabot transporta tīkla mobilitāti” ietvaros</w:t>
      </w:r>
      <w:bookmarkEnd w:id="24"/>
      <w:r w:rsidRPr="00070C63">
        <w:rPr>
          <w:szCs w:val="24"/>
        </w:rPr>
        <w:t>.</w:t>
      </w:r>
    </w:p>
    <w:p w14:paraId="3AE7CA5D" w14:textId="77777777" w:rsidR="000C1843" w:rsidRPr="00261933"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5" w:name="_Toc312767044"/>
      <w:bookmarkStart w:id="26" w:name="_Toc496711276"/>
      <w:bookmarkStart w:id="27" w:name="_Toc62215782"/>
      <w:bookmarkStart w:id="28" w:name="_Hlk60916305"/>
      <w:bookmarkEnd w:id="18"/>
      <w:r w:rsidRPr="00261933">
        <w:rPr>
          <w:szCs w:val="24"/>
        </w:rPr>
        <w:t>IEPIRKUMA PROCEDŪRAS DOKUMENTI</w:t>
      </w:r>
      <w:bookmarkEnd w:id="25"/>
      <w:bookmarkEnd w:id="26"/>
      <w:bookmarkEnd w:id="27"/>
    </w:p>
    <w:p w14:paraId="694B3151" w14:textId="278D74A6" w:rsidR="00522927" w:rsidRPr="00070C63" w:rsidRDefault="000144B8" w:rsidP="00FE49E9">
      <w:pPr>
        <w:pStyle w:val="BlockText"/>
        <w:numPr>
          <w:ilvl w:val="1"/>
          <w:numId w:val="2"/>
        </w:numPr>
        <w:ind w:left="567" w:right="-57" w:hanging="624"/>
        <w:jc w:val="both"/>
        <w:rPr>
          <w:szCs w:val="24"/>
        </w:rPr>
      </w:pPr>
      <w:bookmarkStart w:id="29" w:name="_Hlk492458846"/>
      <w:r w:rsidRPr="00070C63">
        <w:rPr>
          <w:szCs w:val="24"/>
        </w:rPr>
        <w:t xml:space="preserve">Iepirkuma procedūras dokumentu (turpmāk – Iepirkuma dokumenti) sastāvā ietilpst šīs </w:t>
      </w:r>
      <w:r w:rsidR="004C68D5">
        <w:rPr>
          <w:szCs w:val="24"/>
        </w:rPr>
        <w:t>i</w:t>
      </w:r>
      <w:r w:rsidRPr="00070C63">
        <w:rPr>
          <w:szCs w:val="24"/>
        </w:rPr>
        <w:t>epirkuma procedūras nolikums ar šādiem pielikumiem</w:t>
      </w:r>
      <w:r w:rsidR="006D4375" w:rsidRPr="00070C63">
        <w:t xml:space="preserve"> un EIS e-konkursu apakšsistēmā šī konkursa sadaļā publicētās datnes</w:t>
      </w:r>
      <w:r w:rsidRPr="00070C63">
        <w:rPr>
          <w:szCs w:val="24"/>
        </w:rPr>
        <w:t>, kuri ir tā neatņemama sastāvdaļa:</w:t>
      </w:r>
      <w:bookmarkEnd w:id="29"/>
    </w:p>
    <w:p w14:paraId="04AFE0F9" w14:textId="7744D730" w:rsidR="00B10347" w:rsidRPr="00286FAD" w:rsidRDefault="000144B8" w:rsidP="00FE49E9">
      <w:pPr>
        <w:pStyle w:val="BlockText"/>
        <w:numPr>
          <w:ilvl w:val="2"/>
          <w:numId w:val="2"/>
        </w:numPr>
        <w:ind w:left="1276" w:right="-57" w:hanging="709"/>
        <w:jc w:val="both"/>
        <w:rPr>
          <w:szCs w:val="24"/>
        </w:rPr>
      </w:pPr>
      <w:r w:rsidRPr="00286FAD">
        <w:rPr>
          <w:szCs w:val="24"/>
        </w:rPr>
        <w:t>Tehniskā specifikācija (1.pielikums)</w:t>
      </w:r>
      <w:r w:rsidR="004C68D5" w:rsidRPr="00286FAD">
        <w:rPr>
          <w:szCs w:val="24"/>
        </w:rPr>
        <w:t>.</w:t>
      </w:r>
    </w:p>
    <w:p w14:paraId="6A565D30" w14:textId="530A2FFF" w:rsidR="000144B8" w:rsidRPr="00286FAD" w:rsidRDefault="000144B8" w:rsidP="00FE49E9">
      <w:pPr>
        <w:pStyle w:val="BlockText"/>
        <w:numPr>
          <w:ilvl w:val="2"/>
          <w:numId w:val="2"/>
        </w:numPr>
        <w:ind w:left="1276" w:right="-57" w:hanging="709"/>
        <w:jc w:val="both"/>
        <w:rPr>
          <w:szCs w:val="24"/>
        </w:rPr>
      </w:pPr>
      <w:r w:rsidRPr="00286FAD">
        <w:rPr>
          <w:szCs w:val="24"/>
        </w:rPr>
        <w:t>Pretendenta pieteikuma veidlapa (</w:t>
      </w:r>
      <w:r w:rsidR="00464FC9" w:rsidRPr="00286FAD">
        <w:rPr>
          <w:szCs w:val="24"/>
        </w:rPr>
        <w:t>2</w:t>
      </w:r>
      <w:r w:rsidRPr="00286FAD">
        <w:rPr>
          <w:szCs w:val="24"/>
        </w:rPr>
        <w:t>.pielikums)</w:t>
      </w:r>
      <w:r w:rsidR="004C68D5" w:rsidRPr="00286FAD">
        <w:rPr>
          <w:szCs w:val="24"/>
        </w:rPr>
        <w:t>.</w:t>
      </w:r>
    </w:p>
    <w:p w14:paraId="0E41E524" w14:textId="24900B8C" w:rsidR="000144B8" w:rsidRPr="00286FAD" w:rsidRDefault="00244B01" w:rsidP="00FE49E9">
      <w:pPr>
        <w:pStyle w:val="BlockText"/>
        <w:numPr>
          <w:ilvl w:val="2"/>
          <w:numId w:val="2"/>
        </w:numPr>
        <w:ind w:left="1276" w:right="-57" w:hanging="709"/>
        <w:jc w:val="both"/>
        <w:rPr>
          <w:szCs w:val="24"/>
        </w:rPr>
      </w:pPr>
      <w:r w:rsidRPr="00286FAD">
        <w:rPr>
          <w:szCs w:val="24"/>
        </w:rPr>
        <w:t>Izpildīto būvuzraudzības darbu</w:t>
      </w:r>
      <w:r w:rsidR="000144B8" w:rsidRPr="00286FAD">
        <w:rPr>
          <w:szCs w:val="24"/>
        </w:rPr>
        <w:t xml:space="preserve"> saraksta veidlapa (</w:t>
      </w:r>
      <w:r w:rsidR="00464FC9" w:rsidRPr="00286FAD">
        <w:rPr>
          <w:szCs w:val="24"/>
        </w:rPr>
        <w:t>3</w:t>
      </w:r>
      <w:r w:rsidR="000144B8" w:rsidRPr="00286FAD">
        <w:rPr>
          <w:szCs w:val="24"/>
        </w:rPr>
        <w:t>.pielikums)</w:t>
      </w:r>
      <w:r w:rsidR="004C68D5" w:rsidRPr="00286FAD">
        <w:rPr>
          <w:szCs w:val="24"/>
        </w:rPr>
        <w:t>.</w:t>
      </w:r>
    </w:p>
    <w:p w14:paraId="11003C5F" w14:textId="588B35AA" w:rsidR="000144B8" w:rsidRPr="00EF1CB6" w:rsidRDefault="000144B8" w:rsidP="00FE49E9">
      <w:pPr>
        <w:pStyle w:val="BlockText"/>
        <w:numPr>
          <w:ilvl w:val="2"/>
          <w:numId w:val="2"/>
        </w:numPr>
        <w:ind w:left="1276" w:right="-57" w:hanging="709"/>
        <w:jc w:val="both"/>
        <w:rPr>
          <w:szCs w:val="24"/>
        </w:rPr>
      </w:pPr>
      <w:r w:rsidRPr="00EF1CB6">
        <w:rPr>
          <w:szCs w:val="24"/>
        </w:rPr>
        <w:t>Pretendenta piedāvāto speciālistu saraksta veidlapa (</w:t>
      </w:r>
      <w:r w:rsidR="00464FC9" w:rsidRPr="00EF1CB6">
        <w:rPr>
          <w:szCs w:val="24"/>
        </w:rPr>
        <w:t>4</w:t>
      </w:r>
      <w:r w:rsidRPr="00EF1CB6">
        <w:rPr>
          <w:szCs w:val="24"/>
        </w:rPr>
        <w:t>.pielikums)</w:t>
      </w:r>
      <w:r w:rsidR="004C68D5" w:rsidRPr="00EF1CB6">
        <w:rPr>
          <w:szCs w:val="24"/>
        </w:rPr>
        <w:t>.</w:t>
      </w:r>
    </w:p>
    <w:p w14:paraId="5118B505" w14:textId="7FE656B5" w:rsidR="000144B8" w:rsidRPr="00BB227B" w:rsidRDefault="000144B8" w:rsidP="00FE49E9">
      <w:pPr>
        <w:pStyle w:val="BlockText"/>
        <w:numPr>
          <w:ilvl w:val="2"/>
          <w:numId w:val="2"/>
        </w:numPr>
        <w:ind w:left="1276" w:right="-57" w:hanging="709"/>
        <w:jc w:val="both"/>
        <w:rPr>
          <w:szCs w:val="24"/>
        </w:rPr>
      </w:pPr>
      <w:r w:rsidRPr="00BB227B">
        <w:rPr>
          <w:szCs w:val="24"/>
        </w:rPr>
        <w:t>Speciālistu CV un apliecinājuma veidlapa (</w:t>
      </w:r>
      <w:r w:rsidR="00464FC9" w:rsidRPr="00BB227B">
        <w:rPr>
          <w:szCs w:val="24"/>
        </w:rPr>
        <w:t>5</w:t>
      </w:r>
      <w:r w:rsidRPr="00BB227B">
        <w:rPr>
          <w:szCs w:val="24"/>
        </w:rPr>
        <w:t>.pielikums)</w:t>
      </w:r>
      <w:r w:rsidR="004C68D5" w:rsidRPr="00BB227B">
        <w:rPr>
          <w:szCs w:val="24"/>
        </w:rPr>
        <w:t>.</w:t>
      </w:r>
    </w:p>
    <w:p w14:paraId="683877AF" w14:textId="0CD51CE8" w:rsidR="000144B8" w:rsidRPr="00BB227B" w:rsidRDefault="00344DE6" w:rsidP="00FE49E9">
      <w:pPr>
        <w:pStyle w:val="BlockText"/>
        <w:numPr>
          <w:ilvl w:val="2"/>
          <w:numId w:val="2"/>
        </w:numPr>
        <w:ind w:left="1276" w:right="-57" w:hanging="709"/>
        <w:jc w:val="both"/>
        <w:rPr>
          <w:szCs w:val="24"/>
        </w:rPr>
      </w:pPr>
      <w:r w:rsidRPr="00BB227B">
        <w:rPr>
          <w:szCs w:val="24"/>
        </w:rPr>
        <w:t>Apakšuzņēmēju saraksta</w:t>
      </w:r>
      <w:r w:rsidR="000144B8" w:rsidRPr="00BB227B">
        <w:rPr>
          <w:szCs w:val="24"/>
        </w:rPr>
        <w:t xml:space="preserve"> </w:t>
      </w:r>
      <w:r w:rsidRPr="00BB227B">
        <w:rPr>
          <w:szCs w:val="24"/>
        </w:rPr>
        <w:t xml:space="preserve">un apakšuzņēmēja apliecinājuma veidlapas </w:t>
      </w:r>
      <w:r w:rsidR="000144B8" w:rsidRPr="00BB227B">
        <w:rPr>
          <w:szCs w:val="24"/>
        </w:rPr>
        <w:t>(</w:t>
      </w:r>
      <w:r w:rsidR="00464FC9" w:rsidRPr="00BB227B">
        <w:rPr>
          <w:szCs w:val="24"/>
        </w:rPr>
        <w:t>6</w:t>
      </w:r>
      <w:r w:rsidR="000144B8" w:rsidRPr="00BB227B">
        <w:rPr>
          <w:szCs w:val="24"/>
        </w:rPr>
        <w:t>.pielikums)</w:t>
      </w:r>
      <w:r w:rsidR="004C68D5" w:rsidRPr="00BB227B">
        <w:rPr>
          <w:szCs w:val="24"/>
        </w:rPr>
        <w:t>.</w:t>
      </w:r>
    </w:p>
    <w:p w14:paraId="59546CAF" w14:textId="724AF77F" w:rsidR="000144B8" w:rsidRPr="00BB227B" w:rsidRDefault="009D0646" w:rsidP="00FE49E9">
      <w:pPr>
        <w:pStyle w:val="BlockText"/>
        <w:numPr>
          <w:ilvl w:val="2"/>
          <w:numId w:val="2"/>
        </w:numPr>
        <w:ind w:left="1276" w:right="-57" w:hanging="709"/>
        <w:jc w:val="both"/>
        <w:rPr>
          <w:szCs w:val="24"/>
        </w:rPr>
      </w:pPr>
      <w:r w:rsidRPr="00BB227B">
        <w:rPr>
          <w:szCs w:val="24"/>
        </w:rPr>
        <w:t>Iepirkuma</w:t>
      </w:r>
      <w:r w:rsidR="000144B8" w:rsidRPr="00BB227B">
        <w:rPr>
          <w:szCs w:val="24"/>
        </w:rPr>
        <w:t xml:space="preserve"> līguma projekts (</w:t>
      </w:r>
      <w:r w:rsidR="001D7847" w:rsidRPr="00BB227B">
        <w:rPr>
          <w:szCs w:val="24"/>
        </w:rPr>
        <w:t>7</w:t>
      </w:r>
      <w:r w:rsidR="000144B8" w:rsidRPr="00BB227B">
        <w:rPr>
          <w:szCs w:val="24"/>
        </w:rPr>
        <w:t>.pielikums)</w:t>
      </w:r>
      <w:r w:rsidR="004C68D5" w:rsidRPr="00BB227B">
        <w:rPr>
          <w:szCs w:val="24"/>
        </w:rPr>
        <w:t>.</w:t>
      </w:r>
    </w:p>
    <w:p w14:paraId="74DD37AB" w14:textId="5B09ECC3" w:rsidR="00244B01" w:rsidRPr="00254B84" w:rsidRDefault="00244B01" w:rsidP="00FE49E9">
      <w:pPr>
        <w:pStyle w:val="BlockText"/>
        <w:numPr>
          <w:ilvl w:val="2"/>
          <w:numId w:val="2"/>
        </w:numPr>
        <w:ind w:left="1276" w:right="-57" w:hanging="709"/>
        <w:jc w:val="both"/>
        <w:rPr>
          <w:szCs w:val="24"/>
        </w:rPr>
      </w:pPr>
      <w:r w:rsidRPr="00254B84">
        <w:rPr>
          <w:szCs w:val="24"/>
        </w:rPr>
        <w:t>Būvdarbu līguma projekts (8.pielikums).</w:t>
      </w:r>
    </w:p>
    <w:p w14:paraId="16DA55EF" w14:textId="1BF645CE" w:rsidR="00464FC9" w:rsidRPr="00254B84" w:rsidRDefault="00464FC9" w:rsidP="00FE49E9">
      <w:pPr>
        <w:pStyle w:val="BlockText"/>
        <w:numPr>
          <w:ilvl w:val="2"/>
          <w:numId w:val="2"/>
        </w:numPr>
        <w:ind w:left="1276" w:right="-57" w:hanging="709"/>
        <w:jc w:val="both"/>
        <w:rPr>
          <w:szCs w:val="24"/>
        </w:rPr>
      </w:pPr>
      <w:r w:rsidRPr="00254B84">
        <w:rPr>
          <w:szCs w:val="24"/>
        </w:rPr>
        <w:t>Būvdarbu apjomu tabulas (</w:t>
      </w:r>
      <w:r w:rsidR="00244B01" w:rsidRPr="00254B84">
        <w:rPr>
          <w:szCs w:val="24"/>
        </w:rPr>
        <w:t>9</w:t>
      </w:r>
      <w:r w:rsidR="000144B8" w:rsidRPr="00254B84">
        <w:rPr>
          <w:szCs w:val="24"/>
        </w:rPr>
        <w:t>.pielikums)</w:t>
      </w:r>
      <w:r w:rsidR="004C68D5" w:rsidRPr="00254B84">
        <w:rPr>
          <w:szCs w:val="24"/>
        </w:rPr>
        <w:t>.</w:t>
      </w:r>
    </w:p>
    <w:p w14:paraId="511F7BED" w14:textId="3B1C0E7D" w:rsidR="000144B8" w:rsidRPr="00254B84" w:rsidRDefault="00464FC9" w:rsidP="00FE49E9">
      <w:pPr>
        <w:pStyle w:val="BlockText"/>
        <w:numPr>
          <w:ilvl w:val="2"/>
          <w:numId w:val="2"/>
        </w:numPr>
        <w:ind w:left="1276" w:right="-57" w:hanging="709"/>
        <w:jc w:val="both"/>
        <w:rPr>
          <w:szCs w:val="24"/>
        </w:rPr>
      </w:pPr>
      <w:r w:rsidRPr="00254B84">
        <w:rPr>
          <w:szCs w:val="24"/>
        </w:rPr>
        <w:t>Ventspils pilsētas ielu būvniecības vadlīnijas 20</w:t>
      </w:r>
      <w:r w:rsidR="00126386" w:rsidRPr="00254B84">
        <w:rPr>
          <w:szCs w:val="24"/>
        </w:rPr>
        <w:t>20</w:t>
      </w:r>
      <w:r w:rsidRPr="00254B84">
        <w:rPr>
          <w:szCs w:val="24"/>
        </w:rPr>
        <w:t xml:space="preserve"> (</w:t>
      </w:r>
      <w:r w:rsidR="00244B01" w:rsidRPr="00254B84">
        <w:rPr>
          <w:szCs w:val="24"/>
        </w:rPr>
        <w:t>10</w:t>
      </w:r>
      <w:r w:rsidR="00A30A18" w:rsidRPr="00254B84">
        <w:rPr>
          <w:szCs w:val="24"/>
        </w:rPr>
        <w:t>.</w:t>
      </w:r>
      <w:r w:rsidRPr="00254B84">
        <w:rPr>
          <w:szCs w:val="24"/>
        </w:rPr>
        <w:t>pielikums)</w:t>
      </w:r>
      <w:r w:rsidR="004C68D5" w:rsidRPr="00254B84">
        <w:rPr>
          <w:szCs w:val="24"/>
        </w:rPr>
        <w:t>.</w:t>
      </w:r>
    </w:p>
    <w:p w14:paraId="3FE22597" w14:textId="3660EF8E" w:rsidR="00B10347" w:rsidRPr="00254B84" w:rsidRDefault="00425B64" w:rsidP="00FE49E9">
      <w:pPr>
        <w:pStyle w:val="BlockText"/>
        <w:numPr>
          <w:ilvl w:val="2"/>
          <w:numId w:val="2"/>
        </w:numPr>
        <w:spacing w:after="120"/>
        <w:ind w:left="1276" w:right="-57" w:hanging="709"/>
        <w:jc w:val="both"/>
        <w:rPr>
          <w:szCs w:val="24"/>
        </w:rPr>
      </w:pPr>
      <w:bookmarkStart w:id="30" w:name="_Ref378149578"/>
      <w:r w:rsidRPr="00254B84">
        <w:rPr>
          <w:szCs w:val="24"/>
        </w:rPr>
        <w:t>Tehniskā dokumentācija elektroniskā formā (1</w:t>
      </w:r>
      <w:r w:rsidR="00244B01" w:rsidRPr="00254B84">
        <w:rPr>
          <w:szCs w:val="24"/>
        </w:rPr>
        <w:t>1</w:t>
      </w:r>
      <w:r w:rsidRPr="00254B84">
        <w:rPr>
          <w:szCs w:val="24"/>
        </w:rPr>
        <w:t>.pielikums)</w:t>
      </w:r>
      <w:r w:rsidR="004C68D5" w:rsidRPr="00254B84">
        <w:rPr>
          <w:szCs w:val="24"/>
        </w:rPr>
        <w:t>.</w:t>
      </w:r>
    </w:p>
    <w:p w14:paraId="61C8DA4F" w14:textId="35E341B6" w:rsidR="00D11ADC" w:rsidRDefault="00FA453A" w:rsidP="00032F70">
      <w:pPr>
        <w:numPr>
          <w:ilvl w:val="1"/>
          <w:numId w:val="2"/>
        </w:numPr>
        <w:spacing w:after="120"/>
        <w:jc w:val="both"/>
        <w:rPr>
          <w:sz w:val="24"/>
          <w:szCs w:val="24"/>
          <w:lang w:eastAsia="en-US"/>
        </w:rPr>
      </w:pPr>
      <w:bookmarkStart w:id="31" w:name="_Hlk37943241"/>
      <w:r w:rsidRPr="00070C63">
        <w:rPr>
          <w:sz w:val="24"/>
          <w:szCs w:val="24"/>
        </w:rPr>
        <w:t xml:space="preserve">Ar Iepirkuma dokumentiem Ieinteresētais piegādātājs var iepazīties un saņemt tos elektroniski bez maksas Ventspils brīvostas pārvaldes mājas lapā internetā </w:t>
      </w:r>
      <w:hyperlink r:id="rId12" w:history="1">
        <w:r w:rsidR="006E7787" w:rsidRPr="00070C63">
          <w:rPr>
            <w:rStyle w:val="Hyperlink"/>
            <w:color w:val="auto"/>
            <w:sz w:val="24"/>
            <w:szCs w:val="24"/>
          </w:rPr>
          <w:t>http://www.portofventspils.lv/lv/publiskie-iepirkumi</w:t>
        </w:r>
      </w:hyperlink>
      <w:r w:rsidR="006E7787" w:rsidRPr="006E7787">
        <w:rPr>
          <w:rStyle w:val="Hyperlink"/>
          <w:color w:val="auto"/>
          <w:sz w:val="24"/>
          <w:szCs w:val="24"/>
          <w:u w:val="none"/>
        </w:rPr>
        <w:t xml:space="preserve"> un </w:t>
      </w:r>
      <w:r w:rsidR="002F3252" w:rsidRPr="00070C63">
        <w:rPr>
          <w:sz w:val="24"/>
          <w:szCs w:val="24"/>
          <w:lang w:eastAsia="en-US"/>
        </w:rPr>
        <w:t xml:space="preserve">EIS </w:t>
      </w:r>
      <w:r w:rsidR="00032F70" w:rsidRPr="00032F70">
        <w:rPr>
          <w:rStyle w:val="Hyperlink"/>
          <w:color w:val="auto"/>
          <w:sz w:val="24"/>
          <w:szCs w:val="24"/>
          <w:lang w:eastAsia="en-US"/>
        </w:rPr>
        <w:t>https://www.eis.gov.lv/EKEIS/Supplier/Organizer/3167</w:t>
      </w:r>
      <w:r w:rsidR="00006413" w:rsidRPr="00070C63">
        <w:rPr>
          <w:sz w:val="24"/>
          <w:szCs w:val="24"/>
          <w:lang w:eastAsia="en-US"/>
        </w:rPr>
        <w:t xml:space="preserve">, </w:t>
      </w:r>
      <w:r w:rsidRPr="00070C63">
        <w:rPr>
          <w:sz w:val="24"/>
          <w:szCs w:val="24"/>
        </w:rPr>
        <w:t xml:space="preserve">kā arī iepazīties ar Iepirkuma dokumentiem </w:t>
      </w:r>
      <w:r w:rsidRPr="006D7AE7">
        <w:rPr>
          <w:sz w:val="24"/>
          <w:szCs w:val="24"/>
        </w:rPr>
        <w:t xml:space="preserve">drukātā veidā bez maksas Ventspils brīvostas pārvaldē Jāņa ielā 19, Ventspilī, 202.kabinetā </w:t>
      </w:r>
      <w:bookmarkStart w:id="32" w:name="_Hlk60916895"/>
      <w:r w:rsidRPr="006D7AE7">
        <w:rPr>
          <w:sz w:val="24"/>
          <w:szCs w:val="24"/>
        </w:rPr>
        <w:t xml:space="preserve">līdz </w:t>
      </w:r>
      <w:r w:rsidRPr="006D7AE7">
        <w:rPr>
          <w:b/>
          <w:sz w:val="24"/>
          <w:szCs w:val="24"/>
        </w:rPr>
        <w:t>20</w:t>
      </w:r>
      <w:r w:rsidR="0073782D" w:rsidRPr="006D7AE7">
        <w:rPr>
          <w:b/>
          <w:sz w:val="24"/>
          <w:szCs w:val="24"/>
        </w:rPr>
        <w:t>2</w:t>
      </w:r>
      <w:r w:rsidR="004C68D5" w:rsidRPr="006D7AE7">
        <w:rPr>
          <w:b/>
          <w:sz w:val="24"/>
          <w:szCs w:val="24"/>
        </w:rPr>
        <w:t>1</w:t>
      </w:r>
      <w:r w:rsidRPr="006D7AE7">
        <w:rPr>
          <w:b/>
          <w:sz w:val="24"/>
          <w:szCs w:val="24"/>
        </w:rPr>
        <w:t xml:space="preserve">.gada </w:t>
      </w:r>
      <w:r w:rsidR="00DE22F7">
        <w:rPr>
          <w:b/>
          <w:sz w:val="24"/>
          <w:szCs w:val="24"/>
        </w:rPr>
        <w:t>8.aprīlim</w:t>
      </w:r>
      <w:r w:rsidRPr="006D7AE7">
        <w:rPr>
          <w:b/>
          <w:sz w:val="24"/>
          <w:szCs w:val="24"/>
        </w:rPr>
        <w:t xml:space="preserve"> plkst.1</w:t>
      </w:r>
      <w:r w:rsidR="000161DC" w:rsidRPr="006D7AE7">
        <w:rPr>
          <w:b/>
          <w:sz w:val="24"/>
          <w:szCs w:val="24"/>
        </w:rPr>
        <w:t>4</w:t>
      </w:r>
      <w:r w:rsidRPr="006D7AE7">
        <w:rPr>
          <w:b/>
          <w:sz w:val="24"/>
          <w:szCs w:val="24"/>
          <w:vertAlign w:val="superscript"/>
        </w:rPr>
        <w:t>00</w:t>
      </w:r>
      <w:r w:rsidRPr="006D7AE7">
        <w:rPr>
          <w:sz w:val="24"/>
          <w:szCs w:val="24"/>
        </w:rPr>
        <w:t>, darba dienās no</w:t>
      </w:r>
      <w:r w:rsidRPr="00070C63">
        <w:rPr>
          <w:sz w:val="24"/>
          <w:szCs w:val="24"/>
        </w:rPr>
        <w:t xml:space="preserve"> plkst. 8</w:t>
      </w:r>
      <w:r w:rsidRPr="00070C63">
        <w:rPr>
          <w:sz w:val="24"/>
          <w:szCs w:val="24"/>
          <w:vertAlign w:val="superscript"/>
        </w:rPr>
        <w:t>00</w:t>
      </w:r>
      <w:r w:rsidRPr="00070C63">
        <w:rPr>
          <w:sz w:val="24"/>
          <w:szCs w:val="24"/>
        </w:rPr>
        <w:t xml:space="preserve"> līdz 12</w:t>
      </w:r>
      <w:r w:rsidRPr="00070C63">
        <w:rPr>
          <w:sz w:val="24"/>
          <w:szCs w:val="24"/>
          <w:vertAlign w:val="superscript"/>
        </w:rPr>
        <w:t>00</w:t>
      </w:r>
      <w:r w:rsidRPr="00070C63">
        <w:rPr>
          <w:sz w:val="24"/>
          <w:szCs w:val="24"/>
        </w:rPr>
        <w:t xml:space="preserve"> un no 13</w:t>
      </w:r>
      <w:r w:rsidRPr="00070C63">
        <w:rPr>
          <w:sz w:val="24"/>
          <w:szCs w:val="24"/>
          <w:vertAlign w:val="superscript"/>
        </w:rPr>
        <w:t>00</w:t>
      </w:r>
      <w:r w:rsidRPr="00070C63">
        <w:rPr>
          <w:sz w:val="24"/>
          <w:szCs w:val="24"/>
        </w:rPr>
        <w:t xml:space="preserve"> līdz 17</w:t>
      </w:r>
      <w:r w:rsidRPr="00070C63">
        <w:rPr>
          <w:sz w:val="24"/>
          <w:szCs w:val="24"/>
          <w:vertAlign w:val="superscript"/>
        </w:rPr>
        <w:t>00</w:t>
      </w:r>
      <w:r w:rsidRPr="00070C63">
        <w:rPr>
          <w:sz w:val="24"/>
          <w:szCs w:val="24"/>
        </w:rPr>
        <w:t>, piektdienās līdz plkst.16</w:t>
      </w:r>
      <w:r w:rsidRPr="00070C63">
        <w:rPr>
          <w:sz w:val="24"/>
          <w:szCs w:val="24"/>
          <w:vertAlign w:val="superscript"/>
        </w:rPr>
        <w:t>00</w:t>
      </w:r>
      <w:r w:rsidRPr="00070C63">
        <w:rPr>
          <w:sz w:val="24"/>
          <w:szCs w:val="24"/>
        </w:rPr>
        <w:t>, iepriekš vienojoties ar Pasūtītāja kontaktpersonu par apmeklējuma laiku</w:t>
      </w:r>
      <w:bookmarkEnd w:id="32"/>
      <w:r w:rsidRPr="00070C63">
        <w:rPr>
          <w:sz w:val="24"/>
          <w:szCs w:val="24"/>
        </w:rPr>
        <w:t>.</w:t>
      </w:r>
      <w:bookmarkEnd w:id="30"/>
    </w:p>
    <w:bookmarkEnd w:id="31"/>
    <w:p w14:paraId="716BFB56" w14:textId="20BA50E8" w:rsidR="00522927" w:rsidRDefault="00FA453A" w:rsidP="00FE49E9">
      <w:pPr>
        <w:numPr>
          <w:ilvl w:val="1"/>
          <w:numId w:val="2"/>
        </w:numPr>
        <w:spacing w:after="120"/>
        <w:ind w:left="567" w:hanging="567"/>
        <w:jc w:val="both"/>
        <w:rPr>
          <w:sz w:val="24"/>
          <w:szCs w:val="24"/>
          <w:lang w:eastAsia="en-US"/>
        </w:rPr>
      </w:pPr>
      <w:r w:rsidRPr="00612754">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612754">
        <w:rPr>
          <w:sz w:val="24"/>
          <w:szCs w:val="24"/>
        </w:rPr>
        <w:t>piecu darbdienu</w:t>
      </w:r>
      <w:r w:rsidR="00E96C07" w:rsidRPr="00612754">
        <w:rPr>
          <w:sz w:val="24"/>
          <w:szCs w:val="24"/>
        </w:rPr>
        <w:t xml:space="preserve"> laikā</w:t>
      </w:r>
      <w:r w:rsidRPr="00612754">
        <w:rPr>
          <w:sz w:val="24"/>
          <w:szCs w:val="24"/>
        </w:rPr>
        <w:t>, bet ne vēlāk kā sešas dienas pirms piedāvājumu iesniegšanas termiņa beigām.</w:t>
      </w:r>
      <w:r w:rsidR="00522927" w:rsidRPr="00612754">
        <w:rPr>
          <w:sz w:val="24"/>
          <w:szCs w:val="24"/>
        </w:rPr>
        <w:t xml:space="preserve"> </w:t>
      </w:r>
    </w:p>
    <w:p w14:paraId="56960EFF" w14:textId="19D0FB98" w:rsidR="00522927" w:rsidRDefault="00522927" w:rsidP="00FE49E9">
      <w:pPr>
        <w:numPr>
          <w:ilvl w:val="1"/>
          <w:numId w:val="2"/>
        </w:numPr>
        <w:spacing w:after="120"/>
        <w:ind w:left="567" w:hanging="567"/>
        <w:jc w:val="both"/>
        <w:rPr>
          <w:sz w:val="24"/>
          <w:szCs w:val="24"/>
          <w:lang w:eastAsia="en-US"/>
        </w:rPr>
      </w:pPr>
      <w:r w:rsidRPr="00612754">
        <w:rPr>
          <w:sz w:val="24"/>
          <w:szCs w:val="24"/>
        </w:rPr>
        <w:t xml:space="preserve">Pasūtītājs nepieciešamības gadījumā ir tiesīgs veikt </w:t>
      </w:r>
      <w:r w:rsidR="00CE65CA" w:rsidRPr="00612754">
        <w:rPr>
          <w:sz w:val="24"/>
          <w:szCs w:val="24"/>
        </w:rPr>
        <w:t xml:space="preserve">grozījumus Iepirkuma dokumentos </w:t>
      </w:r>
      <w:r w:rsidR="00612754" w:rsidRPr="00612754">
        <w:rPr>
          <w:sz w:val="24"/>
          <w:szCs w:val="24"/>
        </w:rPr>
        <w:t>L</w:t>
      </w:r>
      <w:r w:rsidR="00CE65CA" w:rsidRPr="00612754">
        <w:rPr>
          <w:sz w:val="24"/>
          <w:szCs w:val="24"/>
        </w:rPr>
        <w:t>ikumā noteiktajā kārtībā.</w:t>
      </w:r>
    </w:p>
    <w:p w14:paraId="55CA371C" w14:textId="1352E7BA" w:rsidR="00522927" w:rsidRPr="00612754" w:rsidRDefault="00F36BDF" w:rsidP="00032F70">
      <w:pPr>
        <w:numPr>
          <w:ilvl w:val="1"/>
          <w:numId w:val="2"/>
        </w:numPr>
        <w:spacing w:after="120"/>
        <w:jc w:val="both"/>
        <w:rPr>
          <w:sz w:val="24"/>
          <w:szCs w:val="24"/>
          <w:lang w:eastAsia="en-US"/>
        </w:rPr>
      </w:pPr>
      <w:r w:rsidRPr="00612754">
        <w:rPr>
          <w:sz w:val="24"/>
          <w:szCs w:val="24"/>
        </w:rPr>
        <w:lastRenderedPageBreak/>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612754">
          <w:rPr>
            <w:rStyle w:val="Hyperlink"/>
            <w:color w:val="auto"/>
            <w:sz w:val="24"/>
            <w:szCs w:val="24"/>
          </w:rPr>
          <w:t>http://www.portofventspils.lv/lv/publiskie-iepirkumi</w:t>
        </w:r>
      </w:hyperlink>
      <w:r w:rsidR="00006413" w:rsidRPr="00612754">
        <w:rPr>
          <w:sz w:val="24"/>
          <w:szCs w:val="24"/>
        </w:rPr>
        <w:t xml:space="preserve"> un EIS </w:t>
      </w:r>
      <w:r w:rsidR="00032F70" w:rsidRPr="00032F70">
        <w:rPr>
          <w:sz w:val="24"/>
          <w:szCs w:val="24"/>
          <w:u w:val="single"/>
        </w:rPr>
        <w:t>https://www.eis.gov.lv/EKEIS/Supplier/Organizer/3167</w:t>
      </w:r>
      <w:r w:rsidR="00006413" w:rsidRPr="00612754">
        <w:rPr>
          <w:sz w:val="24"/>
          <w:szCs w:val="24"/>
          <w:u w:val="single"/>
        </w:rPr>
        <w:t>.</w:t>
      </w:r>
    </w:p>
    <w:p w14:paraId="280AA864" w14:textId="3271967C" w:rsidR="00006413" w:rsidRDefault="00006413" w:rsidP="00032F70">
      <w:pPr>
        <w:numPr>
          <w:ilvl w:val="1"/>
          <w:numId w:val="2"/>
        </w:numPr>
        <w:spacing w:after="120"/>
        <w:jc w:val="both"/>
        <w:rPr>
          <w:sz w:val="24"/>
          <w:szCs w:val="24"/>
          <w:lang w:eastAsia="en-US"/>
        </w:rPr>
      </w:pPr>
      <w:r w:rsidRPr="00612754">
        <w:rPr>
          <w:sz w:val="24"/>
          <w:szCs w:val="24"/>
        </w:rPr>
        <w:t xml:space="preserve">Papildu informāciju </w:t>
      </w:r>
      <w:r w:rsidR="00B132A2" w:rsidRPr="00612754">
        <w:rPr>
          <w:sz w:val="24"/>
          <w:szCs w:val="24"/>
        </w:rPr>
        <w:t>Pasūtītājs</w:t>
      </w:r>
      <w:r w:rsidRPr="00612754">
        <w:rPr>
          <w:sz w:val="24"/>
          <w:szCs w:val="24"/>
        </w:rPr>
        <w:t xml:space="preserve"> nosūta e-pasta sūtījumā ieinteresētajam piegādātājam, kurš pieprasījis papildus informāciju/uzdevis jautājumu, un vienlaikus (tajā pašā dienā) ievieto informāciju </w:t>
      </w:r>
      <w:r w:rsidR="00B132A2" w:rsidRPr="00612754">
        <w:rPr>
          <w:sz w:val="24"/>
          <w:szCs w:val="24"/>
        </w:rPr>
        <w:t xml:space="preserve">Ventspils brīvostas pārvaldes interneta mājas lapā </w:t>
      </w:r>
      <w:hyperlink r:id="rId14" w:history="1">
        <w:r w:rsidR="00B132A2" w:rsidRPr="00612754">
          <w:rPr>
            <w:rStyle w:val="Hyperlink"/>
            <w:color w:val="auto"/>
            <w:sz w:val="24"/>
            <w:szCs w:val="24"/>
          </w:rPr>
          <w:t>http://www.portofventspils.lv/lv/publiskie-iepirkumi</w:t>
        </w:r>
      </w:hyperlink>
      <w:r w:rsidR="00E94FFA" w:rsidRPr="00612754">
        <w:rPr>
          <w:sz w:val="24"/>
          <w:szCs w:val="24"/>
        </w:rPr>
        <w:t xml:space="preserve"> un</w:t>
      </w:r>
      <w:r w:rsidR="00B132A2" w:rsidRPr="00612754">
        <w:rPr>
          <w:sz w:val="24"/>
          <w:szCs w:val="24"/>
        </w:rPr>
        <w:t xml:space="preserve"> EIS </w:t>
      </w:r>
      <w:r w:rsidR="00032F70" w:rsidRPr="00032F70">
        <w:rPr>
          <w:sz w:val="24"/>
          <w:szCs w:val="24"/>
          <w:u w:val="single"/>
        </w:rPr>
        <w:t>https://www.eis.gov.lv/EKEIS/Supplier/Organizer/3167</w:t>
      </w:r>
      <w:r w:rsidRPr="00612754">
        <w:rPr>
          <w:sz w:val="24"/>
          <w:szCs w:val="24"/>
        </w:rPr>
        <w:t xml:space="preserve"> e-konkursu apakšsistēmā šī konkursa sadaļā.</w:t>
      </w:r>
    </w:p>
    <w:p w14:paraId="3BEAD8FF" w14:textId="4FE88C4B" w:rsidR="00522927" w:rsidRDefault="00A82491" w:rsidP="00FE49E9">
      <w:pPr>
        <w:numPr>
          <w:ilvl w:val="1"/>
          <w:numId w:val="2"/>
        </w:numPr>
        <w:spacing w:after="120"/>
        <w:ind w:left="567" w:hanging="567"/>
        <w:jc w:val="both"/>
        <w:rPr>
          <w:sz w:val="24"/>
          <w:szCs w:val="24"/>
          <w:lang w:eastAsia="en-US"/>
        </w:rPr>
      </w:pPr>
      <w:r w:rsidRPr="00612754">
        <w:rPr>
          <w:sz w:val="24"/>
          <w:szCs w:val="24"/>
        </w:rPr>
        <w:t>Pasūtītāja sniegtā papildus informācija un grozījumi Iepirkuma dokumentos ir Iepirkuma dokumentu neatņemama sastāvdaļa, un tā ir saistoša piegādātājam</w:t>
      </w:r>
      <w:r w:rsidR="00522927" w:rsidRPr="00612754">
        <w:rPr>
          <w:sz w:val="24"/>
          <w:szCs w:val="24"/>
        </w:rPr>
        <w:t>.</w:t>
      </w:r>
    </w:p>
    <w:p w14:paraId="3B939238" w14:textId="2E83AF5F" w:rsidR="00522927" w:rsidRDefault="00C34533" w:rsidP="00FE49E9">
      <w:pPr>
        <w:numPr>
          <w:ilvl w:val="1"/>
          <w:numId w:val="2"/>
        </w:numPr>
        <w:spacing w:after="120"/>
        <w:ind w:left="567" w:hanging="567"/>
        <w:jc w:val="both"/>
        <w:rPr>
          <w:sz w:val="24"/>
          <w:szCs w:val="24"/>
          <w:lang w:eastAsia="en-US"/>
        </w:rPr>
      </w:pPr>
      <w:r w:rsidRPr="00612754">
        <w:rPr>
          <w:sz w:val="24"/>
          <w:szCs w:val="24"/>
        </w:rPr>
        <w:t xml:space="preserve">Pretendenta piedāvājums ir spēkā un saistošs tā iesniedzējam </w:t>
      </w:r>
      <w:r w:rsidRPr="00A30A18">
        <w:rPr>
          <w:b/>
          <w:sz w:val="24"/>
          <w:szCs w:val="24"/>
        </w:rPr>
        <w:t>6 (sešus) kalendāros mēnešus</w:t>
      </w:r>
      <w:r w:rsidRPr="00612754">
        <w:rPr>
          <w:sz w:val="24"/>
          <w:szCs w:val="24"/>
        </w:rPr>
        <w:t xml:space="preserve"> pēc piedāvājumu iesniegšanas termiņa beigām, bet ne ilgāk kā līdz iepirkuma līguma noslēgšanai</w:t>
      </w:r>
      <w:r w:rsidR="00E06D28" w:rsidRPr="00612754">
        <w:rPr>
          <w:sz w:val="24"/>
          <w:szCs w:val="24"/>
        </w:rPr>
        <w:t>.</w:t>
      </w:r>
    </w:p>
    <w:p w14:paraId="275D312E" w14:textId="77777777" w:rsidR="00522927" w:rsidRPr="00612754" w:rsidRDefault="00522927" w:rsidP="00FE49E9">
      <w:pPr>
        <w:numPr>
          <w:ilvl w:val="1"/>
          <w:numId w:val="2"/>
        </w:numPr>
        <w:spacing w:after="120"/>
        <w:ind w:left="567" w:hanging="567"/>
        <w:jc w:val="both"/>
        <w:rPr>
          <w:sz w:val="24"/>
          <w:szCs w:val="24"/>
          <w:lang w:eastAsia="en-US"/>
        </w:rPr>
      </w:pPr>
      <w:r w:rsidRPr="00612754">
        <w:rPr>
          <w:sz w:val="24"/>
          <w:szCs w:val="24"/>
        </w:rPr>
        <w:t xml:space="preserve">Ja </w:t>
      </w:r>
      <w:r w:rsidR="00F36BDF" w:rsidRPr="00612754">
        <w:rPr>
          <w:sz w:val="24"/>
          <w:szCs w:val="24"/>
        </w:rPr>
        <w:t xml:space="preserve">iepirkuma </w:t>
      </w:r>
      <w:r w:rsidRPr="00612754">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612754">
        <w:rPr>
          <w:sz w:val="24"/>
          <w:szCs w:val="24"/>
        </w:rPr>
        <w:t>sūtītājs objektīvu iemeslu dēļ ir tiesīgs lūgt</w:t>
      </w:r>
      <w:r w:rsidRPr="00612754">
        <w:rPr>
          <w:sz w:val="24"/>
          <w:szCs w:val="24"/>
        </w:rPr>
        <w:t xml:space="preserve"> pagarināt piedāvājuma nodrošinājuma derīguma termiņu.</w:t>
      </w:r>
    </w:p>
    <w:p w14:paraId="3D348C73" w14:textId="77777777" w:rsidR="000C1843" w:rsidRPr="0061275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3" w:name="_Toc312767045"/>
      <w:bookmarkStart w:id="34" w:name="_Toc496711277"/>
      <w:bookmarkStart w:id="35" w:name="_Toc62215783"/>
      <w:bookmarkStart w:id="36" w:name="_Hlk60918423"/>
      <w:bookmarkEnd w:id="28"/>
      <w:r w:rsidRPr="00612754">
        <w:rPr>
          <w:szCs w:val="24"/>
        </w:rPr>
        <w:t>PIEDĀVĀJUMA NODROŠINĀJUMS</w:t>
      </w:r>
      <w:bookmarkEnd w:id="33"/>
      <w:bookmarkEnd w:id="34"/>
      <w:bookmarkEnd w:id="35"/>
    </w:p>
    <w:p w14:paraId="23FCF058" w14:textId="7CE41935" w:rsidR="00E06D28" w:rsidRPr="00625396" w:rsidRDefault="00E06D28" w:rsidP="00FE49E9">
      <w:pPr>
        <w:pStyle w:val="BlockText"/>
        <w:numPr>
          <w:ilvl w:val="1"/>
          <w:numId w:val="2"/>
        </w:numPr>
        <w:ind w:left="567" w:right="-57" w:hanging="567"/>
        <w:jc w:val="both"/>
        <w:rPr>
          <w:szCs w:val="24"/>
        </w:rPr>
      </w:pPr>
      <w:r w:rsidRPr="00625396">
        <w:rPr>
          <w:szCs w:val="24"/>
        </w:rPr>
        <w:t>Piedā</w:t>
      </w:r>
      <w:r w:rsidR="00771D5A" w:rsidRPr="00625396">
        <w:rPr>
          <w:szCs w:val="24"/>
        </w:rPr>
        <w:t xml:space="preserve">vājuma nodrošinājums noteikts </w:t>
      </w:r>
      <w:r w:rsidR="00E03024" w:rsidRPr="0089238D">
        <w:rPr>
          <w:b/>
          <w:szCs w:val="24"/>
        </w:rPr>
        <w:t>4</w:t>
      </w:r>
      <w:r w:rsidR="00B630AD" w:rsidRPr="0089238D">
        <w:rPr>
          <w:b/>
          <w:szCs w:val="24"/>
        </w:rPr>
        <w:t>00</w:t>
      </w:r>
      <w:r w:rsidRPr="0089238D">
        <w:rPr>
          <w:b/>
          <w:szCs w:val="24"/>
        </w:rPr>
        <w:t xml:space="preserve"> EUR</w:t>
      </w:r>
      <w:r w:rsidRPr="0089238D">
        <w:rPr>
          <w:szCs w:val="24"/>
        </w:rPr>
        <w:t xml:space="preserve"> (</w:t>
      </w:r>
      <w:r w:rsidR="00E03024" w:rsidRPr="0089238D">
        <w:rPr>
          <w:szCs w:val="24"/>
        </w:rPr>
        <w:t>četri</w:t>
      </w:r>
      <w:r w:rsidR="00E10B33" w:rsidRPr="0089238D">
        <w:rPr>
          <w:szCs w:val="24"/>
        </w:rPr>
        <w:t xml:space="preserve"> simti</w:t>
      </w:r>
      <w:r w:rsidRPr="0089238D">
        <w:rPr>
          <w:szCs w:val="24"/>
        </w:rPr>
        <w:t xml:space="preserve"> </w:t>
      </w:r>
      <w:proofErr w:type="spellStart"/>
      <w:r w:rsidRPr="0089238D">
        <w:rPr>
          <w:szCs w:val="24"/>
        </w:rPr>
        <w:t>euro</w:t>
      </w:r>
      <w:proofErr w:type="spellEnd"/>
      <w:r w:rsidRPr="0089238D">
        <w:rPr>
          <w:szCs w:val="24"/>
        </w:rPr>
        <w:t>)</w:t>
      </w:r>
      <w:r w:rsidRPr="00625396">
        <w:rPr>
          <w:szCs w:val="24"/>
        </w:rPr>
        <w:t xml:space="preserve"> apmērā</w:t>
      </w:r>
      <w:r w:rsidR="00B630AD" w:rsidRPr="00625396">
        <w:rPr>
          <w:szCs w:val="24"/>
        </w:rPr>
        <w:t>.</w:t>
      </w:r>
      <w:r w:rsidRPr="00625396">
        <w:rPr>
          <w:szCs w:val="24"/>
        </w:rPr>
        <w:t xml:space="preserve"> </w:t>
      </w:r>
      <w:r w:rsidR="006A4F2C" w:rsidRPr="00625396">
        <w:rPr>
          <w:szCs w:val="24"/>
        </w:rPr>
        <w:t xml:space="preserve">Piedāvājuma nodrošinājuma derīguma termiņš – </w:t>
      </w:r>
      <w:r w:rsidR="006A4F2C" w:rsidRPr="00A30A18">
        <w:rPr>
          <w:b/>
          <w:szCs w:val="24"/>
        </w:rPr>
        <w:t>6 (seši) kalendārie mēneši</w:t>
      </w:r>
      <w:r w:rsidR="006A4F2C" w:rsidRPr="00625396">
        <w:rPr>
          <w:szCs w:val="24"/>
        </w:rPr>
        <w:t xml:space="preserve"> pēc piedāvājumu iesniegšanas termiņa beigām, bet ne ilgāk kā līdz iepirkuma līguma noslēgšanai.</w:t>
      </w:r>
      <w:r w:rsidR="00625396">
        <w:rPr>
          <w:szCs w:val="24"/>
        </w:rPr>
        <w:t xml:space="preserve"> </w:t>
      </w:r>
      <w:r w:rsidRPr="00625396">
        <w:rPr>
          <w:szCs w:val="24"/>
        </w:rPr>
        <w:t>Pretendents piedāvājuma nodrošinājumu garantē:</w:t>
      </w:r>
    </w:p>
    <w:p w14:paraId="399D2E45" w14:textId="1F0979B9" w:rsidR="00E06D28" w:rsidRPr="00070C63" w:rsidRDefault="00625396" w:rsidP="00FE49E9">
      <w:pPr>
        <w:pStyle w:val="BlockText"/>
        <w:numPr>
          <w:ilvl w:val="2"/>
          <w:numId w:val="2"/>
        </w:numPr>
        <w:ind w:left="1276" w:right="-57" w:hanging="709"/>
        <w:jc w:val="both"/>
        <w:rPr>
          <w:szCs w:val="24"/>
        </w:rPr>
      </w:pPr>
      <w:r>
        <w:rPr>
          <w:szCs w:val="24"/>
        </w:rPr>
        <w:t>I</w:t>
      </w:r>
      <w:r w:rsidR="00E06D28" w:rsidRPr="00070C63">
        <w:rPr>
          <w:szCs w:val="24"/>
        </w:rPr>
        <w:t xml:space="preserve">esniedzot Pasūtītājam </w:t>
      </w:r>
      <w:r w:rsidR="0073782D" w:rsidRPr="00070C63">
        <w:rPr>
          <w:szCs w:val="24"/>
        </w:rPr>
        <w:t>kredītiestādes</w:t>
      </w:r>
      <w:r w:rsidR="00E06D28" w:rsidRPr="00070C63">
        <w:rPr>
          <w:szCs w:val="24"/>
        </w:rPr>
        <w:t xml:space="preserve"> </w:t>
      </w:r>
      <w:r w:rsidR="0083191F" w:rsidRPr="00070C63">
        <w:rPr>
          <w:szCs w:val="24"/>
        </w:rPr>
        <w:t>garantiju</w:t>
      </w:r>
      <w:r w:rsidR="00771D5A" w:rsidRPr="00070C63">
        <w:rPr>
          <w:szCs w:val="24"/>
        </w:rPr>
        <w:t xml:space="preserve"> vai apdrošināšanas polisi</w:t>
      </w:r>
      <w:r w:rsidR="00E06D28" w:rsidRPr="00070C63">
        <w:rPr>
          <w:szCs w:val="24"/>
        </w:rPr>
        <w:t>, kurā obligāti jānorāda Pasūtītāja nosaukums, iepirkuma nosaukums un tā identifikācijas numurs, piedāvājuma nodrošinājuma d</w:t>
      </w:r>
      <w:r w:rsidR="00771D5A" w:rsidRPr="00070C63">
        <w:rPr>
          <w:szCs w:val="24"/>
        </w:rPr>
        <w:t>erīguma termiņš –</w:t>
      </w:r>
      <w:r>
        <w:rPr>
          <w:szCs w:val="24"/>
        </w:rPr>
        <w:t xml:space="preserve"> </w:t>
      </w:r>
      <w:r w:rsidR="00771D5A" w:rsidRPr="00070C63">
        <w:rPr>
          <w:szCs w:val="24"/>
        </w:rPr>
        <w:t>6</w:t>
      </w:r>
      <w:r w:rsidR="00E06D28" w:rsidRPr="00070C63">
        <w:rPr>
          <w:szCs w:val="24"/>
        </w:rPr>
        <w:t xml:space="preserve"> (</w:t>
      </w:r>
      <w:r w:rsidR="00771D5A" w:rsidRPr="00070C63">
        <w:rPr>
          <w:szCs w:val="24"/>
        </w:rPr>
        <w:t>seš</w:t>
      </w:r>
      <w:r w:rsidR="00267228" w:rsidRPr="00070C63">
        <w:rPr>
          <w:szCs w:val="24"/>
        </w:rPr>
        <w:t>i</w:t>
      </w:r>
      <w:r w:rsidR="00E06D28" w:rsidRPr="00070C63">
        <w:rPr>
          <w:szCs w:val="24"/>
        </w:rPr>
        <w:t>) kalendār</w:t>
      </w:r>
      <w:r w:rsidR="00267228" w:rsidRPr="00070C63">
        <w:rPr>
          <w:szCs w:val="24"/>
        </w:rPr>
        <w:t>ie</w:t>
      </w:r>
      <w:r w:rsidR="00E06D28" w:rsidRPr="00070C63">
        <w:rPr>
          <w:szCs w:val="24"/>
        </w:rPr>
        <w:t xml:space="preserve"> mēneš</w:t>
      </w:r>
      <w:r w:rsidR="00267228" w:rsidRPr="00070C63">
        <w:rPr>
          <w:szCs w:val="24"/>
        </w:rPr>
        <w:t xml:space="preserve">i </w:t>
      </w:r>
      <w:r w:rsidR="00E06D28" w:rsidRPr="00070C63">
        <w:rPr>
          <w:szCs w:val="24"/>
        </w:rPr>
        <w:t xml:space="preserve">pēc piedāvājumu iesniegšanas termiņa beigām un saistību stāšanās spēkā gadījumi atbilstoši šī iepirkuma procedūras nolikuma </w:t>
      </w:r>
      <w:r w:rsidR="00086FCC" w:rsidRPr="00070C63">
        <w:rPr>
          <w:szCs w:val="24"/>
        </w:rPr>
        <w:t>4.</w:t>
      </w:r>
      <w:r w:rsidR="004E5A06" w:rsidRPr="00070C63">
        <w:rPr>
          <w:szCs w:val="24"/>
        </w:rPr>
        <w:t>4</w:t>
      </w:r>
      <w:r w:rsidR="00E06D28" w:rsidRPr="00070C63">
        <w:rPr>
          <w:szCs w:val="24"/>
        </w:rPr>
        <w:t xml:space="preserve">.punktā norādītajam, kā arī jānorāda, ka </w:t>
      </w:r>
      <w:r w:rsidR="0073782D" w:rsidRPr="00070C63">
        <w:rPr>
          <w:szCs w:val="24"/>
        </w:rPr>
        <w:t xml:space="preserve">kredītiestādes </w:t>
      </w:r>
      <w:r w:rsidR="009E2D59" w:rsidRPr="00070C63">
        <w:rPr>
          <w:szCs w:val="24"/>
        </w:rPr>
        <w:t>garantija</w:t>
      </w:r>
      <w:r w:rsidR="00E06D28" w:rsidRPr="00070C63">
        <w:rPr>
          <w:szCs w:val="24"/>
        </w:rPr>
        <w:t xml:space="preserve"> </w:t>
      </w:r>
      <w:r w:rsidR="00771D5A" w:rsidRPr="00070C63">
        <w:rPr>
          <w:szCs w:val="24"/>
        </w:rPr>
        <w:t xml:space="preserve">vai apdrošināšanas polise ir neatsaucama un </w:t>
      </w:r>
      <w:r w:rsidR="00E06D28" w:rsidRPr="00070C63">
        <w:rPr>
          <w:szCs w:val="24"/>
        </w:rPr>
        <w:t>stājas spēkā pēc Pasūtītāja pirmā pieprasījuma bezierunu kārtībā</w:t>
      </w:r>
      <w:r>
        <w:rPr>
          <w:szCs w:val="24"/>
        </w:rPr>
        <w:t>.</w:t>
      </w:r>
    </w:p>
    <w:p w14:paraId="5E04DFC9" w14:textId="2ADB7EF1" w:rsidR="00E06D28" w:rsidRPr="00070C63" w:rsidRDefault="00625396" w:rsidP="00FE49E9">
      <w:pPr>
        <w:pStyle w:val="BlockText"/>
        <w:numPr>
          <w:ilvl w:val="2"/>
          <w:numId w:val="2"/>
        </w:numPr>
        <w:ind w:left="1276" w:right="-57" w:hanging="709"/>
        <w:jc w:val="both"/>
        <w:rPr>
          <w:szCs w:val="24"/>
        </w:rPr>
      </w:pPr>
      <w:r>
        <w:rPr>
          <w:szCs w:val="24"/>
        </w:rPr>
        <w:t>V</w:t>
      </w:r>
      <w:r w:rsidR="00E06D28" w:rsidRPr="00070C63">
        <w:rPr>
          <w:szCs w:val="24"/>
        </w:rPr>
        <w:t xml:space="preserve">ai ieskaitot drošības naudu Pasūtītāja norādītajā </w:t>
      </w:r>
      <w:r w:rsidR="0073782D" w:rsidRPr="00070C63">
        <w:rPr>
          <w:szCs w:val="24"/>
        </w:rPr>
        <w:t>kredītiestādes</w:t>
      </w:r>
      <w:r w:rsidR="00E06D28" w:rsidRPr="00070C63">
        <w:rPr>
          <w:szCs w:val="24"/>
        </w:rPr>
        <w:t xml:space="preserve"> kontā, </w:t>
      </w:r>
      <w:r w:rsidR="00976DB6" w:rsidRPr="00070C63">
        <w:rPr>
          <w:szCs w:val="24"/>
        </w:rPr>
        <w:t>kredītiestādes</w:t>
      </w:r>
      <w:r w:rsidR="00E06D28" w:rsidRPr="00070C63">
        <w:rPr>
          <w:szCs w:val="24"/>
        </w:rPr>
        <w:t xml:space="preserve"> maksājuma uzdevumā norādot – </w:t>
      </w:r>
      <w:r>
        <w:rPr>
          <w:szCs w:val="24"/>
        </w:rPr>
        <w:t>“</w:t>
      </w:r>
      <w:r w:rsidR="00E06D28" w:rsidRPr="00070C63">
        <w:rPr>
          <w:szCs w:val="24"/>
        </w:rPr>
        <w:t>Piedāvājuma nodrošinājums iepirkuma procedūrai, iepirkuma identifikācijas Nr. VBOP 20</w:t>
      </w:r>
      <w:r w:rsidR="00AC13DE" w:rsidRPr="00070C63">
        <w:rPr>
          <w:szCs w:val="24"/>
        </w:rPr>
        <w:t>2</w:t>
      </w:r>
      <w:r>
        <w:rPr>
          <w:szCs w:val="24"/>
        </w:rPr>
        <w:t>1</w:t>
      </w:r>
      <w:r w:rsidR="00E06D28" w:rsidRPr="00070C63">
        <w:rPr>
          <w:szCs w:val="24"/>
        </w:rPr>
        <w:t>/</w:t>
      </w:r>
      <w:r w:rsidR="00E03024">
        <w:rPr>
          <w:szCs w:val="24"/>
        </w:rPr>
        <w:t>6</w:t>
      </w:r>
      <w:r w:rsidR="001C2D28" w:rsidRPr="00070C63">
        <w:rPr>
          <w:szCs w:val="24"/>
        </w:rPr>
        <w:t xml:space="preserve"> </w:t>
      </w:r>
      <w:r w:rsidR="008858BF" w:rsidRPr="00070C63">
        <w:rPr>
          <w:szCs w:val="24"/>
        </w:rPr>
        <w:t xml:space="preserve"> KF</w:t>
      </w:r>
      <w:r w:rsidR="00E06D28" w:rsidRPr="00070C63">
        <w:rPr>
          <w:szCs w:val="24"/>
        </w:rPr>
        <w:t xml:space="preserve">”. </w:t>
      </w:r>
    </w:p>
    <w:p w14:paraId="7C0A103C" w14:textId="40F6F016" w:rsidR="00086FCC" w:rsidRPr="00070C63" w:rsidRDefault="00976DB6" w:rsidP="00FE49E9">
      <w:pPr>
        <w:spacing w:after="120"/>
        <w:ind w:left="567"/>
        <w:jc w:val="both"/>
        <w:rPr>
          <w:sz w:val="24"/>
          <w:szCs w:val="24"/>
          <w:lang w:eastAsia="en-US"/>
        </w:rPr>
      </w:pPr>
      <w:r w:rsidRPr="00070C63">
        <w:rPr>
          <w:sz w:val="24"/>
          <w:szCs w:val="24"/>
          <w:lang w:eastAsia="en-US"/>
        </w:rPr>
        <w:t>Kredītiestādes</w:t>
      </w:r>
      <w:r w:rsidR="00E06D28" w:rsidRPr="00070C63">
        <w:rPr>
          <w:sz w:val="24"/>
          <w:szCs w:val="24"/>
          <w:lang w:eastAsia="en-US"/>
        </w:rPr>
        <w:t xml:space="preserve"> </w:t>
      </w:r>
      <w:r w:rsidR="00EC7813" w:rsidRPr="00070C63">
        <w:rPr>
          <w:sz w:val="24"/>
          <w:szCs w:val="24"/>
          <w:lang w:eastAsia="en-US"/>
        </w:rPr>
        <w:t>garantija</w:t>
      </w:r>
      <w:r w:rsidR="00267228" w:rsidRPr="00070C63">
        <w:rPr>
          <w:sz w:val="24"/>
          <w:szCs w:val="24"/>
          <w:lang w:eastAsia="en-US"/>
        </w:rPr>
        <w:t xml:space="preserve"> (jāpievieno arī apdrošināšanas polises prēmijas apmaksu apliecinoši dokumenti)</w:t>
      </w:r>
      <w:r w:rsidR="00971983" w:rsidRPr="00070C63">
        <w:rPr>
          <w:sz w:val="24"/>
          <w:szCs w:val="24"/>
          <w:lang w:eastAsia="en-US"/>
        </w:rPr>
        <w:t xml:space="preserve"> </w:t>
      </w:r>
      <w:r w:rsidR="00E06D28" w:rsidRPr="00070C63">
        <w:rPr>
          <w:sz w:val="24"/>
          <w:szCs w:val="24"/>
          <w:lang w:eastAsia="en-US"/>
        </w:rPr>
        <w:t xml:space="preserve">vai maksājuma dokuments par piedāvājuma nodrošinājuma summas ieskaitīšanu Pasūtītāja </w:t>
      </w:r>
      <w:r w:rsidRPr="00070C63">
        <w:rPr>
          <w:sz w:val="24"/>
          <w:szCs w:val="24"/>
          <w:lang w:eastAsia="en-US"/>
        </w:rPr>
        <w:t>kredītiestādes</w:t>
      </w:r>
      <w:r w:rsidR="00E06D28" w:rsidRPr="00070C63">
        <w:rPr>
          <w:sz w:val="24"/>
          <w:szCs w:val="24"/>
          <w:lang w:eastAsia="en-US"/>
        </w:rPr>
        <w:t xml:space="preserve"> kontā pievienojams iep</w:t>
      </w:r>
      <w:r w:rsidR="00965261" w:rsidRPr="00070C63">
        <w:rPr>
          <w:sz w:val="24"/>
          <w:szCs w:val="24"/>
          <w:lang w:eastAsia="en-US"/>
        </w:rPr>
        <w:t>irkuma piedāvājuma dokumentiem.</w:t>
      </w:r>
    </w:p>
    <w:p w14:paraId="291DD56B" w14:textId="4494D2FC" w:rsidR="00086FCC" w:rsidRPr="00CF2959" w:rsidRDefault="00086FCC" w:rsidP="00FE49E9">
      <w:pPr>
        <w:numPr>
          <w:ilvl w:val="1"/>
          <w:numId w:val="2"/>
        </w:numPr>
        <w:spacing w:after="120"/>
        <w:ind w:left="567" w:hanging="567"/>
        <w:jc w:val="both"/>
        <w:rPr>
          <w:bCs/>
          <w:sz w:val="24"/>
          <w:szCs w:val="24"/>
          <w:u w:val="single"/>
        </w:rPr>
      </w:pPr>
      <w:r w:rsidRPr="00CF2959">
        <w:rPr>
          <w:bCs/>
          <w:sz w:val="24"/>
          <w:szCs w:val="24"/>
        </w:rPr>
        <w:t xml:space="preserve">Ja </w:t>
      </w:r>
      <w:r w:rsidR="00625396" w:rsidRPr="00CF2959">
        <w:rPr>
          <w:bCs/>
          <w:sz w:val="24"/>
          <w:szCs w:val="24"/>
        </w:rPr>
        <w:t>P</w:t>
      </w:r>
      <w:r w:rsidRPr="00CF2959">
        <w:rPr>
          <w:bCs/>
          <w:sz w:val="24"/>
          <w:szCs w:val="24"/>
        </w:rPr>
        <w:t xml:space="preserve">retendents izvēlējies iesniegt piedāvājuma nodrošinājumu nolikuma 4.1.1. punktā norādītajā veidā, tad piedāvājuma nodrošinājums EIS e-konkursu apakšsistēmā </w:t>
      </w:r>
      <w:r w:rsidRPr="00CF2959">
        <w:rPr>
          <w:bCs/>
          <w:sz w:val="24"/>
          <w:szCs w:val="24"/>
          <w:u w:val="single"/>
        </w:rPr>
        <w:t>iesniedz</w:t>
      </w:r>
      <w:r w:rsidR="00260AFC" w:rsidRPr="00CF2959">
        <w:rPr>
          <w:bCs/>
          <w:sz w:val="24"/>
          <w:szCs w:val="24"/>
          <w:u w:val="single"/>
        </w:rPr>
        <w:t xml:space="preserve">ams </w:t>
      </w:r>
      <w:r w:rsidRPr="00CF2959">
        <w:rPr>
          <w:bCs/>
          <w:sz w:val="24"/>
          <w:szCs w:val="24"/>
          <w:u w:val="single"/>
        </w:rPr>
        <w:t xml:space="preserve">kā e-dokuments ar drošu elektronisko parakstu un laika zīmogu </w:t>
      </w:r>
      <w:r w:rsidR="00976DB6" w:rsidRPr="00CF2959">
        <w:rPr>
          <w:bCs/>
          <w:sz w:val="24"/>
          <w:szCs w:val="24"/>
          <w:u w:val="single"/>
        </w:rPr>
        <w:t>(kredītiestādes</w:t>
      </w:r>
      <w:r w:rsidRPr="00CF2959">
        <w:rPr>
          <w:bCs/>
          <w:sz w:val="24"/>
          <w:szCs w:val="24"/>
          <w:u w:val="single"/>
        </w:rPr>
        <w:t xml:space="preserve"> vai apdrošināšanas sabiedrības izsniegts e-dokuments ar drošu elektro</w:t>
      </w:r>
      <w:r w:rsidR="00260AFC" w:rsidRPr="00CF2959">
        <w:rPr>
          <w:bCs/>
          <w:sz w:val="24"/>
          <w:szCs w:val="24"/>
          <w:u w:val="single"/>
        </w:rPr>
        <w:t>nisko parakstu un laika zīmogu)</w:t>
      </w:r>
      <w:r w:rsidR="00CF2959">
        <w:rPr>
          <w:bCs/>
          <w:sz w:val="24"/>
          <w:szCs w:val="24"/>
        </w:rPr>
        <w:t>.</w:t>
      </w:r>
    </w:p>
    <w:p w14:paraId="78913B04" w14:textId="15287C08" w:rsidR="00522927" w:rsidRPr="00CF2959" w:rsidRDefault="00E06D28" w:rsidP="00FE49E9">
      <w:pPr>
        <w:numPr>
          <w:ilvl w:val="1"/>
          <w:numId w:val="2"/>
        </w:numPr>
        <w:spacing w:after="120"/>
        <w:ind w:left="567" w:hanging="567"/>
        <w:jc w:val="both"/>
        <w:rPr>
          <w:sz w:val="24"/>
          <w:szCs w:val="24"/>
        </w:rPr>
      </w:pPr>
      <w:r w:rsidRPr="00CF2959">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CF2959">
        <w:rPr>
          <w:sz w:val="24"/>
          <w:szCs w:val="24"/>
          <w:lang w:eastAsia="en-US"/>
        </w:rPr>
        <w:t xml:space="preserve"> </w:t>
      </w:r>
      <w:r w:rsidR="00292EA9" w:rsidRPr="00CF2959">
        <w:rPr>
          <w:sz w:val="24"/>
          <w:szCs w:val="24"/>
        </w:rPr>
        <w:t xml:space="preserve">vai ja iesniegtajam piedāvājuma nodrošinājumam tiks pievienoti kredītiestādes vai apdrošināšanas sabiedrības noteikumi, kas neatbilst </w:t>
      </w:r>
      <w:r w:rsidR="00CF2959" w:rsidRPr="00CF2959">
        <w:rPr>
          <w:sz w:val="24"/>
          <w:szCs w:val="24"/>
        </w:rPr>
        <w:t>I</w:t>
      </w:r>
      <w:r w:rsidR="00292EA9" w:rsidRPr="00CF2959">
        <w:rPr>
          <w:sz w:val="24"/>
          <w:szCs w:val="24"/>
        </w:rPr>
        <w:t>epirkuma</w:t>
      </w:r>
      <w:r w:rsidR="00CF2959" w:rsidRPr="00CF2959">
        <w:rPr>
          <w:sz w:val="24"/>
          <w:szCs w:val="24"/>
        </w:rPr>
        <w:t xml:space="preserve"> </w:t>
      </w:r>
      <w:r w:rsidR="00CF2959" w:rsidRPr="00CF2959">
        <w:rPr>
          <w:sz w:val="24"/>
          <w:szCs w:val="24"/>
        </w:rPr>
        <w:lastRenderedPageBreak/>
        <w:t>dokumentu prasībām</w:t>
      </w:r>
      <w:r w:rsidR="00292EA9" w:rsidRPr="00CF2959">
        <w:rPr>
          <w:sz w:val="24"/>
          <w:szCs w:val="24"/>
        </w:rPr>
        <w:t>,</w:t>
      </w:r>
      <w:r w:rsidRPr="00CF2959">
        <w:rPr>
          <w:sz w:val="24"/>
          <w:szCs w:val="24"/>
          <w:lang w:eastAsia="en-US"/>
        </w:rPr>
        <w:t xml:space="preserve"> tiks uzskatīts par Iepirkuma dokumentu prasībām neatbilstošu, un Pretendents tiks izslēgts no dalības iepirkuma procedūrā.</w:t>
      </w:r>
    </w:p>
    <w:p w14:paraId="79BB720A" w14:textId="3648E997" w:rsidR="00522927" w:rsidRPr="00070C63" w:rsidRDefault="00976DB6" w:rsidP="00FE49E9">
      <w:pPr>
        <w:pStyle w:val="BlockText"/>
        <w:numPr>
          <w:ilvl w:val="1"/>
          <w:numId w:val="2"/>
        </w:numPr>
        <w:ind w:left="567" w:right="-57" w:hanging="624"/>
        <w:jc w:val="both"/>
        <w:rPr>
          <w:szCs w:val="24"/>
        </w:rPr>
      </w:pPr>
      <w:bookmarkStart w:id="37" w:name="_Ref312157185"/>
      <w:r w:rsidRPr="00070C63">
        <w:rPr>
          <w:szCs w:val="24"/>
        </w:rPr>
        <w:t xml:space="preserve">Pasūtītājs ietur </w:t>
      </w:r>
      <w:r w:rsidR="00CF2959">
        <w:rPr>
          <w:szCs w:val="24"/>
        </w:rPr>
        <w:t>P</w:t>
      </w:r>
      <w:r w:rsidRPr="00070C63">
        <w:rPr>
          <w:szCs w:val="24"/>
        </w:rPr>
        <w:t>retendenta iemaksāto p</w:t>
      </w:r>
      <w:r w:rsidR="00522927" w:rsidRPr="00070C63">
        <w:rPr>
          <w:szCs w:val="24"/>
        </w:rPr>
        <w:t>iedāvājuma nodrošinājum</w:t>
      </w:r>
      <w:r w:rsidRPr="00070C63">
        <w:rPr>
          <w:szCs w:val="24"/>
        </w:rPr>
        <w:t>a</w:t>
      </w:r>
      <w:r w:rsidR="00522927" w:rsidRPr="00070C63">
        <w:rPr>
          <w:szCs w:val="24"/>
        </w:rPr>
        <w:t xml:space="preserve"> </w:t>
      </w:r>
      <w:r w:rsidRPr="00070C63">
        <w:rPr>
          <w:szCs w:val="24"/>
        </w:rPr>
        <w:t>summu</w:t>
      </w:r>
      <w:r w:rsidR="00522927" w:rsidRPr="00070C63">
        <w:rPr>
          <w:szCs w:val="24"/>
        </w:rPr>
        <w:t xml:space="preserve"> vai nodrošinājuma </w:t>
      </w:r>
      <w:r w:rsidR="00EC7813" w:rsidRPr="00070C63">
        <w:rPr>
          <w:szCs w:val="24"/>
        </w:rPr>
        <w:t>garantijas</w:t>
      </w:r>
      <w:r w:rsidR="00522927" w:rsidRPr="00070C63">
        <w:rPr>
          <w:szCs w:val="24"/>
        </w:rPr>
        <w:t xml:space="preserve"> izsniedzējs izmaksās Pasūtītājam piedāvājuma nodrošinājuma summu, ja:</w:t>
      </w:r>
      <w:bookmarkEnd w:id="37"/>
    </w:p>
    <w:p w14:paraId="2712E770" w14:textId="2AB0A6C6" w:rsidR="00522927" w:rsidRPr="00070C63" w:rsidRDefault="00522927" w:rsidP="00FE49E9">
      <w:pPr>
        <w:pStyle w:val="BlockText"/>
        <w:numPr>
          <w:ilvl w:val="2"/>
          <w:numId w:val="2"/>
        </w:numPr>
        <w:ind w:left="1276" w:right="-57" w:hanging="709"/>
        <w:jc w:val="both"/>
        <w:rPr>
          <w:szCs w:val="24"/>
        </w:rPr>
      </w:pPr>
      <w:r w:rsidRPr="00070C63">
        <w:rPr>
          <w:szCs w:val="24"/>
        </w:rPr>
        <w:t>Pretendents atsauc piedāvājumu</w:t>
      </w:r>
      <w:r w:rsidR="00CF2959">
        <w:rPr>
          <w:szCs w:val="24"/>
        </w:rPr>
        <w:t>,</w:t>
      </w:r>
      <w:r w:rsidRPr="00070C63">
        <w:rPr>
          <w:szCs w:val="24"/>
        </w:rPr>
        <w:t xml:space="preserve"> </w:t>
      </w:r>
      <w:r w:rsidR="00976DB6" w:rsidRPr="00070C63">
        <w:rPr>
          <w:szCs w:val="24"/>
        </w:rPr>
        <w:t>kamēr spēkā piedāvājuma nodrošinājums</w:t>
      </w:r>
      <w:r w:rsidR="00CF2959">
        <w:rPr>
          <w:szCs w:val="24"/>
        </w:rPr>
        <w:t>.</w:t>
      </w:r>
    </w:p>
    <w:p w14:paraId="36DE8F7B" w14:textId="25208911" w:rsidR="00976DB6" w:rsidRPr="00070C63" w:rsidRDefault="00976DB6" w:rsidP="00FE49E9">
      <w:pPr>
        <w:pStyle w:val="ListParagraph"/>
        <w:numPr>
          <w:ilvl w:val="2"/>
          <w:numId w:val="2"/>
        </w:numPr>
        <w:spacing w:after="120"/>
        <w:ind w:left="1276" w:hanging="709"/>
        <w:jc w:val="both"/>
        <w:rPr>
          <w:sz w:val="24"/>
          <w:szCs w:val="24"/>
          <w:lang w:eastAsia="en-US"/>
        </w:rPr>
      </w:pPr>
      <w:bookmarkStart w:id="38" w:name="_Toc312767046"/>
      <w:bookmarkStart w:id="39" w:name="_Toc496711278"/>
      <w:r w:rsidRPr="00070C63">
        <w:rPr>
          <w:sz w:val="24"/>
          <w:szCs w:val="24"/>
          <w:lang w:eastAsia="en-US"/>
        </w:rPr>
        <w:t>Pretendents, kuram piešķirtas iepirkuma līguma slēgšanas tiesības, neparaksta iepirkuma līgumu Pasūtītāja noteiktajā termiņā.</w:t>
      </w:r>
    </w:p>
    <w:p w14:paraId="5630C744" w14:textId="77777777" w:rsidR="000C1843" w:rsidRPr="005D5AE5"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0" w:name="_Toc62215784"/>
      <w:bookmarkEnd w:id="36"/>
      <w:r w:rsidRPr="005D5AE5">
        <w:rPr>
          <w:szCs w:val="24"/>
        </w:rPr>
        <w:t>DALĪBAS NOSACĪJUMI IEPIRKUMA PROCEDŪRĀ</w:t>
      </w:r>
      <w:bookmarkStart w:id="41" w:name="_Ref480390550"/>
      <w:bookmarkStart w:id="42" w:name="_Toc241289631"/>
      <w:bookmarkEnd w:id="38"/>
      <w:bookmarkEnd w:id="39"/>
      <w:bookmarkEnd w:id="40"/>
    </w:p>
    <w:p w14:paraId="2859602F" w14:textId="77777777" w:rsidR="002D4372" w:rsidRPr="00070C63" w:rsidRDefault="002D4372" w:rsidP="00FE49E9">
      <w:pPr>
        <w:pStyle w:val="BlockText"/>
        <w:numPr>
          <w:ilvl w:val="1"/>
          <w:numId w:val="2"/>
        </w:numPr>
        <w:ind w:left="567" w:right="-57" w:hanging="624"/>
        <w:jc w:val="both"/>
        <w:rPr>
          <w:sz w:val="28"/>
          <w:szCs w:val="28"/>
        </w:rPr>
      </w:pPr>
      <w:bookmarkStart w:id="43" w:name="_Hlk60922749"/>
      <w:r w:rsidRPr="00070C63">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41"/>
    </w:p>
    <w:p w14:paraId="07CBB4CF" w14:textId="01520D0B" w:rsidR="000C1843" w:rsidRPr="00070C63" w:rsidRDefault="002D4372" w:rsidP="00FE49E9">
      <w:pPr>
        <w:pStyle w:val="BlockText"/>
        <w:numPr>
          <w:ilvl w:val="2"/>
          <w:numId w:val="2"/>
        </w:numPr>
        <w:ind w:left="1276" w:right="-57" w:hanging="709"/>
        <w:jc w:val="both"/>
      </w:pPr>
      <w:bookmarkStart w:id="44" w:name="_Ref480390597"/>
      <w:bookmarkStart w:id="45" w:name="_Hlk41397934"/>
      <w:r w:rsidRPr="00070C63">
        <w:t xml:space="preserve">Pretendents vai persona, kura ir </w:t>
      </w:r>
      <w:r w:rsidR="001415F4">
        <w:t>P</w:t>
      </w:r>
      <w:r w:rsidRPr="00070C63">
        <w:t xml:space="preserve">retendenta valdes vai padomes loceklis, </w:t>
      </w:r>
      <w:proofErr w:type="spellStart"/>
      <w:r w:rsidRPr="00070C63">
        <w:t>pārstāvēttiesīgā</w:t>
      </w:r>
      <w:proofErr w:type="spellEnd"/>
      <w:r w:rsidRPr="00070C63">
        <w:t xml:space="preserve"> persona vai prokūrists, vai persona, kura ir pilnvarota pārstāvēt </w:t>
      </w:r>
      <w:r w:rsidRPr="00070C63">
        <w:rPr>
          <w:szCs w:val="24"/>
        </w:rPr>
        <w:t>Pretendentu</w:t>
      </w:r>
      <w:r w:rsidRPr="00070C63">
        <w:t xml:space="preserve"> darbībās, kas saistītas ar filiāli, ar tādu prokurora priekšrakstu par sodu vai tiesas spriedumu, kas stājies spēkā un kļuvis neapstrīdams un nepārsūdzams, nav atzīt</w:t>
      </w:r>
      <w:r w:rsidR="0087268B" w:rsidRPr="00070C63">
        <w:t>s (-a)</w:t>
      </w:r>
      <w:r w:rsidRPr="00070C63">
        <w:t xml:space="preserve"> par vainīgu vai ta</w:t>
      </w:r>
      <w:r w:rsidR="0087268B" w:rsidRPr="00070C63">
        <w:t>m</w:t>
      </w:r>
      <w:r w:rsidRPr="00070C63">
        <w:t xml:space="preserve"> </w:t>
      </w:r>
      <w:r w:rsidR="0087268B" w:rsidRPr="00070C63">
        <w:t xml:space="preserve">(-i) </w:t>
      </w:r>
      <w:r w:rsidRPr="00070C63">
        <w:t>nav piemērots piespiedu ietekmēšanas līdzeklis par jebkuru no šādiem noziedzīgiem nodarījumiem:</w:t>
      </w:r>
      <w:bookmarkEnd w:id="44"/>
    </w:p>
    <w:bookmarkEnd w:id="45"/>
    <w:p w14:paraId="2CE4127C" w14:textId="667E07B8" w:rsidR="002D4372" w:rsidRDefault="00D33CF1" w:rsidP="00FE49E9">
      <w:pPr>
        <w:pStyle w:val="BlockText"/>
        <w:numPr>
          <w:ilvl w:val="3"/>
          <w:numId w:val="2"/>
        </w:numPr>
        <w:ind w:left="2127" w:right="-57" w:hanging="851"/>
        <w:jc w:val="both"/>
      </w:pPr>
      <w:r>
        <w:t>N</w:t>
      </w:r>
      <w:r w:rsidR="002D4372" w:rsidRPr="00070C63">
        <w:t>oziedzīgas organizācijas izveidošana, vadīšana, iesaistīšanās tajā vai tās sastāvā ietilpstošā organizētā grupā vai citā noziedzīgā formējumā vai piedalīšanās šādas organizācijas izdarītajos noziedzīgajos nodarījumos</w:t>
      </w:r>
      <w:r>
        <w:t>.</w:t>
      </w:r>
    </w:p>
    <w:p w14:paraId="44A5FC1C" w14:textId="08AACF0D" w:rsidR="002D4372" w:rsidRDefault="00D33CF1" w:rsidP="00FE49E9">
      <w:pPr>
        <w:pStyle w:val="BlockText"/>
        <w:numPr>
          <w:ilvl w:val="3"/>
          <w:numId w:val="2"/>
        </w:numPr>
        <w:ind w:left="2127" w:right="-57" w:hanging="851"/>
        <w:jc w:val="both"/>
      </w:pPr>
      <w:r>
        <w:t>K</w:t>
      </w:r>
      <w:r w:rsidR="002D4372" w:rsidRPr="00070C63">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t>.</w:t>
      </w:r>
    </w:p>
    <w:p w14:paraId="2EC58894" w14:textId="6251C206" w:rsidR="002D4372" w:rsidRDefault="00D33CF1" w:rsidP="00FE49E9">
      <w:pPr>
        <w:pStyle w:val="BlockText"/>
        <w:numPr>
          <w:ilvl w:val="3"/>
          <w:numId w:val="2"/>
        </w:numPr>
        <w:ind w:left="2127" w:right="-57" w:hanging="851"/>
        <w:jc w:val="both"/>
      </w:pPr>
      <w:r>
        <w:t>K</w:t>
      </w:r>
      <w:r w:rsidR="002D4372" w:rsidRPr="00070C63">
        <w:t>rāpšana, piesavināšanās vai noziedzīgi iegūtu līdzekļu legalizēšana</w:t>
      </w:r>
      <w:r>
        <w:t>.</w:t>
      </w:r>
    </w:p>
    <w:p w14:paraId="6B155767" w14:textId="1EEBFB59" w:rsidR="002D4372" w:rsidRDefault="00D33CF1" w:rsidP="00FE49E9">
      <w:pPr>
        <w:pStyle w:val="BlockText"/>
        <w:numPr>
          <w:ilvl w:val="3"/>
          <w:numId w:val="2"/>
        </w:numPr>
        <w:ind w:left="2127" w:right="-57" w:hanging="851"/>
        <w:jc w:val="both"/>
      </w:pPr>
      <w:r>
        <w:t>T</w:t>
      </w:r>
      <w:r w:rsidR="002D4372" w:rsidRPr="00070C63">
        <w:t xml:space="preserve">erorisms, terorisma finansēšana, </w:t>
      </w:r>
      <w:r w:rsidR="00B97060" w:rsidRPr="00070C63">
        <w:t xml:space="preserve">teroristu grupas izveide vai organizēšana, ceļošana terorisma nolūkā, terorisma attaisnošana, </w:t>
      </w:r>
      <w:r w:rsidR="002D4372" w:rsidRPr="00070C63">
        <w:t>aicinājums uz terorismu, terorisma draudi vai personas vervēšana un apmācīšana terora aktu veikšanai</w:t>
      </w:r>
      <w:r>
        <w:t>.</w:t>
      </w:r>
    </w:p>
    <w:p w14:paraId="2CC6E8C1" w14:textId="1D42528F" w:rsidR="002D4372" w:rsidRDefault="00D33CF1" w:rsidP="00FE49E9">
      <w:pPr>
        <w:pStyle w:val="BlockText"/>
        <w:numPr>
          <w:ilvl w:val="3"/>
          <w:numId w:val="2"/>
        </w:numPr>
        <w:ind w:left="2127" w:right="-57" w:hanging="851"/>
        <w:jc w:val="both"/>
      </w:pPr>
      <w:r>
        <w:t>C</w:t>
      </w:r>
      <w:r w:rsidR="002D4372" w:rsidRPr="00070C63">
        <w:t>ilvēku tirdzniecība</w:t>
      </w:r>
      <w:r>
        <w:t>.</w:t>
      </w:r>
    </w:p>
    <w:p w14:paraId="65DC01F6" w14:textId="612708AD" w:rsidR="003440BC" w:rsidRPr="00D33CF1" w:rsidRDefault="00D33CF1" w:rsidP="00FE49E9">
      <w:pPr>
        <w:pStyle w:val="BlockText"/>
        <w:numPr>
          <w:ilvl w:val="3"/>
          <w:numId w:val="2"/>
        </w:numPr>
        <w:ind w:left="2127" w:right="-57" w:hanging="851"/>
        <w:jc w:val="both"/>
      </w:pPr>
      <w:r>
        <w:t>I</w:t>
      </w:r>
      <w:r w:rsidR="002D4372" w:rsidRPr="00070C63">
        <w:t>zvairīšanās no nodokļu</w:t>
      </w:r>
      <w:r w:rsidR="002D4372" w:rsidRPr="00D33CF1">
        <w:rPr>
          <w:szCs w:val="24"/>
        </w:rPr>
        <w:t xml:space="preserve"> </w:t>
      </w:r>
      <w:r w:rsidR="00B97060" w:rsidRPr="00D33CF1">
        <w:rPr>
          <w:szCs w:val="24"/>
        </w:rPr>
        <w:t xml:space="preserve">vai </w:t>
      </w:r>
      <w:r w:rsidR="002D4372" w:rsidRPr="00D33CF1">
        <w:rPr>
          <w:szCs w:val="24"/>
        </w:rPr>
        <w:t>tiem pielīdzināto maksājumu nomaksas</w:t>
      </w:r>
      <w:r>
        <w:rPr>
          <w:szCs w:val="24"/>
        </w:rPr>
        <w:t>.</w:t>
      </w:r>
    </w:p>
    <w:p w14:paraId="44443001" w14:textId="1598EAE0" w:rsidR="002D4372" w:rsidRPr="00070C63" w:rsidRDefault="001415F4" w:rsidP="00FE49E9">
      <w:pPr>
        <w:ind w:left="1276"/>
        <w:jc w:val="both"/>
        <w:rPr>
          <w:sz w:val="24"/>
          <w:szCs w:val="24"/>
        </w:rPr>
      </w:pPr>
      <w:r>
        <w:rPr>
          <w:sz w:val="24"/>
          <w:szCs w:val="24"/>
        </w:rPr>
        <w:t>Pretendents netiek izslēgts no dalības iepirkuma procedūrā</w:t>
      </w:r>
      <w:r w:rsidR="002D4372" w:rsidRPr="00070C63">
        <w:rPr>
          <w:sz w:val="24"/>
          <w:szCs w:val="24"/>
        </w:rPr>
        <w:t xml:space="preserve">, ja no dienas, kad kļuvis neapstrīdams un nepārsūdzams tiesas spriedums, prokurora priekšraksts par sodu vai citas kompetentas institūcijas pieņemtais lēmums, līdz piedāvājuma iesniegšanas dienai ir pagājuši 3 </w:t>
      </w:r>
      <w:r w:rsidR="00535D43" w:rsidRPr="00070C63">
        <w:rPr>
          <w:sz w:val="24"/>
          <w:szCs w:val="24"/>
        </w:rPr>
        <w:t xml:space="preserve">(trīs) </w:t>
      </w:r>
      <w:r w:rsidR="002D4372" w:rsidRPr="00070C63">
        <w:rPr>
          <w:sz w:val="24"/>
          <w:szCs w:val="24"/>
        </w:rPr>
        <w:t>gadi.</w:t>
      </w:r>
    </w:p>
    <w:p w14:paraId="06F276F3" w14:textId="7839E7F5" w:rsidR="002D4372" w:rsidRDefault="00F34C42" w:rsidP="00FE49E9">
      <w:pPr>
        <w:pStyle w:val="BlockText"/>
        <w:numPr>
          <w:ilvl w:val="2"/>
          <w:numId w:val="2"/>
        </w:numPr>
        <w:ind w:left="1276" w:right="-57" w:hanging="709"/>
        <w:jc w:val="both"/>
      </w:pPr>
      <w:bookmarkStart w:id="46" w:name="_Ref480559571"/>
      <w:r>
        <w:t>N</w:t>
      </w:r>
      <w:r w:rsidR="002D4372" w:rsidRPr="00070C63">
        <w:t xml:space="preserve">av konstatēts, ka Pretendentam piedāvājumu iesniegšanas termiņa pēdējā dienā vai dienā, kad </w:t>
      </w:r>
      <w:r w:rsidR="002D4372" w:rsidRPr="00070C63">
        <w:rPr>
          <w:szCs w:val="24"/>
        </w:rPr>
        <w:t>pieņemts</w:t>
      </w:r>
      <w:r w:rsidR="002D4372" w:rsidRPr="00070C63">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070C63">
        <w:t xml:space="preserve">(viens simts piecdesmit) </w:t>
      </w:r>
      <w:proofErr w:type="spellStart"/>
      <w:r w:rsidR="002D4372" w:rsidRPr="00070C63">
        <w:t>euro</w:t>
      </w:r>
      <w:bookmarkEnd w:id="46"/>
      <w:proofErr w:type="spellEnd"/>
      <w:r>
        <w:t>.</w:t>
      </w:r>
    </w:p>
    <w:p w14:paraId="1ECA00ED" w14:textId="37F8B7B0" w:rsidR="002D4372" w:rsidRDefault="00F34C42" w:rsidP="00FE49E9">
      <w:pPr>
        <w:pStyle w:val="BlockText"/>
        <w:numPr>
          <w:ilvl w:val="2"/>
          <w:numId w:val="2"/>
        </w:numPr>
        <w:ind w:left="1276" w:right="-57" w:hanging="709"/>
        <w:jc w:val="both"/>
      </w:pPr>
      <w:bookmarkStart w:id="47" w:name="_Ref480390869"/>
      <w:r>
        <w:t>N</w:t>
      </w:r>
      <w:r w:rsidR="002D4372" w:rsidRPr="00070C63">
        <w:t xml:space="preserve">av pasludināts Pretendenta maksātnespējas process, apturēta Pretendenta saimnieciskā darbība un netiek veikta </w:t>
      </w:r>
      <w:r>
        <w:t>P</w:t>
      </w:r>
      <w:r w:rsidR="002D4372" w:rsidRPr="00070C63">
        <w:t>retendenta likvidācija</w:t>
      </w:r>
      <w:bookmarkEnd w:id="47"/>
      <w:r>
        <w:t>.</w:t>
      </w:r>
    </w:p>
    <w:p w14:paraId="469243DD" w14:textId="4461DB52" w:rsidR="002D4372" w:rsidRDefault="00F34C42" w:rsidP="00FE49E9">
      <w:pPr>
        <w:pStyle w:val="BlockText"/>
        <w:numPr>
          <w:ilvl w:val="2"/>
          <w:numId w:val="2"/>
        </w:numPr>
        <w:ind w:left="1276" w:right="-57" w:hanging="709"/>
        <w:jc w:val="both"/>
      </w:pPr>
      <w:bookmarkStart w:id="48" w:name="_Ref480390875"/>
      <w:bookmarkStart w:id="49" w:name="_Hlk41397955"/>
      <w:r>
        <w:t>I</w:t>
      </w:r>
      <w:r w:rsidR="002D4372" w:rsidRPr="00070C63">
        <w:t xml:space="preserve">epirkuma dokumentu sagatavotājs, kas norādīts </w:t>
      </w:r>
      <w:r>
        <w:t>i</w:t>
      </w:r>
      <w:r w:rsidR="002D4372" w:rsidRPr="00070C63">
        <w:t xml:space="preserve">epirkuma procedūras nolikumā, Komisijas loceklis (informācija pieejama </w:t>
      </w:r>
      <w:r w:rsidR="0087268B" w:rsidRPr="00070C63">
        <w:t>Pasūtītāja</w:t>
      </w:r>
      <w:r w:rsidR="002D4372" w:rsidRPr="00070C63">
        <w:t xml:space="preserve"> mājas lapā) vai eksperts, ja tāds norādīts </w:t>
      </w:r>
      <w:r>
        <w:t>I</w:t>
      </w:r>
      <w:r w:rsidR="002D4372" w:rsidRPr="00070C63">
        <w:t xml:space="preserve">epirkuma </w:t>
      </w:r>
      <w:r>
        <w:t>dokumentos</w:t>
      </w:r>
      <w:r w:rsidR="002D4372" w:rsidRPr="00070C63">
        <w:t xml:space="preserve">, nav saistīts ar Pretendentu Sabiedrisko </w:t>
      </w:r>
      <w:r>
        <w:t>L</w:t>
      </w:r>
      <w:r w:rsidR="002D4372" w:rsidRPr="00070C63">
        <w:t xml:space="preserve">ikuma 30.panta pirmās vai </w:t>
      </w:r>
      <w:r w:rsidR="002D4372" w:rsidRPr="00F34C42">
        <w:t>otrās daļas izpratnē</w:t>
      </w:r>
      <w:r w:rsidR="00A513F4" w:rsidRPr="00F34C42">
        <w:t xml:space="preserve"> vai ieinteresēts kāda </w:t>
      </w:r>
      <w:r w:rsidRPr="00F34C42">
        <w:t>P</w:t>
      </w:r>
      <w:r w:rsidR="00A513F4" w:rsidRPr="00F34C42">
        <w:t>retendenta izvēlē</w:t>
      </w:r>
      <w:r w:rsidR="00373216" w:rsidRPr="00F34C42">
        <w:t xml:space="preserve"> un </w:t>
      </w:r>
      <w:r w:rsidRPr="00F34C42">
        <w:t>s</w:t>
      </w:r>
      <w:r w:rsidR="00373216" w:rsidRPr="00F34C42">
        <w:t xml:space="preserve">abiedrisko pakalpojumu sniedzējam </w:t>
      </w:r>
      <w:r w:rsidR="00231C51" w:rsidRPr="00F34C42">
        <w:t>ir</w:t>
      </w:r>
      <w:r w:rsidR="00373216" w:rsidRPr="00F34C42">
        <w:t xml:space="preserve"> iespējams novērst šo situāciju ar </w:t>
      </w:r>
      <w:r w:rsidRPr="00F34C42">
        <w:t>P</w:t>
      </w:r>
      <w:r w:rsidR="00373216" w:rsidRPr="00F34C42">
        <w:t>retendentu mazāk ierobežojošiem pasākumiem</w:t>
      </w:r>
      <w:bookmarkEnd w:id="48"/>
      <w:r w:rsidRPr="00F34C42">
        <w:t>.</w:t>
      </w:r>
    </w:p>
    <w:p w14:paraId="74423EDD" w14:textId="5288C203" w:rsidR="002D4372" w:rsidRDefault="002D4372" w:rsidP="00FE49E9">
      <w:pPr>
        <w:pStyle w:val="BlockText"/>
        <w:numPr>
          <w:ilvl w:val="2"/>
          <w:numId w:val="2"/>
        </w:numPr>
        <w:ind w:left="1276" w:right="-57" w:hanging="709"/>
        <w:jc w:val="both"/>
      </w:pPr>
      <w:bookmarkStart w:id="50" w:name="_Ref480390884"/>
      <w:r w:rsidRPr="00070C63">
        <w:lastRenderedPageBreak/>
        <w:t xml:space="preserve">Pretendentam nav konkurenci </w:t>
      </w:r>
      <w:r w:rsidR="00C71F65" w:rsidRPr="00070C63">
        <w:t xml:space="preserve">nepamatoti </w:t>
      </w:r>
      <w:r w:rsidRPr="00070C63">
        <w:t xml:space="preserve">ierobežojošas priekšrocības iepirkuma procedūrā, tas nav bijis iesaistīts, vai ar to saistīta juridiskā persona nav bijusi iesaistīta iepirkuma procedūras sagatavošanā, nav sniedzis </w:t>
      </w:r>
      <w:r w:rsidR="00C71F65" w:rsidRPr="00070C63">
        <w:t xml:space="preserve">tādas </w:t>
      </w:r>
      <w:r w:rsidRPr="00070C63">
        <w:t xml:space="preserve">konsultācijas iepirkuma procedūras plānošanā vai rīkošanā, kas ierobežo konkurenci un pārkāpj </w:t>
      </w:r>
      <w:r w:rsidRPr="00F34C42">
        <w:t>diskriminācijas aizliegumu un caurskatāmības principu</w:t>
      </w:r>
      <w:r w:rsidR="00373216" w:rsidRPr="00F34C42">
        <w:t xml:space="preserve"> un to var novērst ar mazāk ierobežojošiem pasākumiem, un </w:t>
      </w:r>
      <w:r w:rsidR="00F34C42" w:rsidRPr="00F34C42">
        <w:t>P</w:t>
      </w:r>
      <w:r w:rsidR="00373216" w:rsidRPr="00F34C42">
        <w:t>retendents var pierādīt, ka tā vai ar to saistītas juridiskās personas dalība iepirkuma procedūras sagatavošanā neierobežo konkurenci</w:t>
      </w:r>
      <w:bookmarkEnd w:id="50"/>
      <w:r w:rsidR="00F34C42" w:rsidRPr="00F34C42">
        <w:t>.</w:t>
      </w:r>
    </w:p>
    <w:p w14:paraId="2C728C5D" w14:textId="1E87B654" w:rsidR="00C71F65" w:rsidRPr="00BF5074" w:rsidRDefault="002D4372" w:rsidP="00FE49E9">
      <w:pPr>
        <w:pStyle w:val="BlockText"/>
        <w:numPr>
          <w:ilvl w:val="2"/>
          <w:numId w:val="2"/>
        </w:numPr>
        <w:ind w:left="1276" w:right="-57" w:hanging="709"/>
        <w:jc w:val="both"/>
      </w:pPr>
      <w:bookmarkStart w:id="51" w:name="_Ref480390890"/>
      <w:bookmarkEnd w:id="49"/>
      <w:r w:rsidRPr="00070C63">
        <w:t>Pretendents ar tādu kompetentās institūcijas lēmumu vai tiesas spriedumu, kas stājies spēkā un kļuvis neapstrīdams</w:t>
      </w:r>
      <w:r w:rsidRPr="00BF5074">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sidR="00BF5074">
        <w:rPr>
          <w:szCs w:val="24"/>
        </w:rPr>
        <w:t>P</w:t>
      </w:r>
      <w:r w:rsidRPr="00BF5074">
        <w:rPr>
          <w:szCs w:val="24"/>
        </w:rPr>
        <w:t xml:space="preserve">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BF5074">
        <w:rPr>
          <w:szCs w:val="24"/>
        </w:rPr>
        <w:t xml:space="preserve">(divpadsmit) </w:t>
      </w:r>
      <w:r w:rsidRPr="00BF5074">
        <w:rPr>
          <w:szCs w:val="24"/>
        </w:rPr>
        <w:t>mēneši</w:t>
      </w:r>
      <w:bookmarkStart w:id="52" w:name="_Ref480390897"/>
      <w:bookmarkEnd w:id="51"/>
      <w:r w:rsidR="00BF5074">
        <w:rPr>
          <w:szCs w:val="24"/>
        </w:rPr>
        <w:t>.</w:t>
      </w:r>
    </w:p>
    <w:p w14:paraId="417F8ACD" w14:textId="334CE792" w:rsidR="002D4372" w:rsidRPr="00BF5074" w:rsidRDefault="002D4372" w:rsidP="00FE49E9">
      <w:pPr>
        <w:pStyle w:val="BlockText"/>
        <w:numPr>
          <w:ilvl w:val="2"/>
          <w:numId w:val="2"/>
        </w:numPr>
        <w:ind w:left="1276" w:right="-57" w:hanging="709"/>
        <w:jc w:val="both"/>
      </w:pPr>
      <w:bookmarkStart w:id="53" w:name="_Ref492462436"/>
      <w:r w:rsidRPr="00BF5074">
        <w:rPr>
          <w:szCs w:val="24"/>
        </w:rPr>
        <w:t xml:space="preserve">Pretendents ar kompetentās institūcijas lēmumu, prokurora priekšrakstu par sodu vai tiesas </w:t>
      </w:r>
      <w:r w:rsidRPr="00070C63">
        <w:t>spriedumu</w:t>
      </w:r>
      <w:r w:rsidRPr="00BF5074">
        <w:rPr>
          <w:szCs w:val="24"/>
        </w:rPr>
        <w:t xml:space="preserve">, kas stājies spēkā un kļuvis neapstrīdams un nepārsūdzams, nav atzīts par vainīgu </w:t>
      </w:r>
      <w:r w:rsidR="00B97060" w:rsidRPr="00BF5074">
        <w:rPr>
          <w:szCs w:val="24"/>
        </w:rPr>
        <w:t xml:space="preserve">un sodīts par </w:t>
      </w:r>
      <w:r w:rsidRPr="00BF5074">
        <w:rPr>
          <w:szCs w:val="24"/>
        </w:rPr>
        <w:t>pārkāpumā, kas izpaudies kā:</w:t>
      </w:r>
      <w:bookmarkEnd w:id="52"/>
      <w:bookmarkEnd w:id="53"/>
    </w:p>
    <w:p w14:paraId="54FCAB18" w14:textId="213E224E" w:rsidR="002D4372" w:rsidRDefault="00812A36" w:rsidP="00FE49E9">
      <w:pPr>
        <w:pStyle w:val="BlockText"/>
        <w:numPr>
          <w:ilvl w:val="3"/>
          <w:numId w:val="2"/>
        </w:numPr>
        <w:ind w:left="2127" w:right="-57" w:hanging="851"/>
        <w:jc w:val="both"/>
      </w:pPr>
      <w:r>
        <w:rPr>
          <w:szCs w:val="24"/>
        </w:rPr>
        <w:t>V</w:t>
      </w:r>
      <w:r w:rsidR="002D4372" w:rsidRPr="00070C63">
        <w:rPr>
          <w:szCs w:val="24"/>
        </w:rPr>
        <w:t xml:space="preserve">ienas vai vairāku personu nodarbināšana bez nepieciešamās darba atļaujas </w:t>
      </w:r>
      <w:r w:rsidR="002D4372" w:rsidRPr="00070C63">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070C63">
        <w:t>šanas dienai ir pagājuši 3</w:t>
      </w:r>
      <w:r w:rsidR="00106CF6" w:rsidRPr="00070C63">
        <w:t xml:space="preserve"> (trīs)</w:t>
      </w:r>
      <w:r w:rsidR="000018DB" w:rsidRPr="00070C63">
        <w:t xml:space="preserve"> gadi</w:t>
      </w:r>
      <w:r>
        <w:t>.</w:t>
      </w:r>
    </w:p>
    <w:p w14:paraId="7C3CA2A3" w14:textId="7AA816AE" w:rsidR="002D4372" w:rsidRPr="00812A36" w:rsidRDefault="00812A36" w:rsidP="00FE49E9">
      <w:pPr>
        <w:pStyle w:val="BlockText"/>
        <w:numPr>
          <w:ilvl w:val="3"/>
          <w:numId w:val="2"/>
        </w:numPr>
        <w:ind w:left="2127" w:right="-57" w:hanging="851"/>
        <w:jc w:val="both"/>
      </w:pPr>
      <w:r>
        <w:t>P</w:t>
      </w:r>
      <w:r w:rsidR="002D4372" w:rsidRPr="00070C63">
        <w:t>ersonas nodarbināšana bez rakstveidā noslēgta darba līguma, normatīvajos aktos</w:t>
      </w:r>
      <w:r w:rsidR="002D4372" w:rsidRPr="00812A36">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812A36">
        <w:rPr>
          <w:szCs w:val="24"/>
        </w:rPr>
        <w:t xml:space="preserve">(divpadsmit) </w:t>
      </w:r>
      <w:r w:rsidR="002D4372" w:rsidRPr="00812A36">
        <w:rPr>
          <w:szCs w:val="24"/>
        </w:rPr>
        <w:t>mēneši</w:t>
      </w:r>
      <w:r>
        <w:rPr>
          <w:szCs w:val="24"/>
        </w:rPr>
        <w:t>.</w:t>
      </w:r>
    </w:p>
    <w:p w14:paraId="3D384F23" w14:textId="45DDBD11" w:rsidR="002D4372" w:rsidRDefault="002D4372" w:rsidP="00FE49E9">
      <w:pPr>
        <w:pStyle w:val="BlockText"/>
        <w:numPr>
          <w:ilvl w:val="2"/>
          <w:numId w:val="2"/>
        </w:numPr>
        <w:ind w:left="1276" w:right="-57" w:hanging="709"/>
        <w:jc w:val="both"/>
        <w:rPr>
          <w:szCs w:val="24"/>
        </w:rPr>
      </w:pPr>
      <w:bookmarkStart w:id="54" w:name="_Ref480390649"/>
      <w:r w:rsidRPr="00070C63">
        <w:rPr>
          <w:szCs w:val="24"/>
        </w:rPr>
        <w:t xml:space="preserve">Pretendents iesniedzis visu pieprasīto informāciju un </w:t>
      </w:r>
      <w:r w:rsidR="00C71F65" w:rsidRPr="00070C63">
        <w:rPr>
          <w:szCs w:val="24"/>
        </w:rPr>
        <w:t xml:space="preserve">Pretendenta atbilstības kvalifikācijas prasībām apliecināšanai iesniegtā informācija </w:t>
      </w:r>
      <w:r w:rsidRPr="00070C63">
        <w:rPr>
          <w:szCs w:val="24"/>
        </w:rPr>
        <w:t>ir patiesa</w:t>
      </w:r>
      <w:bookmarkEnd w:id="54"/>
      <w:r w:rsidR="00812A36">
        <w:rPr>
          <w:szCs w:val="24"/>
        </w:rPr>
        <w:t>.</w:t>
      </w:r>
    </w:p>
    <w:p w14:paraId="3440B860" w14:textId="27572B44" w:rsidR="002D4372" w:rsidRPr="00812A36" w:rsidRDefault="00812A36" w:rsidP="00FE49E9">
      <w:pPr>
        <w:pStyle w:val="BlockText"/>
        <w:numPr>
          <w:ilvl w:val="2"/>
          <w:numId w:val="2"/>
        </w:numPr>
        <w:spacing w:after="120"/>
        <w:ind w:left="1276" w:right="-57" w:hanging="709"/>
        <w:jc w:val="both"/>
        <w:rPr>
          <w:szCs w:val="24"/>
        </w:rPr>
      </w:pPr>
      <w:bookmarkStart w:id="55" w:name="_Ref480390666"/>
      <w:r>
        <w:rPr>
          <w:szCs w:val="24"/>
        </w:rPr>
        <w:t>N</w:t>
      </w:r>
      <w:r w:rsidR="002D4372" w:rsidRPr="00812A36">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Pr>
          <w:szCs w:val="24"/>
        </w:rPr>
        <w:t>P</w:t>
      </w:r>
      <w:r w:rsidR="002D4372" w:rsidRPr="00812A36">
        <w:rPr>
          <w:szCs w:val="24"/>
        </w:rPr>
        <w:t>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812A36">
        <w:rPr>
          <w:szCs w:val="24"/>
        </w:rPr>
        <w:t xml:space="preserve"> (divpadsmit)</w:t>
      </w:r>
      <w:r w:rsidR="002D4372" w:rsidRPr="00812A36">
        <w:rPr>
          <w:szCs w:val="24"/>
        </w:rPr>
        <w:t xml:space="preserve"> mēneši</w:t>
      </w:r>
      <w:bookmarkEnd w:id="55"/>
      <w:r w:rsidR="000018DB" w:rsidRPr="00812A36">
        <w:rPr>
          <w:szCs w:val="24"/>
        </w:rPr>
        <w:t>.</w:t>
      </w:r>
    </w:p>
    <w:p w14:paraId="31EDF95E" w14:textId="74EA16A1" w:rsidR="002D4372" w:rsidRDefault="002D4372" w:rsidP="00FE49E9">
      <w:pPr>
        <w:pStyle w:val="BlockText"/>
        <w:numPr>
          <w:ilvl w:val="1"/>
          <w:numId w:val="2"/>
        </w:numPr>
        <w:spacing w:after="120"/>
        <w:ind w:left="567" w:right="-57" w:hanging="621"/>
        <w:jc w:val="both"/>
        <w:rPr>
          <w:szCs w:val="24"/>
        </w:rPr>
      </w:pPr>
      <w:r w:rsidRPr="00070C63">
        <w:rPr>
          <w:szCs w:val="24"/>
        </w:rPr>
        <w:t xml:space="preserve">Visas šī nolikuma </w:t>
      </w:r>
      <w:r w:rsidR="00566DB3" w:rsidRPr="00070C63">
        <w:rPr>
          <w:szCs w:val="24"/>
        </w:rPr>
        <w:t xml:space="preserve">5.1. </w:t>
      </w:r>
      <w:r w:rsidRPr="00070C63">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19E522C3" w:rsidR="002D4372" w:rsidRDefault="002D4372" w:rsidP="00FE49E9">
      <w:pPr>
        <w:pStyle w:val="BlockText"/>
        <w:numPr>
          <w:ilvl w:val="1"/>
          <w:numId w:val="2"/>
        </w:numPr>
        <w:spacing w:after="120"/>
        <w:ind w:left="567" w:right="-57" w:hanging="621"/>
        <w:jc w:val="both"/>
        <w:rPr>
          <w:szCs w:val="24"/>
        </w:rPr>
      </w:pPr>
      <w:r w:rsidRPr="00812A36">
        <w:rPr>
          <w:szCs w:val="24"/>
        </w:rPr>
        <w:t xml:space="preserve">Šī nolikuma </w:t>
      </w:r>
      <w:r w:rsidR="0056699F" w:rsidRPr="00812A36">
        <w:rPr>
          <w:szCs w:val="24"/>
        </w:rPr>
        <w:t>5.1</w:t>
      </w:r>
      <w:r w:rsidR="00566DB3" w:rsidRPr="00812A36">
        <w:rPr>
          <w:szCs w:val="24"/>
        </w:rPr>
        <w:t>.2.</w:t>
      </w:r>
      <w:r w:rsidRPr="00812A36">
        <w:rPr>
          <w:szCs w:val="24"/>
        </w:rPr>
        <w:t xml:space="preserve"> </w:t>
      </w:r>
      <w:r w:rsidR="00566DB3" w:rsidRPr="00812A36">
        <w:rPr>
          <w:szCs w:val="24"/>
        </w:rPr>
        <w:t>–</w:t>
      </w:r>
      <w:r w:rsidRPr="00812A36">
        <w:rPr>
          <w:szCs w:val="24"/>
        </w:rPr>
        <w:t xml:space="preserve"> </w:t>
      </w:r>
      <w:r w:rsidR="00566DB3" w:rsidRPr="00812A36">
        <w:rPr>
          <w:szCs w:val="24"/>
        </w:rPr>
        <w:t>5.1.9.</w:t>
      </w:r>
      <w:r w:rsidRPr="00812A36">
        <w:rPr>
          <w:szCs w:val="24"/>
        </w:rPr>
        <w:t xml:space="preserve"> apakšpunktā minētās dalības nosacījumu prasības attiecas uz </w:t>
      </w:r>
      <w:r w:rsidR="00812A36">
        <w:rPr>
          <w:szCs w:val="24"/>
        </w:rPr>
        <w:t>P</w:t>
      </w:r>
      <w:r w:rsidRPr="00812A36">
        <w:rPr>
          <w:szCs w:val="24"/>
        </w:rPr>
        <w:t>retendenta norādīto apakšuzņēmēju, kura</w:t>
      </w:r>
      <w:r w:rsidR="004E5A06" w:rsidRPr="00812A36">
        <w:rPr>
          <w:szCs w:val="24"/>
        </w:rPr>
        <w:t xml:space="preserve"> veicamo būvdarbu vai sniedzamo pakalpojumu vērtība </w:t>
      </w:r>
      <w:r w:rsidRPr="00812A36">
        <w:rPr>
          <w:szCs w:val="24"/>
        </w:rPr>
        <w:t xml:space="preserve">ir vismaz 10 </w:t>
      </w:r>
      <w:r w:rsidR="000C3728" w:rsidRPr="00812A36">
        <w:rPr>
          <w:szCs w:val="24"/>
        </w:rPr>
        <w:t xml:space="preserve">(desmit) </w:t>
      </w:r>
      <w:r w:rsidRPr="00812A36">
        <w:rPr>
          <w:szCs w:val="24"/>
        </w:rPr>
        <w:t>procenti no kopējās līguma vērtības.</w:t>
      </w:r>
    </w:p>
    <w:p w14:paraId="1C31F178" w14:textId="1BC17B14" w:rsidR="002D4372" w:rsidRDefault="002D4372" w:rsidP="00FE49E9">
      <w:pPr>
        <w:pStyle w:val="BlockText"/>
        <w:numPr>
          <w:ilvl w:val="1"/>
          <w:numId w:val="2"/>
        </w:numPr>
        <w:spacing w:after="120"/>
        <w:ind w:left="567" w:right="-57" w:hanging="621"/>
        <w:jc w:val="both"/>
        <w:rPr>
          <w:szCs w:val="24"/>
        </w:rPr>
      </w:pPr>
      <w:r w:rsidRPr="00812A36">
        <w:rPr>
          <w:szCs w:val="24"/>
        </w:rPr>
        <w:lastRenderedPageBreak/>
        <w:t xml:space="preserve">Šī nolikuma </w:t>
      </w:r>
      <w:r w:rsidR="00566DB3" w:rsidRPr="00812A36">
        <w:rPr>
          <w:szCs w:val="24"/>
        </w:rPr>
        <w:t>5.1.1.</w:t>
      </w:r>
      <w:r w:rsidRPr="00812A36">
        <w:rPr>
          <w:szCs w:val="24"/>
        </w:rPr>
        <w:t xml:space="preserve"> </w:t>
      </w:r>
      <w:r w:rsidR="00566DB3" w:rsidRPr="00812A36">
        <w:rPr>
          <w:szCs w:val="24"/>
        </w:rPr>
        <w:t>– 5.1.8.</w:t>
      </w:r>
      <w:r w:rsidRPr="00812A36">
        <w:rPr>
          <w:szCs w:val="24"/>
        </w:rPr>
        <w:t xml:space="preserve"> apakšpunktā minētās dalības nosacījumu prasības attiecas arī uz visiem personu apvienības dalībniekiem (biedriem), ja piedāvājumu iesniedz personu apvienība.</w:t>
      </w:r>
    </w:p>
    <w:p w14:paraId="4309412A" w14:textId="6BE6DF33" w:rsidR="002D4372" w:rsidRDefault="002D4372" w:rsidP="00FE49E9">
      <w:pPr>
        <w:pStyle w:val="BlockText"/>
        <w:numPr>
          <w:ilvl w:val="1"/>
          <w:numId w:val="2"/>
        </w:numPr>
        <w:spacing w:after="120"/>
        <w:ind w:left="567" w:right="-57" w:hanging="621"/>
        <w:jc w:val="both"/>
        <w:rPr>
          <w:szCs w:val="24"/>
        </w:rPr>
      </w:pPr>
      <w:r w:rsidRPr="00812A36">
        <w:rPr>
          <w:szCs w:val="24"/>
        </w:rPr>
        <w:t>Šī nolikuma</w:t>
      </w:r>
      <w:r w:rsidR="00566DB3" w:rsidRPr="00812A36">
        <w:rPr>
          <w:szCs w:val="24"/>
        </w:rPr>
        <w:t xml:space="preserve"> 5.1.9</w:t>
      </w:r>
      <w:r w:rsidRPr="00812A36">
        <w:rPr>
          <w:szCs w:val="24"/>
        </w:rPr>
        <w:t>. apakšpunktā minētās dalības nosacījumu prasības attiecas uz personu apvienību, ja piedāvājumu iesniedz personu apvienība.</w:t>
      </w:r>
    </w:p>
    <w:p w14:paraId="5515C76A" w14:textId="56C02665" w:rsidR="00522927" w:rsidRPr="00812A36" w:rsidRDefault="002D4372" w:rsidP="00FE49E9">
      <w:pPr>
        <w:pStyle w:val="BlockText"/>
        <w:numPr>
          <w:ilvl w:val="1"/>
          <w:numId w:val="2"/>
        </w:numPr>
        <w:spacing w:after="120"/>
        <w:ind w:left="567" w:right="-57" w:hanging="621"/>
        <w:jc w:val="both"/>
        <w:rPr>
          <w:szCs w:val="24"/>
        </w:rPr>
      </w:pPr>
      <w:r w:rsidRPr="00812A36">
        <w:rPr>
          <w:szCs w:val="24"/>
        </w:rPr>
        <w:t>Pretendents, tai skaitā personu apvienība (ja piedāvājumu iesniedz personu apvienība) un persona, uz kura</w:t>
      </w:r>
      <w:r w:rsidRPr="00070C63">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rsidR="002E31D3">
        <w:t xml:space="preserve"> 5</w:t>
      </w:r>
      <w:r w:rsidRPr="00070C63">
        <w:t>.punkta apakšpunktos noteiktajiem dalības nosacījumiem iepirkuma procedūrā.</w:t>
      </w:r>
    </w:p>
    <w:p w14:paraId="16CAF5C5" w14:textId="629C0DCE" w:rsidR="000B7963" w:rsidRPr="00EF6196" w:rsidRDefault="000B7963" w:rsidP="00FE49E9">
      <w:pPr>
        <w:pStyle w:val="BlockText"/>
        <w:numPr>
          <w:ilvl w:val="1"/>
          <w:numId w:val="2"/>
        </w:numPr>
        <w:spacing w:after="120"/>
        <w:ind w:left="567" w:right="-57" w:hanging="624"/>
        <w:jc w:val="both"/>
        <w:rPr>
          <w:szCs w:val="24"/>
        </w:rPr>
      </w:pPr>
      <w:r w:rsidRPr="00EF6196">
        <w:t xml:space="preserve">Šī nolikuma 5.1.1. – 5.1.9. punktos norādītie </w:t>
      </w:r>
      <w:r w:rsidR="00812A36" w:rsidRPr="00EF6196">
        <w:t>P</w:t>
      </w:r>
      <w:r w:rsidRPr="00EF6196">
        <w:t>retendentu izslēgšanas gadījumi tiks pārbaudīti </w:t>
      </w:r>
      <w:hyperlink r:id="rId15" w:tgtFrame="_blank" w:history="1">
        <w:r w:rsidR="00EF6196" w:rsidRPr="00EF6196">
          <w:t>L</w:t>
        </w:r>
        <w:r w:rsidRPr="00EF6196">
          <w:t>ikuma</w:t>
        </w:r>
      </w:hyperlink>
      <w:r w:rsidRPr="00EF6196">
        <w:t> </w:t>
      </w:r>
      <w:hyperlink r:id="rId16" w:anchor="p48" w:tgtFrame="_blank" w:history="1">
        <w:r w:rsidRPr="00EF6196">
          <w:t>48.</w:t>
        </w:r>
      </w:hyperlink>
      <w:r w:rsidRPr="00EF6196">
        <w:t> pantā noteiktajā kārtībā.</w:t>
      </w:r>
    </w:p>
    <w:p w14:paraId="3F902192" w14:textId="77777777" w:rsidR="000C1843" w:rsidRPr="00EF6196" w:rsidRDefault="00251EEF"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6" w:name="_Toc496711279"/>
      <w:bookmarkStart w:id="57" w:name="_Toc62215785"/>
      <w:bookmarkStart w:id="58" w:name="_Hlk60923550"/>
      <w:bookmarkEnd w:id="43"/>
      <w:r w:rsidRPr="00EF6196">
        <w:rPr>
          <w:szCs w:val="24"/>
        </w:rPr>
        <w:t>UZTICAMĪBAS NODROŠINĀŠANAI IESNIEGTO PIERĀDĪJUMU VĒRTĒŠANA</w:t>
      </w:r>
      <w:bookmarkEnd w:id="56"/>
      <w:bookmarkEnd w:id="57"/>
    </w:p>
    <w:p w14:paraId="1764C5BE" w14:textId="0F084532" w:rsidR="002D4372" w:rsidRPr="00B37CB0" w:rsidRDefault="002D4372" w:rsidP="00FE49E9">
      <w:pPr>
        <w:pStyle w:val="BlockText"/>
        <w:numPr>
          <w:ilvl w:val="1"/>
          <w:numId w:val="2"/>
        </w:numPr>
        <w:spacing w:after="120"/>
        <w:ind w:left="567" w:right="-57" w:hanging="624"/>
        <w:jc w:val="both"/>
        <w:rPr>
          <w:sz w:val="28"/>
          <w:szCs w:val="28"/>
        </w:rPr>
      </w:pPr>
      <w:r w:rsidRPr="00070C63">
        <w:rPr>
          <w:szCs w:val="24"/>
        </w:rPr>
        <w:t xml:space="preserve">Ja Pretendents vai personālsabiedrības biedrs (ja Pretendents ir personālsabiedrība) atbilst šī </w:t>
      </w:r>
      <w:r w:rsidRPr="00070C63">
        <w:t>nolikuma</w:t>
      </w:r>
      <w:r w:rsidRPr="00070C63">
        <w:rPr>
          <w:szCs w:val="24"/>
        </w:rPr>
        <w:t xml:space="preserve"> </w:t>
      </w:r>
      <w:r w:rsidR="00EA5DF9" w:rsidRPr="00070C63">
        <w:t xml:space="preserve">5.1.1., 5.1.3., 5.1.4., 5.1.5., 5.1.6., 5.1.7., 5.1.9. </w:t>
      </w:r>
      <w:r w:rsidRPr="00070C63">
        <w:t xml:space="preserve">apakšpunktā minētajam izslēgšanas gadījumam, </w:t>
      </w:r>
      <w:r w:rsidR="00B37CB0">
        <w:t>P</w:t>
      </w:r>
      <w:r w:rsidRPr="00070C63">
        <w:t>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1002CC7D" w14:textId="38865474" w:rsidR="002D4372" w:rsidRPr="00B37CB0" w:rsidRDefault="002D4372" w:rsidP="00FE49E9">
      <w:pPr>
        <w:pStyle w:val="BlockText"/>
        <w:numPr>
          <w:ilvl w:val="1"/>
          <w:numId w:val="2"/>
        </w:numPr>
        <w:spacing w:after="120"/>
        <w:ind w:left="567" w:right="-57" w:hanging="624"/>
        <w:jc w:val="both"/>
        <w:rPr>
          <w:sz w:val="28"/>
          <w:szCs w:val="28"/>
        </w:rPr>
      </w:pPr>
      <w:r w:rsidRPr="00070C63">
        <w:t xml:space="preserve">Ja Pretendents neiesniedz skaidrojumu un pierādījumus, Komisija izslēdz attiecīgo Pretendentu no dalības iepirkuma procedūrā kā atbilstošu šī nolikuma </w:t>
      </w:r>
      <w:r w:rsidR="00EA5DF9" w:rsidRPr="00070C63">
        <w:t>5.1.1.,</w:t>
      </w:r>
      <w:r w:rsidRPr="00070C63">
        <w:t xml:space="preserve"> </w:t>
      </w:r>
      <w:r w:rsidR="00EA5DF9" w:rsidRPr="00070C63">
        <w:t xml:space="preserve">5.1.3., 5.1.4., 5.1.5., 5.1.6., 5.1.7., 5.1.9. </w:t>
      </w:r>
      <w:r w:rsidRPr="00070C63">
        <w:t>apakšpunktā minētajam izslēgšanas gadījumam.</w:t>
      </w:r>
    </w:p>
    <w:p w14:paraId="1910A4ED" w14:textId="40DBC841" w:rsidR="002F2727" w:rsidRPr="00B37CB0" w:rsidRDefault="002F2727" w:rsidP="00FE49E9">
      <w:pPr>
        <w:pStyle w:val="BlockText"/>
        <w:numPr>
          <w:ilvl w:val="1"/>
          <w:numId w:val="2"/>
        </w:numPr>
        <w:spacing w:after="120"/>
        <w:ind w:left="567" w:right="-57" w:hanging="624"/>
        <w:jc w:val="both"/>
        <w:rPr>
          <w:sz w:val="28"/>
          <w:szCs w:val="28"/>
        </w:rPr>
      </w:pPr>
      <w:r w:rsidRPr="00B37CB0">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rsidR="00B37CB0">
        <w:t>P</w:t>
      </w:r>
      <w:r w:rsidRPr="00B37CB0">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27BC983" w14:textId="0737EEDA" w:rsidR="002F2727" w:rsidRPr="00B37CB0" w:rsidRDefault="002F2727" w:rsidP="00FE49E9">
      <w:pPr>
        <w:pStyle w:val="BlockText"/>
        <w:numPr>
          <w:ilvl w:val="1"/>
          <w:numId w:val="2"/>
        </w:numPr>
        <w:spacing w:after="120"/>
        <w:ind w:left="567" w:right="-57" w:hanging="624"/>
        <w:jc w:val="both"/>
        <w:rPr>
          <w:sz w:val="28"/>
          <w:szCs w:val="28"/>
        </w:rPr>
      </w:pPr>
      <w:bookmarkStart w:id="59" w:name="_Toc312767047"/>
      <w:bookmarkStart w:id="60" w:name="_Toc496711280"/>
      <w:r w:rsidRPr="00B37CB0">
        <w:t xml:space="preserve">Ja Komisija veiktos pasākumus uzskata par pietiekamiem uzticamības atjaunošanai un līdzīgu gadījumu novēršanai nākotnē, tā pieņem lēmumu neizslēgt attiecīgo </w:t>
      </w:r>
      <w:r w:rsidR="00B37CB0">
        <w:t>P</w:t>
      </w:r>
      <w:r w:rsidRPr="00B37CB0">
        <w:t xml:space="preserve">retendentu no dalības iepirkuma procedūrā. Ja veiktie pasākumi ir nepietiekami, Komisija pieņem lēmumu izslēgt </w:t>
      </w:r>
      <w:r w:rsidR="00B37CB0">
        <w:t>P</w:t>
      </w:r>
      <w:r w:rsidRPr="00B37CB0">
        <w:t>retendentu no tālākas dalības iepirkuma procedūrā.</w:t>
      </w:r>
    </w:p>
    <w:p w14:paraId="0E6597A8" w14:textId="77777777" w:rsidR="000C1843" w:rsidRPr="00B37CB0"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1" w:name="_Toc62215786"/>
      <w:bookmarkEnd w:id="58"/>
      <w:r w:rsidRPr="00B37CB0">
        <w:rPr>
          <w:szCs w:val="24"/>
        </w:rPr>
        <w:t>KVALIFIKĀCIJAS PRASĪBAS</w:t>
      </w:r>
      <w:bookmarkEnd w:id="59"/>
      <w:bookmarkEnd w:id="60"/>
      <w:bookmarkEnd w:id="61"/>
    </w:p>
    <w:p w14:paraId="6A77C5FF" w14:textId="57AE11E0" w:rsidR="00CF7106" w:rsidRPr="007504A1" w:rsidRDefault="0032061A" w:rsidP="00FE49E9">
      <w:pPr>
        <w:pStyle w:val="BlockText"/>
        <w:numPr>
          <w:ilvl w:val="1"/>
          <w:numId w:val="2"/>
        </w:numPr>
        <w:spacing w:after="120"/>
        <w:ind w:left="567" w:right="-57" w:hanging="621"/>
        <w:jc w:val="both"/>
        <w:rPr>
          <w:sz w:val="28"/>
          <w:szCs w:val="28"/>
        </w:rPr>
      </w:pPr>
      <w:bookmarkStart w:id="62" w:name="_Hlk60926386"/>
      <w:r w:rsidRPr="00070C63">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w:t>
      </w:r>
      <w:r w:rsidRPr="00070C63">
        <w:rPr>
          <w:szCs w:val="24"/>
        </w:rPr>
        <w:lastRenderedPageBreak/>
        <w:t>sešpadsmito nodaļu “Sabiedrības līgums”, paredzot solidāro atbildību sabiedrības biedriem, uz kuru saimnieciskajām un finansiālajām iespējām balstās un kuri būs finansiāli atbildīgi par iepirkuma līguma izpildi</w:t>
      </w:r>
      <w:r w:rsidR="00E94FFA" w:rsidRPr="00070C63">
        <w:rPr>
          <w:szCs w:val="24"/>
        </w:rPr>
        <w:t>.</w:t>
      </w:r>
    </w:p>
    <w:p w14:paraId="0FF3A9CC" w14:textId="3F538F70" w:rsidR="00522927" w:rsidRPr="007504A1" w:rsidRDefault="00A0047B" w:rsidP="00FE49E9">
      <w:pPr>
        <w:pStyle w:val="BlockText"/>
        <w:numPr>
          <w:ilvl w:val="1"/>
          <w:numId w:val="2"/>
        </w:numPr>
        <w:spacing w:after="120"/>
        <w:ind w:left="567" w:right="-57" w:hanging="621"/>
        <w:jc w:val="both"/>
        <w:rPr>
          <w:sz w:val="28"/>
          <w:szCs w:val="28"/>
        </w:rPr>
      </w:pPr>
      <w:r w:rsidRPr="007504A1">
        <w:rPr>
          <w:szCs w:val="24"/>
        </w:rPr>
        <w:t xml:space="preserve">Līdz iepirkuma līguma noslēgšanai </w:t>
      </w:r>
      <w:r w:rsidR="000144B8" w:rsidRPr="00070C63">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7504A1">
        <w:rPr>
          <w:szCs w:val="24"/>
        </w:rPr>
        <w:t>.</w:t>
      </w:r>
    </w:p>
    <w:p w14:paraId="11C5A8A4" w14:textId="6DFFFAE7" w:rsidR="000476BE" w:rsidRPr="0089238D" w:rsidRDefault="00EA0671" w:rsidP="00D23221">
      <w:pPr>
        <w:pStyle w:val="BlockText"/>
        <w:numPr>
          <w:ilvl w:val="1"/>
          <w:numId w:val="2"/>
        </w:numPr>
        <w:ind w:left="567" w:right="-57" w:hanging="624"/>
        <w:jc w:val="both"/>
        <w:rPr>
          <w:sz w:val="28"/>
          <w:szCs w:val="28"/>
        </w:rPr>
      </w:pPr>
      <w:bookmarkStart w:id="63" w:name="_Ref478999121"/>
      <w:bookmarkStart w:id="64" w:name="_Ref480905834"/>
      <w:r w:rsidRPr="007504A1">
        <w:rPr>
          <w:szCs w:val="24"/>
        </w:rPr>
        <w:t xml:space="preserve">Pretendenta vidējam finanšu apgrozījumam </w:t>
      </w:r>
      <w:r w:rsidR="002F2727" w:rsidRPr="007504A1">
        <w:rPr>
          <w:szCs w:val="24"/>
        </w:rPr>
        <w:t>iepriekšējo</w:t>
      </w:r>
      <w:r w:rsidRPr="007504A1">
        <w:rPr>
          <w:szCs w:val="24"/>
        </w:rPr>
        <w:t xml:space="preserve"> </w:t>
      </w:r>
      <w:r w:rsidR="0040347D" w:rsidRPr="007504A1">
        <w:rPr>
          <w:szCs w:val="24"/>
        </w:rPr>
        <w:t xml:space="preserve">3 (trīs) </w:t>
      </w:r>
      <w:r w:rsidRPr="007504A1">
        <w:rPr>
          <w:szCs w:val="24"/>
        </w:rPr>
        <w:t xml:space="preserve">gadu laikā </w:t>
      </w:r>
      <w:r w:rsidR="0066724B" w:rsidRPr="007504A1">
        <w:rPr>
          <w:szCs w:val="24"/>
        </w:rPr>
        <w:t>(</w:t>
      </w:r>
      <w:r w:rsidR="002F2727" w:rsidRPr="007504A1">
        <w:rPr>
          <w:szCs w:val="24"/>
        </w:rPr>
        <w:t xml:space="preserve">ciktāl informācija par šo apgrozījumu ir pieejama, ņemot vērā </w:t>
      </w:r>
      <w:r w:rsidR="00057FAC">
        <w:rPr>
          <w:szCs w:val="24"/>
        </w:rPr>
        <w:t>P</w:t>
      </w:r>
      <w:r w:rsidR="002F2727" w:rsidRPr="007504A1">
        <w:rPr>
          <w:szCs w:val="24"/>
        </w:rPr>
        <w:t xml:space="preserve">retendenta dibināšanas </w:t>
      </w:r>
      <w:r w:rsidR="002A7EEF" w:rsidRPr="007504A1">
        <w:rPr>
          <w:szCs w:val="24"/>
        </w:rPr>
        <w:t xml:space="preserve">vai </w:t>
      </w:r>
      <w:r w:rsidR="002A7EEF" w:rsidRPr="00A30A18">
        <w:rPr>
          <w:szCs w:val="24"/>
        </w:rPr>
        <w:t>darbības uzsākšanas laiku</w:t>
      </w:r>
      <w:r w:rsidR="00CF7106" w:rsidRPr="00A30A18">
        <w:rPr>
          <w:szCs w:val="24"/>
        </w:rPr>
        <w:t>)</w:t>
      </w:r>
      <w:r w:rsidRPr="00A30A18">
        <w:rPr>
          <w:szCs w:val="24"/>
        </w:rPr>
        <w:t xml:space="preserve"> būvniecībā jābūt</w:t>
      </w:r>
      <w:r w:rsidR="009C42C2" w:rsidRPr="00A30A18">
        <w:rPr>
          <w:szCs w:val="24"/>
        </w:rPr>
        <w:t xml:space="preserve"> vismaz </w:t>
      </w:r>
      <w:r w:rsidR="007F51AD" w:rsidRPr="0089238D">
        <w:rPr>
          <w:szCs w:val="24"/>
        </w:rPr>
        <w:t>20</w:t>
      </w:r>
      <w:r w:rsidR="00057FAC" w:rsidRPr="0089238D">
        <w:t>’</w:t>
      </w:r>
      <w:r w:rsidR="00993CF5" w:rsidRPr="0089238D">
        <w:t>000 EUR (</w:t>
      </w:r>
      <w:r w:rsidR="007F51AD" w:rsidRPr="0089238D">
        <w:t>div</w:t>
      </w:r>
      <w:r w:rsidR="00E10B33" w:rsidRPr="0089238D">
        <w:t>desmit</w:t>
      </w:r>
      <w:r w:rsidR="007F51AD" w:rsidRPr="0089238D">
        <w:t xml:space="preserve"> </w:t>
      </w:r>
      <w:r w:rsidR="00E10B33" w:rsidRPr="0089238D">
        <w:t>tūkstoši</w:t>
      </w:r>
      <w:r w:rsidR="00993CF5" w:rsidRPr="0089238D">
        <w:t xml:space="preserve"> </w:t>
      </w:r>
      <w:proofErr w:type="spellStart"/>
      <w:r w:rsidR="00993CF5" w:rsidRPr="0089238D">
        <w:t>euro</w:t>
      </w:r>
      <w:proofErr w:type="spellEnd"/>
      <w:r w:rsidR="00993CF5" w:rsidRPr="0089238D">
        <w:t>) gadā</w:t>
      </w:r>
      <w:r w:rsidR="008E19A5" w:rsidRPr="0089238D">
        <w:rPr>
          <w:szCs w:val="24"/>
        </w:rPr>
        <w:t>, neskaitot PVN.</w:t>
      </w:r>
      <w:bookmarkEnd w:id="63"/>
      <w:r w:rsidR="00CE5EEA" w:rsidRPr="0089238D">
        <w:rPr>
          <w:szCs w:val="24"/>
        </w:rPr>
        <w:t xml:space="preserve"> Ja piedāvājumu iesniedz personu apvienība, tad Pretendentam noteikto finanšu apgrozījumu var apliecināt jebkurš personu apvienības dalībnieks vai vairāki dalībnieki kopā</w:t>
      </w:r>
      <w:r w:rsidR="004804AA" w:rsidRPr="0089238D">
        <w:rPr>
          <w:szCs w:val="24"/>
        </w:rPr>
        <w:t>.</w:t>
      </w:r>
      <w:r w:rsidR="007A675F" w:rsidRPr="0089238D">
        <w:rPr>
          <w:szCs w:val="24"/>
        </w:rPr>
        <w:t xml:space="preserve"> </w:t>
      </w:r>
    </w:p>
    <w:p w14:paraId="66E35186" w14:textId="6C032B25" w:rsidR="00EA0671" w:rsidRDefault="007A675F" w:rsidP="00FE49E9">
      <w:pPr>
        <w:pStyle w:val="BlockText"/>
        <w:spacing w:after="120"/>
        <w:ind w:left="567" w:right="-57"/>
        <w:jc w:val="both"/>
        <w:rPr>
          <w:szCs w:val="24"/>
        </w:rPr>
      </w:pPr>
      <w:r w:rsidRPr="0089238D">
        <w:rPr>
          <w:szCs w:val="24"/>
        </w:rPr>
        <w:t>Pretendentiem, kas dibināti vēlāk nekā pirms 3 (trīs) gadiem, nostrādātajā laika periodā vidējam finanšu apgrozījumam</w:t>
      </w:r>
      <w:r w:rsidR="004E5A06" w:rsidRPr="0089238D">
        <w:rPr>
          <w:szCs w:val="24"/>
        </w:rPr>
        <w:t xml:space="preserve"> būvniecībā</w:t>
      </w:r>
      <w:r w:rsidRPr="0089238D">
        <w:rPr>
          <w:szCs w:val="24"/>
        </w:rPr>
        <w:t xml:space="preserve"> ir jābūt vismaz </w:t>
      </w:r>
      <w:r w:rsidR="007F51AD" w:rsidRPr="0089238D">
        <w:rPr>
          <w:szCs w:val="24"/>
        </w:rPr>
        <w:t>20</w:t>
      </w:r>
      <w:r w:rsidR="00993CF5" w:rsidRPr="0089238D">
        <w:t>‘000 EUR (</w:t>
      </w:r>
      <w:r w:rsidR="007F51AD" w:rsidRPr="0089238D">
        <w:t>div</w:t>
      </w:r>
      <w:r w:rsidR="00E10B33" w:rsidRPr="0089238D">
        <w:t>desmit tūkstoši</w:t>
      </w:r>
      <w:r w:rsidR="00993CF5" w:rsidRPr="0089238D">
        <w:t xml:space="preserve"> </w:t>
      </w:r>
      <w:proofErr w:type="spellStart"/>
      <w:r w:rsidR="00993CF5" w:rsidRPr="0089238D">
        <w:t>euro</w:t>
      </w:r>
      <w:proofErr w:type="spellEnd"/>
      <w:r w:rsidR="00993CF5" w:rsidRPr="0089238D">
        <w:t>) gadā</w:t>
      </w:r>
      <w:r w:rsidRPr="0089238D">
        <w:rPr>
          <w:szCs w:val="24"/>
        </w:rPr>
        <w:t>, neskaitot PVN.</w:t>
      </w:r>
      <w:bookmarkEnd w:id="64"/>
    </w:p>
    <w:p w14:paraId="39BB797E" w14:textId="6E70F801" w:rsidR="00222737" w:rsidRPr="0089238D" w:rsidRDefault="008858BF" w:rsidP="00FE49E9">
      <w:pPr>
        <w:pStyle w:val="BlockText"/>
        <w:numPr>
          <w:ilvl w:val="1"/>
          <w:numId w:val="2"/>
        </w:numPr>
        <w:ind w:left="567" w:right="-57" w:hanging="567"/>
        <w:jc w:val="both"/>
        <w:rPr>
          <w:szCs w:val="24"/>
        </w:rPr>
      </w:pPr>
      <w:bookmarkStart w:id="65" w:name="_Ref384822141"/>
      <w:bookmarkStart w:id="66" w:name="_Hlk41399229"/>
      <w:r w:rsidRPr="0089238D">
        <w:rPr>
          <w:szCs w:val="24"/>
        </w:rPr>
        <w:t xml:space="preserve">Pretendentam jābūt </w:t>
      </w:r>
      <w:r w:rsidR="002E194F" w:rsidRPr="0089238D">
        <w:rPr>
          <w:szCs w:val="24"/>
        </w:rPr>
        <w:t>i</w:t>
      </w:r>
      <w:r w:rsidRPr="0089238D">
        <w:rPr>
          <w:szCs w:val="24"/>
        </w:rPr>
        <w:t xml:space="preserve">epirkuma </w:t>
      </w:r>
      <w:r w:rsidR="008B273D" w:rsidRPr="0089238D">
        <w:rPr>
          <w:szCs w:val="24"/>
        </w:rPr>
        <w:t>priekšmetam atbilstošai būvuzraudzības darbu</w:t>
      </w:r>
      <w:r w:rsidRPr="0089238D">
        <w:rPr>
          <w:szCs w:val="24"/>
        </w:rPr>
        <w:t xml:space="preserve"> veikšanas pieredzei – </w:t>
      </w:r>
      <w:r w:rsidR="00605A4A" w:rsidRPr="0089238D">
        <w:rPr>
          <w:szCs w:val="24"/>
        </w:rPr>
        <w:t>iepriekšējo</w:t>
      </w:r>
      <w:r w:rsidR="008B273D" w:rsidRPr="0089238D">
        <w:rPr>
          <w:szCs w:val="24"/>
        </w:rPr>
        <w:t xml:space="preserve"> 3 (trīs</w:t>
      </w:r>
      <w:r w:rsidR="0066724B" w:rsidRPr="0089238D">
        <w:rPr>
          <w:szCs w:val="24"/>
        </w:rPr>
        <w:t>) gadu laikā (201</w:t>
      </w:r>
      <w:r w:rsidR="008B273D" w:rsidRPr="0089238D">
        <w:rPr>
          <w:szCs w:val="24"/>
        </w:rPr>
        <w:t>8</w:t>
      </w:r>
      <w:r w:rsidR="0066724B" w:rsidRPr="0089238D">
        <w:rPr>
          <w:szCs w:val="24"/>
        </w:rPr>
        <w:t>.-20</w:t>
      </w:r>
      <w:r w:rsidR="00605A4A" w:rsidRPr="0089238D">
        <w:rPr>
          <w:szCs w:val="24"/>
        </w:rPr>
        <w:t>2</w:t>
      </w:r>
      <w:r w:rsidR="00057FAC" w:rsidRPr="0089238D">
        <w:rPr>
          <w:szCs w:val="24"/>
        </w:rPr>
        <w:t>1</w:t>
      </w:r>
      <w:r w:rsidRPr="0089238D">
        <w:rPr>
          <w:szCs w:val="24"/>
        </w:rPr>
        <w:t>.gad</w:t>
      </w:r>
      <w:r w:rsidR="00605A4A" w:rsidRPr="0089238D">
        <w:rPr>
          <w:szCs w:val="24"/>
        </w:rPr>
        <w:t>ā līdz piedāvājumu iesniegšanas termiņa beigām</w:t>
      </w:r>
      <w:r w:rsidRPr="0089238D">
        <w:rPr>
          <w:szCs w:val="24"/>
        </w:rPr>
        <w:t xml:space="preserve">) jābūt </w:t>
      </w:r>
      <w:r w:rsidR="008B273D" w:rsidRPr="0089238D">
        <w:rPr>
          <w:szCs w:val="24"/>
        </w:rPr>
        <w:t>veiktiem būvuzraudzības darbiem būvobjektos</w:t>
      </w:r>
      <w:r w:rsidR="00F7541D" w:rsidRPr="0089238D">
        <w:rPr>
          <w:szCs w:val="24"/>
        </w:rPr>
        <w:t>, kuri pieņemti ekspluatācijā</w:t>
      </w:r>
      <w:r w:rsidRPr="0089238D">
        <w:rPr>
          <w:szCs w:val="24"/>
        </w:rPr>
        <w:t xml:space="preserve"> atbilstoši normatīvo aktu prasībām (akts par</w:t>
      </w:r>
      <w:r w:rsidR="00F7541D" w:rsidRPr="0089238D">
        <w:rPr>
          <w:szCs w:val="24"/>
        </w:rPr>
        <w:t xml:space="preserve"> būves pieņemšanu ekspluatācijā</w:t>
      </w:r>
      <w:r w:rsidRPr="0089238D">
        <w:rPr>
          <w:szCs w:val="24"/>
        </w:rPr>
        <w:t>), kuros veikti būvdarbi šādā apjomā</w:t>
      </w:r>
      <w:r w:rsidR="00222737" w:rsidRPr="0089238D">
        <w:rPr>
          <w:szCs w:val="24"/>
        </w:rPr>
        <w:t>:</w:t>
      </w:r>
      <w:bookmarkEnd w:id="65"/>
    </w:p>
    <w:p w14:paraId="60C5B48C" w14:textId="6C7DEFAC" w:rsidR="00DF2A68" w:rsidRPr="0089238D" w:rsidRDefault="00DF2A68" w:rsidP="007F51AD">
      <w:pPr>
        <w:pStyle w:val="BlockText"/>
        <w:numPr>
          <w:ilvl w:val="2"/>
          <w:numId w:val="2"/>
        </w:numPr>
        <w:ind w:left="1276" w:right="-57" w:hanging="709"/>
        <w:jc w:val="both"/>
        <w:rPr>
          <w:szCs w:val="24"/>
        </w:rPr>
      </w:pPr>
      <w:bookmarkStart w:id="67" w:name="_Ref492973328"/>
      <w:bookmarkStart w:id="68" w:name="_Hlk61611524"/>
      <w:bookmarkStart w:id="69" w:name="_Ref492973346"/>
      <w:r w:rsidRPr="0089238D">
        <w:rPr>
          <w:szCs w:val="24"/>
        </w:rPr>
        <w:t>2 (divos) būvobjektos izbūvēts asfalta segums brauktuvei (ceļi, ielas vai laukumi, izņemot veloceliņi un ietves) katrā būvobjektā vismaz 3’500 m</w:t>
      </w:r>
      <w:r w:rsidRPr="0089238D">
        <w:rPr>
          <w:szCs w:val="24"/>
          <w:vertAlign w:val="superscript"/>
        </w:rPr>
        <w:t>2</w:t>
      </w:r>
      <w:r w:rsidRPr="0089238D">
        <w:rPr>
          <w:szCs w:val="24"/>
        </w:rPr>
        <w:t xml:space="preserve"> apjomā</w:t>
      </w:r>
      <w:bookmarkEnd w:id="67"/>
      <w:r w:rsidRPr="0089238D">
        <w:rPr>
          <w:szCs w:val="24"/>
        </w:rPr>
        <w:t>.</w:t>
      </w:r>
    </w:p>
    <w:p w14:paraId="36607F3D" w14:textId="51406929" w:rsidR="007D699F" w:rsidRPr="0089238D" w:rsidRDefault="007D699F" w:rsidP="007D699F">
      <w:pPr>
        <w:pStyle w:val="BlockText"/>
        <w:numPr>
          <w:ilvl w:val="2"/>
          <w:numId w:val="2"/>
        </w:numPr>
        <w:ind w:left="1276" w:right="-57" w:hanging="709"/>
        <w:jc w:val="both"/>
        <w:rPr>
          <w:szCs w:val="24"/>
        </w:rPr>
      </w:pPr>
      <w:r w:rsidRPr="0089238D">
        <w:rPr>
          <w:szCs w:val="24"/>
        </w:rPr>
        <w:t>2 (divos) būvobjektos izbūvēts betona bruģakmens segums brauktuvei (ceļi, ielas vai laukumi, izņemot veloceliņi un ietves) katrā būvobjektā vismaz 500 m</w:t>
      </w:r>
      <w:r w:rsidRPr="0089238D">
        <w:rPr>
          <w:szCs w:val="24"/>
          <w:vertAlign w:val="superscript"/>
        </w:rPr>
        <w:t>2</w:t>
      </w:r>
      <w:r w:rsidRPr="0089238D">
        <w:rPr>
          <w:szCs w:val="24"/>
        </w:rPr>
        <w:t xml:space="preserve"> apjomā.</w:t>
      </w:r>
    </w:p>
    <w:p w14:paraId="1BAC54CD" w14:textId="78F1888E" w:rsidR="00DF2A68" w:rsidRPr="0089238D" w:rsidRDefault="00DF2A68" w:rsidP="00FE49E9">
      <w:pPr>
        <w:pStyle w:val="BlockText"/>
        <w:numPr>
          <w:ilvl w:val="2"/>
          <w:numId w:val="2"/>
        </w:numPr>
        <w:ind w:left="1276" w:right="-57" w:hanging="709"/>
        <w:jc w:val="both"/>
        <w:rPr>
          <w:szCs w:val="24"/>
        </w:rPr>
      </w:pPr>
      <w:r w:rsidRPr="0089238D">
        <w:rPr>
          <w:szCs w:val="24"/>
        </w:rPr>
        <w:t xml:space="preserve">2 (divos) būvobjektos veikti ielu apgaismojuma izbūves darbi atbilstoši 0,4 kV darba spriegumam un katrā būvobjektā uzstādīti vismaz </w:t>
      </w:r>
      <w:r w:rsidR="00A30A18" w:rsidRPr="0089238D">
        <w:rPr>
          <w:szCs w:val="24"/>
        </w:rPr>
        <w:t>1</w:t>
      </w:r>
      <w:r w:rsidR="009374EF" w:rsidRPr="0089238D">
        <w:rPr>
          <w:szCs w:val="24"/>
        </w:rPr>
        <w:t>0</w:t>
      </w:r>
      <w:r w:rsidRPr="0089238D">
        <w:rPr>
          <w:szCs w:val="24"/>
        </w:rPr>
        <w:t xml:space="preserve"> gab. gaismekļu.</w:t>
      </w:r>
    </w:p>
    <w:bookmarkEnd w:id="68"/>
    <w:p w14:paraId="0B4B9C5D" w14:textId="1EEF7E7A" w:rsidR="00CD2644" w:rsidRPr="00E000B0" w:rsidRDefault="00231C51" w:rsidP="00FE49E9">
      <w:pPr>
        <w:pStyle w:val="BlockText"/>
        <w:spacing w:after="120"/>
        <w:ind w:left="567" w:right="-57"/>
        <w:jc w:val="both"/>
      </w:pPr>
      <w:r w:rsidRPr="00E000B0">
        <w:rPr>
          <w:szCs w:val="24"/>
        </w:rPr>
        <w:t>Pretendents pieredzi var apliecināt viena vai vairāku līgumu ietvaros</w:t>
      </w:r>
      <w:bookmarkStart w:id="70" w:name="_Ref312784355"/>
      <w:bookmarkEnd w:id="66"/>
      <w:bookmarkEnd w:id="69"/>
      <w:r w:rsidR="00CD2644" w:rsidRPr="00E000B0">
        <w:rPr>
          <w:szCs w:val="24"/>
        </w:rPr>
        <w:t xml:space="preserve">, </w:t>
      </w:r>
      <w:r w:rsidR="00CD2644" w:rsidRPr="00E000B0">
        <w:t xml:space="preserve">summējot pieredzes būvobjektus, bet </w:t>
      </w:r>
      <w:r w:rsidR="008B273D">
        <w:t>nedrīkst summēt objektos uzraudzīto</w:t>
      </w:r>
      <w:r w:rsidR="00CD2644" w:rsidRPr="00E000B0">
        <w:t xml:space="preserve"> būvdarbu apjomus.</w:t>
      </w:r>
    </w:p>
    <w:p w14:paraId="0033E5B7" w14:textId="6C5E2995" w:rsidR="00522927" w:rsidRPr="00070C63" w:rsidRDefault="00522927" w:rsidP="00FE49E9">
      <w:pPr>
        <w:pStyle w:val="BlockText"/>
        <w:numPr>
          <w:ilvl w:val="1"/>
          <w:numId w:val="2"/>
        </w:numPr>
        <w:ind w:left="567" w:right="-57" w:hanging="567"/>
        <w:jc w:val="both"/>
        <w:rPr>
          <w:szCs w:val="24"/>
        </w:rPr>
      </w:pPr>
      <w:r w:rsidRPr="00070C63">
        <w:rPr>
          <w:szCs w:val="24"/>
        </w:rPr>
        <w:t>Pretendenta rīcībā jābūt sertificētiem spe</w:t>
      </w:r>
      <w:r w:rsidR="008B273D">
        <w:rPr>
          <w:szCs w:val="24"/>
        </w:rPr>
        <w:t>ciālistiem – būvuzraugiem</w:t>
      </w:r>
      <w:r w:rsidRPr="00070C63">
        <w:rPr>
          <w:szCs w:val="24"/>
        </w:rPr>
        <w:t xml:space="preserve"> ar atbilstošu profesionālo pieredzi līdzīgu pēc rakstura un apjoma š</w:t>
      </w:r>
      <w:r w:rsidR="008B273D">
        <w:rPr>
          <w:szCs w:val="24"/>
        </w:rPr>
        <w:t>ajā iepirkumā paredzēto būvuzraudzības darbu veikšanā</w:t>
      </w:r>
      <w:r w:rsidR="00EF1CB6">
        <w:rPr>
          <w:szCs w:val="24"/>
        </w:rPr>
        <w:t xml:space="preserve"> šādās reglamentējamās darbības</w:t>
      </w:r>
      <w:r w:rsidRPr="00070C63">
        <w:rPr>
          <w:szCs w:val="24"/>
        </w:rPr>
        <w:t xml:space="preserve"> sfērās:</w:t>
      </w:r>
      <w:bookmarkEnd w:id="70"/>
    </w:p>
    <w:p w14:paraId="5C64E03C" w14:textId="17964517" w:rsidR="00157B96" w:rsidRPr="009374EF" w:rsidRDefault="00B77BD4" w:rsidP="009374EF">
      <w:pPr>
        <w:pStyle w:val="BlockText"/>
        <w:numPr>
          <w:ilvl w:val="2"/>
          <w:numId w:val="2"/>
        </w:numPr>
        <w:ind w:left="1276" w:right="-57" w:hanging="709"/>
        <w:jc w:val="both"/>
        <w:rPr>
          <w:szCs w:val="24"/>
        </w:rPr>
      </w:pPr>
      <w:r>
        <w:rPr>
          <w:szCs w:val="24"/>
        </w:rPr>
        <w:t>C</w:t>
      </w:r>
      <w:r w:rsidR="008B273D">
        <w:rPr>
          <w:szCs w:val="24"/>
        </w:rPr>
        <w:t>eļu būvdarbu būvuzraudzība</w:t>
      </w:r>
      <w:r>
        <w:rPr>
          <w:szCs w:val="24"/>
        </w:rPr>
        <w:t>.</w:t>
      </w:r>
    </w:p>
    <w:p w14:paraId="4F7BA896" w14:textId="3FCE4F67" w:rsidR="00522927" w:rsidRPr="00070C63" w:rsidRDefault="00B77BD4" w:rsidP="00FE49E9">
      <w:pPr>
        <w:pStyle w:val="BlockText"/>
        <w:numPr>
          <w:ilvl w:val="2"/>
          <w:numId w:val="2"/>
        </w:numPr>
        <w:ind w:left="1276" w:right="-57" w:hanging="709"/>
        <w:jc w:val="both"/>
        <w:rPr>
          <w:szCs w:val="24"/>
        </w:rPr>
      </w:pPr>
      <w:r>
        <w:rPr>
          <w:szCs w:val="24"/>
        </w:rPr>
        <w:t>E</w:t>
      </w:r>
      <w:r w:rsidR="00FC3E2F" w:rsidRPr="00070C63">
        <w:rPr>
          <w:szCs w:val="24"/>
        </w:rPr>
        <w:t>lekt</w:t>
      </w:r>
      <w:r w:rsidR="008B273D">
        <w:rPr>
          <w:szCs w:val="24"/>
        </w:rPr>
        <w:t>roietaišu izbūves darbu būvuzraudzība</w:t>
      </w:r>
      <w:r w:rsidR="000144B8" w:rsidRPr="00070C63">
        <w:rPr>
          <w:szCs w:val="24"/>
        </w:rPr>
        <w:t>.</w:t>
      </w:r>
    </w:p>
    <w:p w14:paraId="40DCD892" w14:textId="5861FD62" w:rsidR="001C69A5" w:rsidRPr="00B77BD4" w:rsidRDefault="008B273D" w:rsidP="00FE49E9">
      <w:pPr>
        <w:pStyle w:val="ListParagraph"/>
        <w:spacing w:after="120"/>
        <w:ind w:left="567"/>
        <w:jc w:val="both"/>
        <w:rPr>
          <w:sz w:val="24"/>
          <w:szCs w:val="24"/>
        </w:rPr>
      </w:pPr>
      <w:bookmarkStart w:id="71" w:name="_Ref385422630"/>
      <w:bookmarkStart w:id="72" w:name="_Hlk491845544"/>
      <w:r>
        <w:rPr>
          <w:sz w:val="24"/>
          <w:szCs w:val="24"/>
        </w:rPr>
        <w:t>Būvuzraugiem</w:t>
      </w:r>
      <w:r w:rsidR="001C69A5" w:rsidRPr="00B77BD4">
        <w:rPr>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001C69A5" w:rsidRPr="00B77BD4">
        <w:rPr>
          <w:sz w:val="24"/>
          <w:szCs w:val="24"/>
        </w:rPr>
        <w:t>būvspeciālistu</w:t>
      </w:r>
      <w:proofErr w:type="spellEnd"/>
      <w:r w:rsidR="001C69A5" w:rsidRPr="00B77BD4">
        <w:rPr>
          <w:sz w:val="24"/>
          <w:szCs w:val="24"/>
        </w:rPr>
        <w:t xml:space="preserve"> reģistrā. </w:t>
      </w:r>
    </w:p>
    <w:p w14:paraId="415D90DA" w14:textId="466A3B8B" w:rsidR="007120D5" w:rsidRPr="0089238D" w:rsidRDefault="00E94FFA" w:rsidP="00FE49E9">
      <w:pPr>
        <w:pStyle w:val="BlockText"/>
        <w:numPr>
          <w:ilvl w:val="1"/>
          <w:numId w:val="2"/>
        </w:numPr>
        <w:ind w:left="567" w:right="-57" w:hanging="624"/>
        <w:jc w:val="both"/>
        <w:rPr>
          <w:szCs w:val="24"/>
        </w:rPr>
      </w:pPr>
      <w:r w:rsidRPr="0089238D">
        <w:rPr>
          <w:szCs w:val="24"/>
        </w:rPr>
        <w:t>Šī nolikuma</w:t>
      </w:r>
      <w:r w:rsidR="000144B8" w:rsidRPr="0089238D">
        <w:rPr>
          <w:szCs w:val="24"/>
        </w:rPr>
        <w:t xml:space="preserve"> </w:t>
      </w:r>
      <w:r w:rsidR="005B08E2" w:rsidRPr="0089238D">
        <w:rPr>
          <w:szCs w:val="24"/>
        </w:rPr>
        <w:t>7.5.</w:t>
      </w:r>
      <w:r w:rsidR="000144B8" w:rsidRPr="0089238D">
        <w:rPr>
          <w:szCs w:val="24"/>
        </w:rPr>
        <w:t xml:space="preserve"> </w:t>
      </w:r>
      <w:r w:rsidR="006D3BE5" w:rsidRPr="0089238D">
        <w:rPr>
          <w:szCs w:val="24"/>
        </w:rPr>
        <w:t>punktā minēto speciālistu pieredze tiks uzskatīta par iepirkuma prasībām atbilstošu profesionālo pieredzi</w:t>
      </w:r>
      <w:r w:rsidR="007120D5" w:rsidRPr="0089238D">
        <w:rPr>
          <w:szCs w:val="24"/>
        </w:rPr>
        <w:t>, ja Pretendenta piedāvātais speciālists</w:t>
      </w:r>
      <w:r w:rsidR="00342C39" w:rsidRPr="0089238D">
        <w:rPr>
          <w:szCs w:val="24"/>
        </w:rPr>
        <w:t>/-i</w:t>
      </w:r>
      <w:r w:rsidR="008B273D" w:rsidRPr="0089238D">
        <w:rPr>
          <w:szCs w:val="24"/>
        </w:rPr>
        <w:t xml:space="preserve"> – būvuzraug</w:t>
      </w:r>
      <w:r w:rsidR="007120D5" w:rsidRPr="0089238D">
        <w:rPr>
          <w:szCs w:val="24"/>
        </w:rPr>
        <w:t>s</w:t>
      </w:r>
      <w:r w:rsidR="00342C39" w:rsidRPr="0089238D">
        <w:rPr>
          <w:szCs w:val="24"/>
        </w:rPr>
        <w:t>/-i</w:t>
      </w:r>
      <w:r w:rsidR="007120D5" w:rsidRPr="0089238D">
        <w:rPr>
          <w:szCs w:val="24"/>
        </w:rPr>
        <w:t xml:space="preserve"> </w:t>
      </w:r>
      <w:r w:rsidR="00605A4A" w:rsidRPr="0089238D">
        <w:rPr>
          <w:szCs w:val="24"/>
        </w:rPr>
        <w:t>iepriekšējo</w:t>
      </w:r>
      <w:r w:rsidR="008B273D" w:rsidRPr="0089238D">
        <w:rPr>
          <w:szCs w:val="24"/>
        </w:rPr>
        <w:t xml:space="preserve"> 3 (trīs</w:t>
      </w:r>
      <w:r w:rsidR="007120D5" w:rsidRPr="0089238D">
        <w:rPr>
          <w:szCs w:val="24"/>
        </w:rPr>
        <w:t>) gadu laikā (20</w:t>
      </w:r>
      <w:r w:rsidR="00A06166" w:rsidRPr="0089238D">
        <w:rPr>
          <w:szCs w:val="24"/>
        </w:rPr>
        <w:t>1</w:t>
      </w:r>
      <w:r w:rsidR="008B273D" w:rsidRPr="0089238D">
        <w:rPr>
          <w:szCs w:val="24"/>
        </w:rPr>
        <w:t>8</w:t>
      </w:r>
      <w:r w:rsidR="007120D5" w:rsidRPr="0089238D">
        <w:rPr>
          <w:szCs w:val="24"/>
        </w:rPr>
        <w:t>.-20</w:t>
      </w:r>
      <w:r w:rsidR="00605A4A" w:rsidRPr="0089238D">
        <w:rPr>
          <w:szCs w:val="24"/>
        </w:rPr>
        <w:t>2</w:t>
      </w:r>
      <w:r w:rsidR="00B77BD4" w:rsidRPr="0089238D">
        <w:rPr>
          <w:szCs w:val="24"/>
        </w:rPr>
        <w:t>1</w:t>
      </w:r>
      <w:r w:rsidR="007120D5" w:rsidRPr="0089238D">
        <w:rPr>
          <w:szCs w:val="24"/>
        </w:rPr>
        <w:t>.gad</w:t>
      </w:r>
      <w:r w:rsidR="00605A4A" w:rsidRPr="0089238D">
        <w:rPr>
          <w:szCs w:val="24"/>
        </w:rPr>
        <w:t>ā līdz piedāvājumu iesniegšanas termiņa beigām</w:t>
      </w:r>
      <w:r w:rsidR="008B273D" w:rsidRPr="0089238D">
        <w:rPr>
          <w:szCs w:val="24"/>
        </w:rPr>
        <w:t>) būs uzraudzīji</w:t>
      </w:r>
      <w:r w:rsidR="007120D5" w:rsidRPr="0089238D">
        <w:rPr>
          <w:szCs w:val="24"/>
        </w:rPr>
        <w:t>s</w:t>
      </w:r>
      <w:r w:rsidR="001D139D" w:rsidRPr="0089238D">
        <w:rPr>
          <w:szCs w:val="24"/>
        </w:rPr>
        <w:t>/-</w:t>
      </w:r>
      <w:proofErr w:type="spellStart"/>
      <w:r w:rsidR="001D139D" w:rsidRPr="0089238D">
        <w:rPr>
          <w:szCs w:val="24"/>
        </w:rPr>
        <w:t>uši</w:t>
      </w:r>
      <w:proofErr w:type="spellEnd"/>
      <w:r w:rsidR="007120D5" w:rsidRPr="0089238D">
        <w:rPr>
          <w:szCs w:val="24"/>
        </w:rPr>
        <w:t xml:space="preserve"> būvdarbus</w:t>
      </w:r>
      <w:r w:rsidR="00FC3E2F" w:rsidRPr="0089238D">
        <w:rPr>
          <w:szCs w:val="24"/>
        </w:rPr>
        <w:t xml:space="preserve"> līdzīga rakstura</w:t>
      </w:r>
      <w:r w:rsidR="007120D5" w:rsidRPr="0089238D">
        <w:rPr>
          <w:szCs w:val="24"/>
        </w:rPr>
        <w:t xml:space="preserve"> </w:t>
      </w:r>
      <w:r w:rsidR="00FC3E2F" w:rsidRPr="0089238D">
        <w:rPr>
          <w:szCs w:val="24"/>
        </w:rPr>
        <w:t>būvobjektos</w:t>
      </w:r>
      <w:r w:rsidR="00F7541D" w:rsidRPr="0089238D">
        <w:rPr>
          <w:szCs w:val="24"/>
        </w:rPr>
        <w:t>, kuri pieņemti ekspluatācijā</w:t>
      </w:r>
      <w:r w:rsidR="00FC3E2F" w:rsidRPr="0089238D">
        <w:rPr>
          <w:szCs w:val="24"/>
        </w:rPr>
        <w:t xml:space="preserve"> atbilstoši normatīvo aktu prasībām</w:t>
      </w:r>
      <w:r w:rsidR="006D3BE5" w:rsidRPr="0089238D">
        <w:rPr>
          <w:szCs w:val="24"/>
        </w:rPr>
        <w:t xml:space="preserve"> (akts par</w:t>
      </w:r>
      <w:r w:rsidR="00F7541D" w:rsidRPr="0089238D">
        <w:rPr>
          <w:szCs w:val="24"/>
        </w:rPr>
        <w:t xml:space="preserve"> būves pieņemšanu ekspluatācijā</w:t>
      </w:r>
      <w:r w:rsidR="00FC3E2F" w:rsidRPr="0089238D">
        <w:rPr>
          <w:szCs w:val="24"/>
        </w:rPr>
        <w:t>),</w:t>
      </w:r>
      <w:r w:rsidR="008B273D" w:rsidRPr="0089238D">
        <w:rPr>
          <w:szCs w:val="24"/>
        </w:rPr>
        <w:t xml:space="preserve"> kuros uzraudzīti</w:t>
      </w:r>
      <w:r w:rsidR="00FC3E2F" w:rsidRPr="0089238D">
        <w:rPr>
          <w:szCs w:val="24"/>
        </w:rPr>
        <w:t xml:space="preserve"> šim iepirkumam līdzīga rakstura būvdarbi šādā apjomā</w:t>
      </w:r>
      <w:r w:rsidR="007120D5" w:rsidRPr="0089238D">
        <w:rPr>
          <w:szCs w:val="24"/>
        </w:rPr>
        <w:t>:</w:t>
      </w:r>
      <w:bookmarkEnd w:id="71"/>
      <w:r w:rsidR="007120D5" w:rsidRPr="0089238D">
        <w:rPr>
          <w:szCs w:val="24"/>
        </w:rPr>
        <w:t xml:space="preserve"> </w:t>
      </w:r>
    </w:p>
    <w:p w14:paraId="3233FBC5" w14:textId="2F0F19FF" w:rsidR="001C2D28" w:rsidRPr="0089238D" w:rsidRDefault="00B77BD4" w:rsidP="009374EF">
      <w:pPr>
        <w:pStyle w:val="BlockText"/>
        <w:numPr>
          <w:ilvl w:val="2"/>
          <w:numId w:val="2"/>
        </w:numPr>
        <w:ind w:left="1276" w:right="-57" w:hanging="709"/>
        <w:jc w:val="both"/>
        <w:rPr>
          <w:szCs w:val="24"/>
        </w:rPr>
      </w:pPr>
      <w:r w:rsidRPr="0089238D">
        <w:rPr>
          <w:szCs w:val="24"/>
        </w:rPr>
        <w:t>C</w:t>
      </w:r>
      <w:r w:rsidR="008B273D" w:rsidRPr="0089238D">
        <w:rPr>
          <w:szCs w:val="24"/>
        </w:rPr>
        <w:t>eļu būvdarbu būvuzraugs</w:t>
      </w:r>
      <w:r w:rsidR="00157B96" w:rsidRPr="0089238D">
        <w:rPr>
          <w:szCs w:val="24"/>
        </w:rPr>
        <w:t xml:space="preserve"> </w:t>
      </w:r>
      <w:r w:rsidR="008C69FC" w:rsidRPr="0089238D">
        <w:rPr>
          <w:szCs w:val="24"/>
        </w:rPr>
        <w:t>–</w:t>
      </w:r>
      <w:r w:rsidRPr="0089238D">
        <w:rPr>
          <w:szCs w:val="24"/>
        </w:rPr>
        <w:t xml:space="preserve"> </w:t>
      </w:r>
      <w:r w:rsidR="00B8678F" w:rsidRPr="0089238D">
        <w:rPr>
          <w:szCs w:val="24"/>
        </w:rPr>
        <w:t>2 (divos) būvobjekt</w:t>
      </w:r>
      <w:r w:rsidR="000753FF" w:rsidRPr="0089238D">
        <w:rPr>
          <w:szCs w:val="24"/>
        </w:rPr>
        <w:t>os</w:t>
      </w:r>
      <w:r w:rsidR="00B8678F" w:rsidRPr="0089238D">
        <w:rPr>
          <w:szCs w:val="24"/>
        </w:rPr>
        <w:t xml:space="preserve"> izbūvēts </w:t>
      </w:r>
      <w:r w:rsidRPr="0089238D">
        <w:rPr>
          <w:szCs w:val="24"/>
        </w:rPr>
        <w:t>asfalta segums brauktuvei (ceļi, ielas vai laukumi, izņemot veloceliņi un ietves) katrā būvobjektā vismaz 3’500 m</w:t>
      </w:r>
      <w:r w:rsidRPr="0089238D">
        <w:rPr>
          <w:szCs w:val="24"/>
          <w:vertAlign w:val="superscript"/>
        </w:rPr>
        <w:t>2</w:t>
      </w:r>
      <w:r w:rsidRPr="0089238D">
        <w:rPr>
          <w:szCs w:val="24"/>
        </w:rPr>
        <w:t xml:space="preserve"> apjomā.</w:t>
      </w:r>
    </w:p>
    <w:p w14:paraId="716505C7" w14:textId="087EB996" w:rsidR="007D699F" w:rsidRPr="0089238D" w:rsidRDefault="007D699F" w:rsidP="009374EF">
      <w:pPr>
        <w:pStyle w:val="BlockText"/>
        <w:numPr>
          <w:ilvl w:val="2"/>
          <w:numId w:val="2"/>
        </w:numPr>
        <w:ind w:left="1276" w:right="-57" w:hanging="709"/>
        <w:jc w:val="both"/>
        <w:rPr>
          <w:szCs w:val="24"/>
        </w:rPr>
      </w:pPr>
      <w:r w:rsidRPr="0089238D">
        <w:rPr>
          <w:szCs w:val="24"/>
        </w:rPr>
        <w:t xml:space="preserve">Ceļu būvdarbu būvuzraugs – </w:t>
      </w:r>
      <w:r w:rsidR="0089238D" w:rsidRPr="0089238D">
        <w:rPr>
          <w:szCs w:val="24"/>
        </w:rPr>
        <w:t xml:space="preserve">2 (divos) </w:t>
      </w:r>
      <w:r w:rsidRPr="0089238D">
        <w:rPr>
          <w:szCs w:val="24"/>
        </w:rPr>
        <w:t>būvobjektos izbūvēts betona bruģakmens segums brauktuvei (ceļi, ielas vai laukumi, izņemot veloceliņi un ietves) katrā būvobjektā vismaz 500 m</w:t>
      </w:r>
      <w:r w:rsidRPr="0089238D">
        <w:rPr>
          <w:szCs w:val="24"/>
          <w:vertAlign w:val="superscript"/>
        </w:rPr>
        <w:t>2</w:t>
      </w:r>
      <w:r w:rsidRPr="0089238D">
        <w:rPr>
          <w:szCs w:val="24"/>
        </w:rPr>
        <w:t xml:space="preserve"> apjomā.</w:t>
      </w:r>
    </w:p>
    <w:p w14:paraId="0F4E75AF" w14:textId="0008C6C0" w:rsidR="00042F18" w:rsidRPr="0089238D" w:rsidRDefault="00DB3C75" w:rsidP="00FE49E9">
      <w:pPr>
        <w:pStyle w:val="BlockText"/>
        <w:numPr>
          <w:ilvl w:val="2"/>
          <w:numId w:val="2"/>
        </w:numPr>
        <w:spacing w:after="120"/>
        <w:ind w:left="1276" w:right="-57" w:hanging="709"/>
        <w:jc w:val="both"/>
        <w:rPr>
          <w:szCs w:val="24"/>
        </w:rPr>
      </w:pPr>
      <w:r w:rsidRPr="0089238D">
        <w:rPr>
          <w:szCs w:val="24"/>
        </w:rPr>
        <w:lastRenderedPageBreak/>
        <w:t>E</w:t>
      </w:r>
      <w:r w:rsidR="00042F18" w:rsidRPr="0089238D">
        <w:rPr>
          <w:szCs w:val="24"/>
        </w:rPr>
        <w:t>lektroi</w:t>
      </w:r>
      <w:r w:rsidR="008B273D" w:rsidRPr="0089238D">
        <w:rPr>
          <w:szCs w:val="24"/>
        </w:rPr>
        <w:t>etaišu izbūves būvdarbu būvuzraugs</w:t>
      </w:r>
      <w:r w:rsidR="00042F18" w:rsidRPr="0089238D">
        <w:rPr>
          <w:szCs w:val="24"/>
        </w:rPr>
        <w:t xml:space="preserve"> – </w:t>
      </w:r>
      <w:r w:rsidRPr="0089238D">
        <w:rPr>
          <w:szCs w:val="24"/>
        </w:rPr>
        <w:t xml:space="preserve">2 (divos) būvobjektos veikti ielu apgaismojuma izbūves darbi atbilstoši 0,4 kV darba spriegumam un katrā būvobjektā uzstādīti vismaz </w:t>
      </w:r>
      <w:r w:rsidR="00A30A18" w:rsidRPr="0089238D">
        <w:rPr>
          <w:szCs w:val="24"/>
        </w:rPr>
        <w:t>1</w:t>
      </w:r>
      <w:r w:rsidR="009374EF" w:rsidRPr="0089238D">
        <w:rPr>
          <w:szCs w:val="24"/>
        </w:rPr>
        <w:t>0</w:t>
      </w:r>
      <w:r w:rsidR="00A30A18" w:rsidRPr="0089238D">
        <w:rPr>
          <w:szCs w:val="24"/>
        </w:rPr>
        <w:t xml:space="preserve"> </w:t>
      </w:r>
      <w:r w:rsidRPr="0089238D">
        <w:rPr>
          <w:szCs w:val="24"/>
        </w:rPr>
        <w:t>gab. gaismekļu</w:t>
      </w:r>
      <w:r w:rsidR="008A2FE2" w:rsidRPr="0089238D">
        <w:rPr>
          <w:szCs w:val="24"/>
        </w:rPr>
        <w:t>.</w:t>
      </w:r>
    </w:p>
    <w:bookmarkEnd w:id="72"/>
    <w:p w14:paraId="014FE0B9" w14:textId="482C7E5A" w:rsidR="00522927" w:rsidRDefault="00522927" w:rsidP="00FE49E9">
      <w:pPr>
        <w:pStyle w:val="BlockText"/>
        <w:numPr>
          <w:ilvl w:val="1"/>
          <w:numId w:val="2"/>
        </w:numPr>
        <w:spacing w:after="120"/>
        <w:ind w:left="567" w:right="-57" w:hanging="621"/>
        <w:jc w:val="both"/>
        <w:rPr>
          <w:szCs w:val="24"/>
        </w:rPr>
      </w:pPr>
      <w:r w:rsidRPr="00070C63">
        <w:rPr>
          <w:szCs w:val="24"/>
        </w:rPr>
        <w:t xml:space="preserve">Pretendenta rīcībā jābūt pietiekamiem vai jābūt pieejamiem pietiekamiem tehniskiem un darbaspēka resursiem, lai nodrošinātu šajā iepirkumā </w:t>
      </w:r>
      <w:r w:rsidR="00900739" w:rsidRPr="00070C63">
        <w:rPr>
          <w:szCs w:val="24"/>
        </w:rPr>
        <w:t xml:space="preserve">paredzēto </w:t>
      </w:r>
      <w:r w:rsidRPr="00070C63">
        <w:rPr>
          <w:szCs w:val="24"/>
        </w:rPr>
        <w:t xml:space="preserve">darbu izpildi pieprasītajā </w:t>
      </w:r>
      <w:r w:rsidR="00DB7923" w:rsidRPr="00070C63">
        <w:rPr>
          <w:szCs w:val="24"/>
        </w:rPr>
        <w:t>apjomā, kvalitātē un termiņā.</w:t>
      </w:r>
    </w:p>
    <w:p w14:paraId="706CC9FC" w14:textId="0B62E1F0" w:rsidR="00522927" w:rsidRDefault="00A31006" w:rsidP="00FE49E9">
      <w:pPr>
        <w:pStyle w:val="BlockText"/>
        <w:numPr>
          <w:ilvl w:val="1"/>
          <w:numId w:val="2"/>
        </w:numPr>
        <w:spacing w:after="120"/>
        <w:ind w:left="567" w:right="-57" w:hanging="621"/>
        <w:jc w:val="both"/>
        <w:rPr>
          <w:szCs w:val="24"/>
        </w:rPr>
      </w:pPr>
      <w:bookmarkStart w:id="73" w:name="_Ref312158249"/>
      <w:r w:rsidRPr="00DB3C75">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73"/>
      <w:r w:rsidRPr="00DB3C75">
        <w:rPr>
          <w:szCs w:val="24"/>
        </w:rPr>
        <w:t xml:space="preserve"> </w:t>
      </w:r>
      <w:r w:rsidR="00322E9C" w:rsidRPr="00DB3C75">
        <w:rPr>
          <w:szCs w:val="24"/>
        </w:rPr>
        <w:t xml:space="preserve">Atbilstību prasībām attiecībā uz apgrozījumu ar apakšuzņēmēja palīdzību ir pieļaujams apliecināt tikai tad, ja apakšuzņēmējs, līdz ar </w:t>
      </w:r>
      <w:r w:rsidR="00DB3C75">
        <w:rPr>
          <w:szCs w:val="24"/>
        </w:rPr>
        <w:t>P</w:t>
      </w:r>
      <w:r w:rsidR="00322E9C" w:rsidRPr="00DB3C75">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Default="00254BB1" w:rsidP="00FE49E9">
      <w:pPr>
        <w:pStyle w:val="BlockText"/>
        <w:numPr>
          <w:ilvl w:val="1"/>
          <w:numId w:val="2"/>
        </w:numPr>
        <w:spacing w:after="120"/>
        <w:ind w:left="567" w:right="-57" w:hanging="621"/>
        <w:jc w:val="both"/>
        <w:rPr>
          <w:szCs w:val="24"/>
        </w:rPr>
      </w:pPr>
      <w:bookmarkStart w:id="74" w:name="_Toc496711281"/>
      <w:bookmarkStart w:id="75" w:name="_Toc312767049"/>
      <w:r w:rsidRPr="00DB3C75">
        <w:rPr>
          <w:szCs w:val="24"/>
        </w:rPr>
        <w:t xml:space="preserve">Pretendents ir tiesīgs iesniegt Eiropas vienoto iepirkuma procedūras dokumentu (veidlapa pieejama </w:t>
      </w:r>
      <w:hyperlink r:id="rId17" w:history="1">
        <w:r w:rsidR="0092503C" w:rsidRPr="00DB3C75">
          <w:rPr>
            <w:szCs w:val="24"/>
            <w:u w:val="single"/>
            <w:lang w:eastAsia="lv-LV"/>
          </w:rPr>
          <w:t>http://espd.eis.gov.lv/</w:t>
        </w:r>
      </w:hyperlink>
      <w:r w:rsidR="0092503C" w:rsidRPr="00DB3C75">
        <w:rPr>
          <w:szCs w:val="24"/>
          <w:lang w:eastAsia="lv-LV"/>
        </w:rPr>
        <w:t xml:space="preserve">) </w:t>
      </w:r>
      <w:r w:rsidRPr="00DB3C75">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DB3C75" w:rsidRDefault="000F5E06" w:rsidP="00FE49E9">
      <w:pPr>
        <w:pStyle w:val="BlockText"/>
        <w:numPr>
          <w:ilvl w:val="1"/>
          <w:numId w:val="2"/>
        </w:numPr>
        <w:spacing w:after="120"/>
        <w:ind w:left="567" w:right="-57" w:hanging="624"/>
        <w:jc w:val="both"/>
        <w:rPr>
          <w:szCs w:val="24"/>
        </w:rPr>
      </w:pPr>
      <w:bookmarkStart w:id="76" w:name="_Hlk41398862"/>
      <w:r w:rsidRPr="00DB3C75">
        <w:rPr>
          <w:szCs w:val="24"/>
        </w:rPr>
        <w:t>Ja piedāvājumu iesniedz personu apvienība, tad Pretendenta profesionālās un tehniskās spējas var apliecināt jebkurš personu apvienības dalībnieks</w:t>
      </w:r>
      <w:r w:rsidR="00484908" w:rsidRPr="00DB3C75">
        <w:rPr>
          <w:szCs w:val="24"/>
        </w:rPr>
        <w:t xml:space="preserve"> vai vairāki dalībnieki kopā</w:t>
      </w:r>
      <w:r w:rsidR="00CD2644" w:rsidRPr="00DB3C75">
        <w:rPr>
          <w:szCs w:val="24"/>
        </w:rPr>
        <w:t>, summējot pieredzes būvobjektus, bet nedrīkst summēt objektos veiktos būvdarbu apjomus.</w:t>
      </w:r>
      <w:bookmarkEnd w:id="76"/>
    </w:p>
    <w:p w14:paraId="0E089CC1" w14:textId="1A7C80C3" w:rsidR="000C1843" w:rsidRPr="00DB3C75" w:rsidRDefault="00254BB1"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7" w:name="_Hlk60929819"/>
      <w:bookmarkEnd w:id="62"/>
      <w:r w:rsidRPr="00DB3C75">
        <w:rPr>
          <w:szCs w:val="24"/>
        </w:rPr>
        <w:t xml:space="preserve"> </w:t>
      </w:r>
      <w:bookmarkStart w:id="78" w:name="_Toc62215787"/>
      <w:r w:rsidR="00277A1C" w:rsidRPr="00DB3C75">
        <w:rPr>
          <w:szCs w:val="24"/>
        </w:rPr>
        <w:t>PĀRĒJĀS PRASĪBAS UN PASŪTĪTĀJA NOSACĪJUMI</w:t>
      </w:r>
      <w:bookmarkEnd w:id="74"/>
      <w:bookmarkEnd w:id="78"/>
    </w:p>
    <w:p w14:paraId="7B7257CD" w14:textId="42D152E0" w:rsidR="00277A1C" w:rsidRPr="00070C63" w:rsidRDefault="00277A1C" w:rsidP="00FE49E9">
      <w:pPr>
        <w:pStyle w:val="BlockText"/>
        <w:numPr>
          <w:ilvl w:val="1"/>
          <w:numId w:val="2"/>
        </w:numPr>
        <w:ind w:left="567" w:right="-57" w:hanging="624"/>
        <w:jc w:val="both"/>
        <w:rPr>
          <w:sz w:val="28"/>
          <w:szCs w:val="28"/>
        </w:rPr>
      </w:pPr>
      <w:r w:rsidRPr="00070C63">
        <w:rPr>
          <w:szCs w:val="24"/>
        </w:rPr>
        <w:t>Pretendentam</w:t>
      </w:r>
      <w:r w:rsidR="00D0109F" w:rsidRPr="00070C63">
        <w:rPr>
          <w:szCs w:val="24"/>
        </w:rPr>
        <w:t xml:space="preserve">, slēdzot līgumu, </w:t>
      </w:r>
      <w:r w:rsidR="00322E9C" w:rsidRPr="00070C63">
        <w:rPr>
          <w:szCs w:val="24"/>
        </w:rPr>
        <w:t>jānodrošina</w:t>
      </w:r>
      <w:r w:rsidRPr="00070C63">
        <w:rPr>
          <w:szCs w:val="24"/>
        </w:rPr>
        <w:t>:</w:t>
      </w:r>
    </w:p>
    <w:p w14:paraId="38CF7C98" w14:textId="2A71FF2D" w:rsidR="00136AF2" w:rsidRPr="00070C63" w:rsidRDefault="003D781B" w:rsidP="00FE49E9">
      <w:pPr>
        <w:pStyle w:val="BlockText"/>
        <w:numPr>
          <w:ilvl w:val="2"/>
          <w:numId w:val="2"/>
        </w:numPr>
        <w:spacing w:after="120"/>
        <w:ind w:left="1276" w:right="-57" w:hanging="709"/>
        <w:jc w:val="both"/>
        <w:rPr>
          <w:i/>
          <w:szCs w:val="24"/>
        </w:rPr>
      </w:pPr>
      <w:r>
        <w:rPr>
          <w:szCs w:val="24"/>
        </w:rPr>
        <w:t>A</w:t>
      </w:r>
      <w:r w:rsidR="00136AF2" w:rsidRPr="00070C63">
        <w:rPr>
          <w:szCs w:val="24"/>
        </w:rPr>
        <w:t xml:space="preserve">vansa atmaksa Pasūtītājam pieprasītā avansa apmērā gadījumos, ja netiek veikti darbi avansa apjomā, vai netiek veikta avansa atmaksāšana. </w:t>
      </w:r>
      <w:bookmarkStart w:id="79" w:name="_Hlk60927391"/>
      <w:r w:rsidR="00136AF2" w:rsidRPr="00070C63">
        <w:rPr>
          <w:i/>
          <w:szCs w:val="24"/>
        </w:rPr>
        <w:t xml:space="preserve">Avansa garantija, šeit un turpmāk neatkarīgi no garantijas veida, ir saprotama pirmā pieprasījuma, </w:t>
      </w:r>
      <w:r w:rsidR="00136AF2" w:rsidRPr="00070C63">
        <w:rPr>
          <w:i/>
        </w:rPr>
        <w:t xml:space="preserve">bezierunu, neatsaucama kredītiestādes garantija vai apdrošināšanas sabiedrības izsniegta polise, kas atbilst </w:t>
      </w:r>
      <w:r>
        <w:rPr>
          <w:i/>
        </w:rPr>
        <w:t>i</w:t>
      </w:r>
      <w:r w:rsidR="002F3252" w:rsidRPr="00070C63">
        <w:rPr>
          <w:i/>
        </w:rPr>
        <w:t>epirkumā izvirzītajām</w:t>
      </w:r>
      <w:r w:rsidR="00136AF2" w:rsidRPr="00070C63">
        <w:rPr>
          <w:i/>
        </w:rPr>
        <w:t xml:space="preserve"> prasībām un nosacījumu ziņā ir ekvivalenta kredītiestādes izsniegtai garantijai izvēlētā avansa apmērā uz avansa atmaksas laiku</w:t>
      </w:r>
      <w:r w:rsidR="00136AF2" w:rsidRPr="00070C63">
        <w:rPr>
          <w:i/>
          <w:szCs w:val="24"/>
        </w:rPr>
        <w:t>.</w:t>
      </w:r>
      <w:r>
        <w:rPr>
          <w:i/>
          <w:szCs w:val="24"/>
        </w:rPr>
        <w:t xml:space="preserve"> Garantija</w:t>
      </w:r>
      <w:r w:rsidR="002C783D">
        <w:rPr>
          <w:i/>
          <w:szCs w:val="24"/>
        </w:rPr>
        <w:t>i jābūt pakļautai Vienotajiem pieprasījuma garantiju noteikumiem (</w:t>
      </w:r>
      <w:proofErr w:type="spellStart"/>
      <w:r w:rsidR="002C783D">
        <w:rPr>
          <w:i/>
          <w:szCs w:val="24"/>
        </w:rPr>
        <w:t>the</w:t>
      </w:r>
      <w:proofErr w:type="spellEnd"/>
      <w:r w:rsidR="002C783D">
        <w:rPr>
          <w:i/>
          <w:szCs w:val="24"/>
        </w:rPr>
        <w:t xml:space="preserve"> </w:t>
      </w:r>
      <w:proofErr w:type="spellStart"/>
      <w:r w:rsidR="002C783D">
        <w:rPr>
          <w:i/>
          <w:szCs w:val="24"/>
        </w:rPr>
        <w:t>Uniform</w:t>
      </w:r>
      <w:proofErr w:type="spellEnd"/>
      <w:r w:rsidR="002C783D">
        <w:rPr>
          <w:i/>
          <w:szCs w:val="24"/>
        </w:rPr>
        <w:t xml:space="preserve"> </w:t>
      </w:r>
      <w:proofErr w:type="spellStart"/>
      <w:r w:rsidR="002C783D">
        <w:rPr>
          <w:i/>
          <w:szCs w:val="24"/>
        </w:rPr>
        <w:t>Rules</w:t>
      </w:r>
      <w:proofErr w:type="spellEnd"/>
      <w:r w:rsidR="002C783D">
        <w:rPr>
          <w:i/>
          <w:szCs w:val="24"/>
        </w:rPr>
        <w:t xml:space="preserve"> </w:t>
      </w:r>
      <w:proofErr w:type="spellStart"/>
      <w:r w:rsidR="002C783D">
        <w:rPr>
          <w:i/>
          <w:szCs w:val="24"/>
        </w:rPr>
        <w:t>for</w:t>
      </w:r>
      <w:proofErr w:type="spellEnd"/>
      <w:r w:rsidR="002C783D">
        <w:rPr>
          <w:i/>
          <w:szCs w:val="24"/>
        </w:rPr>
        <w:t xml:space="preserve"> </w:t>
      </w:r>
      <w:proofErr w:type="spellStart"/>
      <w:r w:rsidR="002C783D">
        <w:rPr>
          <w:i/>
          <w:szCs w:val="24"/>
        </w:rPr>
        <w:t>Demand</w:t>
      </w:r>
      <w:proofErr w:type="spellEnd"/>
      <w:r w:rsidR="002C783D">
        <w:rPr>
          <w:i/>
          <w:szCs w:val="24"/>
        </w:rPr>
        <w:t xml:space="preserve"> </w:t>
      </w:r>
      <w:proofErr w:type="spellStart"/>
      <w:r w:rsidR="002C783D">
        <w:rPr>
          <w:i/>
          <w:szCs w:val="24"/>
        </w:rPr>
        <w:t>Guarantees</w:t>
      </w:r>
      <w:proofErr w:type="spellEnd"/>
      <w:r w:rsidR="002C783D">
        <w:rPr>
          <w:i/>
          <w:szCs w:val="24"/>
        </w:rPr>
        <w:t>), 2010.gada redakcija, Starptautiskās Tirdzniecības palātas publikācija Nr.758</w:t>
      </w:r>
      <w:r w:rsidR="002C783D" w:rsidRPr="002C783D">
        <w:rPr>
          <w:iCs/>
          <w:szCs w:val="24"/>
        </w:rPr>
        <w:t>.</w:t>
      </w:r>
    </w:p>
    <w:bookmarkEnd w:id="79"/>
    <w:p w14:paraId="53C347AA" w14:textId="3E928450" w:rsidR="00E0437A" w:rsidRDefault="00E0437A" w:rsidP="00E0437A">
      <w:pPr>
        <w:pStyle w:val="BlockText"/>
        <w:numPr>
          <w:ilvl w:val="2"/>
          <w:numId w:val="2"/>
        </w:numPr>
        <w:spacing w:after="120"/>
        <w:ind w:left="1276" w:right="-57" w:hanging="709"/>
        <w:jc w:val="both"/>
        <w:rPr>
          <w:szCs w:val="24"/>
        </w:rPr>
      </w:pPr>
      <w:r>
        <w:rPr>
          <w:color w:val="000000"/>
          <w:szCs w:val="24"/>
        </w:rPr>
        <w:t>Slēdzot būvuzraudzības</w:t>
      </w:r>
      <w:r w:rsidRPr="00E0437A">
        <w:rPr>
          <w:color w:val="000000"/>
          <w:szCs w:val="24"/>
        </w:rPr>
        <w:t xml:space="preserve"> līgumu, Pretendentam jānodrošina līguma izpildē piesaistīto speciālistu obligātā profesionālā civiltiesiskās apdrošināšana. Apdrošināšanas līgums jāuztur spēkā visu būvdarbu un garantijas laiku. Sākotnējam apdrošināšanas līgumam jābūt spēkā ne mazāk kā uz 3 (trīs) gadiem. </w:t>
      </w:r>
      <w:proofErr w:type="spellStart"/>
      <w:r w:rsidRPr="00E0437A">
        <w:rPr>
          <w:color w:val="000000"/>
          <w:szCs w:val="24"/>
        </w:rPr>
        <w:t>Būvspeciālistu</w:t>
      </w:r>
      <w:proofErr w:type="spellEnd"/>
      <w:r w:rsidRPr="00E0437A">
        <w:rPr>
          <w:color w:val="000000"/>
          <w:szCs w:val="24"/>
        </w:rPr>
        <w:t xml:space="preserve"> pašrisks – ne lielāks pat 1’000 EUR (viens tūkstotis </w:t>
      </w:r>
      <w:proofErr w:type="spellStart"/>
      <w:r w:rsidRPr="00E0437A">
        <w:rPr>
          <w:color w:val="000000"/>
          <w:szCs w:val="24"/>
        </w:rPr>
        <w:t>euro</w:t>
      </w:r>
      <w:proofErr w:type="spellEnd"/>
      <w:r w:rsidRPr="00E0437A">
        <w:rPr>
          <w:color w:val="000000"/>
          <w:szCs w:val="24"/>
        </w:rPr>
        <w:t xml:space="preserve">). Apdrošināšanas līgumam jābūt noslēgtam atbilstoši Ministru kabineta 2014.gada 19.augusta noteikumiem Nr.502 “Noteikumi par </w:t>
      </w:r>
      <w:proofErr w:type="spellStart"/>
      <w:r w:rsidRPr="00E0437A">
        <w:rPr>
          <w:color w:val="000000"/>
          <w:szCs w:val="24"/>
        </w:rPr>
        <w:t>būvspeciālistu</w:t>
      </w:r>
      <w:proofErr w:type="spellEnd"/>
      <w:r w:rsidRPr="00E0437A">
        <w:rPr>
          <w:color w:val="000000"/>
          <w:szCs w:val="24"/>
        </w:rPr>
        <w:t xml:space="preserve"> un būvdarbu veicēju civiltiesiskās atbildības obligāto apdrošināšanu</w:t>
      </w:r>
      <w:r>
        <w:rPr>
          <w:color w:val="000000"/>
          <w:szCs w:val="24"/>
        </w:rPr>
        <w:t>.</w:t>
      </w:r>
    </w:p>
    <w:p w14:paraId="6DF42CB7" w14:textId="14A3E2BD" w:rsidR="00277A1C" w:rsidRPr="0089238D" w:rsidRDefault="00277A1C" w:rsidP="00FE49E9">
      <w:pPr>
        <w:pStyle w:val="BlockText"/>
        <w:numPr>
          <w:ilvl w:val="1"/>
          <w:numId w:val="2"/>
        </w:numPr>
        <w:spacing w:after="120"/>
        <w:ind w:left="567" w:right="-57" w:hanging="597"/>
        <w:jc w:val="both"/>
        <w:rPr>
          <w:szCs w:val="24"/>
        </w:rPr>
      </w:pPr>
      <w:r w:rsidRPr="0089238D">
        <w:rPr>
          <w:szCs w:val="24"/>
        </w:rPr>
        <w:t>Avansa apmērs</w:t>
      </w:r>
      <w:r w:rsidR="008552C5" w:rsidRPr="0089238D">
        <w:rPr>
          <w:szCs w:val="24"/>
        </w:rPr>
        <w:t xml:space="preserve"> nedrīkst pārsniegt </w:t>
      </w:r>
      <w:r w:rsidR="00254BB1" w:rsidRPr="0089238D">
        <w:rPr>
          <w:szCs w:val="24"/>
        </w:rPr>
        <w:t>2</w:t>
      </w:r>
      <w:r w:rsidR="008552C5" w:rsidRPr="0089238D">
        <w:rPr>
          <w:szCs w:val="24"/>
        </w:rPr>
        <w:t>0% (</w:t>
      </w:r>
      <w:r w:rsidR="00993CF5" w:rsidRPr="0089238D">
        <w:rPr>
          <w:szCs w:val="24"/>
        </w:rPr>
        <w:t>div</w:t>
      </w:r>
      <w:r w:rsidRPr="0089238D">
        <w:rPr>
          <w:szCs w:val="24"/>
        </w:rPr>
        <w:t>desmit procenti) no piedāvātās līgumcenas.</w:t>
      </w:r>
    </w:p>
    <w:p w14:paraId="4B645653" w14:textId="301FFD81" w:rsidR="000C1843" w:rsidRPr="004227A1" w:rsidRDefault="00522927"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0" w:name="_Toc496711282"/>
      <w:bookmarkStart w:id="81" w:name="_Toc62215788"/>
      <w:bookmarkEnd w:id="77"/>
      <w:r w:rsidRPr="004227A1">
        <w:rPr>
          <w:szCs w:val="24"/>
        </w:rPr>
        <w:lastRenderedPageBreak/>
        <w:t>IESNIEDZAMIE DOKUMENTI</w:t>
      </w:r>
      <w:bookmarkEnd w:id="75"/>
      <w:bookmarkEnd w:id="80"/>
      <w:bookmarkEnd w:id="81"/>
      <w:r w:rsidRPr="004227A1">
        <w:rPr>
          <w:szCs w:val="24"/>
        </w:rPr>
        <w:t xml:space="preserve"> </w:t>
      </w:r>
      <w:bookmarkStart w:id="82" w:name="_Ref312784564"/>
    </w:p>
    <w:p w14:paraId="63509314" w14:textId="74ECF5C3" w:rsidR="00522927" w:rsidRPr="00070C63" w:rsidRDefault="00522927" w:rsidP="00FE49E9">
      <w:pPr>
        <w:pStyle w:val="BlockText"/>
        <w:numPr>
          <w:ilvl w:val="1"/>
          <w:numId w:val="2"/>
        </w:numPr>
        <w:ind w:left="567" w:right="-57" w:hanging="624"/>
        <w:jc w:val="both"/>
        <w:rPr>
          <w:sz w:val="28"/>
          <w:szCs w:val="28"/>
        </w:rPr>
      </w:pPr>
      <w:bookmarkStart w:id="83" w:name="_Ref492981107"/>
      <w:r w:rsidRPr="00070C63">
        <w:rPr>
          <w:szCs w:val="24"/>
        </w:rPr>
        <w:t>Piedāvājumā iekļaujamas šādas piedāvājuma dokumentu daļas:</w:t>
      </w:r>
      <w:bookmarkEnd w:id="82"/>
      <w:bookmarkEnd w:id="83"/>
      <w:r w:rsidRPr="00070C63">
        <w:rPr>
          <w:szCs w:val="24"/>
        </w:rPr>
        <w:t xml:space="preserve"> </w:t>
      </w:r>
    </w:p>
    <w:p w14:paraId="252759CF" w14:textId="77777777" w:rsidR="00522927" w:rsidRPr="00070C63" w:rsidRDefault="00522927" w:rsidP="00FE49E9">
      <w:pPr>
        <w:pStyle w:val="BlockText"/>
        <w:numPr>
          <w:ilvl w:val="2"/>
          <w:numId w:val="2"/>
        </w:numPr>
        <w:ind w:left="1276" w:right="-57" w:hanging="709"/>
        <w:jc w:val="both"/>
        <w:rPr>
          <w:szCs w:val="24"/>
        </w:rPr>
      </w:pPr>
      <w:r w:rsidRPr="00070C63">
        <w:rPr>
          <w:szCs w:val="24"/>
        </w:rPr>
        <w:t>Pretendenta atlases dokumenti</w:t>
      </w:r>
      <w:bookmarkStart w:id="84" w:name="_Izziņa,_ko_ne_agrāk_kā_sešus_mēnešu"/>
      <w:bookmarkEnd w:id="84"/>
      <w:r w:rsidR="007B6346" w:rsidRPr="00070C63">
        <w:rPr>
          <w:szCs w:val="24"/>
        </w:rPr>
        <w:t>.</w:t>
      </w:r>
    </w:p>
    <w:p w14:paraId="71AD111E" w14:textId="77777777" w:rsidR="00522927" w:rsidRPr="00070C63" w:rsidRDefault="007B6346" w:rsidP="00FE49E9">
      <w:pPr>
        <w:pStyle w:val="BlockText"/>
        <w:numPr>
          <w:ilvl w:val="2"/>
          <w:numId w:val="2"/>
        </w:numPr>
        <w:ind w:left="1276" w:right="-57" w:hanging="709"/>
        <w:jc w:val="both"/>
        <w:rPr>
          <w:szCs w:val="24"/>
        </w:rPr>
      </w:pPr>
      <w:r w:rsidRPr="00070C63">
        <w:rPr>
          <w:szCs w:val="24"/>
        </w:rPr>
        <w:t>T</w:t>
      </w:r>
      <w:r w:rsidR="000018DB" w:rsidRPr="00070C63">
        <w:rPr>
          <w:szCs w:val="24"/>
        </w:rPr>
        <w:t>ehniskais piedāvājums</w:t>
      </w:r>
      <w:r w:rsidRPr="00070C63">
        <w:rPr>
          <w:szCs w:val="24"/>
        </w:rPr>
        <w:t>.</w:t>
      </w:r>
    </w:p>
    <w:p w14:paraId="1776B193" w14:textId="77777777" w:rsidR="00522927" w:rsidRPr="00070C63" w:rsidRDefault="007B6346" w:rsidP="00FE49E9">
      <w:pPr>
        <w:pStyle w:val="BlockText"/>
        <w:numPr>
          <w:ilvl w:val="2"/>
          <w:numId w:val="2"/>
        </w:numPr>
        <w:spacing w:after="120"/>
        <w:ind w:left="1276" w:right="-57" w:hanging="709"/>
        <w:jc w:val="both"/>
        <w:rPr>
          <w:szCs w:val="24"/>
        </w:rPr>
      </w:pPr>
      <w:r w:rsidRPr="00070C63">
        <w:rPr>
          <w:szCs w:val="24"/>
        </w:rPr>
        <w:t>F</w:t>
      </w:r>
      <w:r w:rsidR="00522927" w:rsidRPr="00070C63">
        <w:rPr>
          <w:szCs w:val="24"/>
        </w:rPr>
        <w:t>inanšu piedāvājums.</w:t>
      </w:r>
    </w:p>
    <w:p w14:paraId="3F8709AD" w14:textId="3CE2E7D7" w:rsidR="00522927" w:rsidRPr="00004AC9" w:rsidRDefault="00522927" w:rsidP="00FE49E9">
      <w:pPr>
        <w:pStyle w:val="BlockText"/>
        <w:numPr>
          <w:ilvl w:val="1"/>
          <w:numId w:val="2"/>
        </w:numPr>
        <w:spacing w:after="120"/>
        <w:ind w:left="567" w:right="-57" w:hanging="624"/>
        <w:jc w:val="both"/>
        <w:rPr>
          <w:szCs w:val="24"/>
        </w:rPr>
      </w:pPr>
      <w:r w:rsidRPr="00004AC9">
        <w:rPr>
          <w:szCs w:val="24"/>
        </w:rPr>
        <w:t xml:space="preserve">Pretendenta pieteikums dalībai </w:t>
      </w:r>
      <w:r w:rsidR="004227A1" w:rsidRPr="00004AC9">
        <w:rPr>
          <w:szCs w:val="24"/>
        </w:rPr>
        <w:t>i</w:t>
      </w:r>
      <w:r w:rsidRPr="00004AC9">
        <w:rPr>
          <w:szCs w:val="24"/>
        </w:rPr>
        <w:t xml:space="preserve">epirkuma procedūrā jāiesniedz sagatavots atbilstoši šī </w:t>
      </w:r>
      <w:r w:rsidRPr="00082BC3">
        <w:rPr>
          <w:szCs w:val="24"/>
        </w:rPr>
        <w:t>no</w:t>
      </w:r>
      <w:r w:rsidR="00E47C2F" w:rsidRPr="00082BC3">
        <w:rPr>
          <w:szCs w:val="24"/>
        </w:rPr>
        <w:t xml:space="preserve">likuma </w:t>
      </w:r>
      <w:r w:rsidR="001F6BB5" w:rsidRPr="00082BC3">
        <w:rPr>
          <w:szCs w:val="24"/>
        </w:rPr>
        <w:t>2</w:t>
      </w:r>
      <w:r w:rsidR="00F33F9E" w:rsidRPr="00082BC3">
        <w:rPr>
          <w:szCs w:val="24"/>
        </w:rPr>
        <w:t>.pielikuma</w:t>
      </w:r>
      <w:r w:rsidR="00E47C2F" w:rsidRPr="00082BC3">
        <w:rPr>
          <w:szCs w:val="24"/>
        </w:rPr>
        <w:t xml:space="preserve"> prasībām.</w:t>
      </w:r>
    </w:p>
    <w:p w14:paraId="3A8B114F" w14:textId="228CDE16" w:rsidR="000C1843" w:rsidRPr="00534470"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5" w:name="_Toc312767050"/>
      <w:bookmarkStart w:id="86" w:name="_Toc496711283"/>
      <w:bookmarkStart w:id="87" w:name="_Toc62215789"/>
      <w:bookmarkStart w:id="88" w:name="_Hlk61000617"/>
      <w:r w:rsidRPr="00534470">
        <w:rPr>
          <w:szCs w:val="24"/>
        </w:rPr>
        <w:t>PRETENDENTU ATLASES DOKUMENTI</w:t>
      </w:r>
      <w:bookmarkEnd w:id="85"/>
      <w:bookmarkEnd w:id="86"/>
      <w:bookmarkEnd w:id="87"/>
    </w:p>
    <w:p w14:paraId="0423C6EA" w14:textId="77777777" w:rsidR="00522927" w:rsidRPr="00070C63" w:rsidRDefault="00522927" w:rsidP="00FE49E9">
      <w:pPr>
        <w:pStyle w:val="BlockText"/>
        <w:numPr>
          <w:ilvl w:val="1"/>
          <w:numId w:val="2"/>
        </w:numPr>
        <w:ind w:left="567" w:right="-57" w:hanging="624"/>
        <w:jc w:val="both"/>
        <w:rPr>
          <w:sz w:val="28"/>
          <w:szCs w:val="28"/>
        </w:rPr>
      </w:pPr>
      <w:r w:rsidRPr="00070C63">
        <w:t xml:space="preserve">Lai apliecinātu atbilstību dalības nosacījumiem iepirkuma procedūrā un atbilstību Pretendentu atlases prasībām, Pretendentam, katram personu apvienības dalībniekam (ja </w:t>
      </w:r>
      <w:r w:rsidRPr="00070C63">
        <w:rPr>
          <w:szCs w:val="24"/>
        </w:rPr>
        <w:t>piedāvājumu</w:t>
      </w:r>
      <w:r w:rsidRPr="00070C63">
        <w:t xml:space="preserve"> iesniedz </w:t>
      </w:r>
      <w:r w:rsidRPr="00070C63">
        <w:rPr>
          <w:szCs w:val="24"/>
        </w:rPr>
        <w:t>personu</w:t>
      </w:r>
      <w:r w:rsidRPr="00070C63">
        <w:t xml:space="preserve"> apvienība) dokumentāli jā</w:t>
      </w:r>
      <w:r w:rsidR="007A5173" w:rsidRPr="00070C63">
        <w:t>a</w:t>
      </w:r>
      <w:r w:rsidRPr="00070C63">
        <w:t>pstiprina un jāiesniedz šādi apliecinājumi, kompetentas iestādes izsniegti dokumenti (apliecības, izziņas, licences, atļaujas</w:t>
      </w:r>
      <w:r w:rsidR="00C04918" w:rsidRPr="00070C63">
        <w:t xml:space="preserve">) un cita pieprasītā informācija, </w:t>
      </w:r>
      <w:r w:rsidR="00FC37A2" w:rsidRPr="00070C63">
        <w:t xml:space="preserve">tai skaitā </w:t>
      </w:r>
      <w:r w:rsidR="00DA091E" w:rsidRPr="00070C63">
        <w:t>atbilstoši EIS e-konkursu apakšsistēmā šī konkursa sadaļā publicētajām veidlapām</w:t>
      </w:r>
      <w:r w:rsidR="00E94FFA" w:rsidRPr="00070C63">
        <w:t xml:space="preserve"> un dokumentiem</w:t>
      </w:r>
      <w:r w:rsidRPr="00070C63">
        <w:t>:</w:t>
      </w:r>
    </w:p>
    <w:p w14:paraId="6B92AFDC" w14:textId="5E81B9A7" w:rsidR="00522927" w:rsidRDefault="00534470" w:rsidP="00FE49E9">
      <w:pPr>
        <w:pStyle w:val="BlockText"/>
        <w:numPr>
          <w:ilvl w:val="2"/>
          <w:numId w:val="2"/>
        </w:numPr>
        <w:ind w:left="1276" w:right="-57" w:hanging="709"/>
        <w:jc w:val="both"/>
        <w:rPr>
          <w:szCs w:val="24"/>
        </w:rPr>
      </w:pPr>
      <w:r w:rsidRPr="00705B2B">
        <w:rPr>
          <w:b/>
          <w:szCs w:val="24"/>
        </w:rPr>
        <w:t>A</w:t>
      </w:r>
      <w:r w:rsidR="00522927" w:rsidRPr="00705B2B">
        <w:rPr>
          <w:b/>
          <w:szCs w:val="24"/>
        </w:rPr>
        <w:t>pliecinājums</w:t>
      </w:r>
      <w:r w:rsidR="00522927" w:rsidRPr="00070C63">
        <w:rPr>
          <w:szCs w:val="24"/>
        </w:rPr>
        <w:t xml:space="preserve">, ka Pretendents, katrs personu apvienības dalībnieks un apakšuzņēmējs, uz kura iespējām Pretendents balstās, lai apliecinātu Pretendenta atbilstību kvalifikācijas prasībām, atbilst visām </w:t>
      </w:r>
      <w:r w:rsidR="000D3F83" w:rsidRPr="00070C63">
        <w:rPr>
          <w:szCs w:val="24"/>
        </w:rPr>
        <w:t>šī nolikuma</w:t>
      </w:r>
      <w:r w:rsidR="00522927" w:rsidRPr="00070C63">
        <w:rPr>
          <w:szCs w:val="24"/>
        </w:rPr>
        <w:t xml:space="preserve"> </w:t>
      </w:r>
      <w:r w:rsidR="00157C64" w:rsidRPr="00070C63">
        <w:rPr>
          <w:szCs w:val="24"/>
        </w:rPr>
        <w:fldChar w:fldCharType="begin"/>
      </w:r>
      <w:r w:rsidR="00157C64" w:rsidRPr="00070C63">
        <w:rPr>
          <w:szCs w:val="24"/>
        </w:rPr>
        <w:instrText xml:space="preserve"> REF _Ref480390550 \r \h </w:instrText>
      </w:r>
      <w:r w:rsidR="000C1843" w:rsidRPr="00070C63">
        <w:rPr>
          <w:szCs w:val="24"/>
        </w:rPr>
        <w:instrText xml:space="preserve"> \* MERGEFORMAT </w:instrText>
      </w:r>
      <w:r w:rsidR="00157C64" w:rsidRPr="00070C63">
        <w:rPr>
          <w:szCs w:val="24"/>
        </w:rPr>
      </w:r>
      <w:r w:rsidR="00157C64" w:rsidRPr="00070C63">
        <w:rPr>
          <w:szCs w:val="24"/>
        </w:rPr>
        <w:fldChar w:fldCharType="separate"/>
      </w:r>
      <w:r w:rsidR="00EC558F">
        <w:rPr>
          <w:szCs w:val="24"/>
        </w:rPr>
        <w:t>5</w:t>
      </w:r>
      <w:r w:rsidR="00157C64" w:rsidRPr="00070C63">
        <w:rPr>
          <w:szCs w:val="24"/>
        </w:rPr>
        <w:fldChar w:fldCharType="end"/>
      </w:r>
      <w:r w:rsidR="00322E9C" w:rsidRPr="00070C63">
        <w:rPr>
          <w:szCs w:val="24"/>
        </w:rPr>
        <w:t>.punkta apakšpunktos norādītajām</w:t>
      </w:r>
      <w:r w:rsidR="00027517" w:rsidRPr="00070C63">
        <w:rPr>
          <w:szCs w:val="24"/>
        </w:rPr>
        <w:t xml:space="preserve"> dalības </w:t>
      </w:r>
      <w:r w:rsidR="00322E9C" w:rsidRPr="00070C63">
        <w:rPr>
          <w:szCs w:val="24"/>
        </w:rPr>
        <w:t>nosacījumu</w:t>
      </w:r>
      <w:r w:rsidR="000018DB" w:rsidRPr="00070C63">
        <w:rPr>
          <w:szCs w:val="24"/>
        </w:rPr>
        <w:t xml:space="preserve"> prasībām</w:t>
      </w:r>
      <w:r>
        <w:rPr>
          <w:szCs w:val="24"/>
        </w:rPr>
        <w:t>.</w:t>
      </w:r>
    </w:p>
    <w:p w14:paraId="7571753E" w14:textId="5FA1961B" w:rsidR="00157C64" w:rsidRDefault="00534470" w:rsidP="00FE49E9">
      <w:pPr>
        <w:pStyle w:val="BlockText"/>
        <w:numPr>
          <w:ilvl w:val="2"/>
          <w:numId w:val="2"/>
        </w:numPr>
        <w:ind w:left="1276" w:right="-57" w:hanging="709"/>
        <w:jc w:val="both"/>
        <w:rPr>
          <w:szCs w:val="24"/>
        </w:rPr>
      </w:pPr>
      <w:r w:rsidRPr="00705B2B">
        <w:rPr>
          <w:b/>
          <w:szCs w:val="24"/>
        </w:rPr>
        <w:t>A</w:t>
      </w:r>
      <w:r w:rsidR="00157C64" w:rsidRPr="00705B2B">
        <w:rPr>
          <w:b/>
          <w:szCs w:val="24"/>
        </w:rPr>
        <w:t>pliecinājums</w:t>
      </w:r>
      <w:r w:rsidR="00157C64" w:rsidRPr="00534470">
        <w:rPr>
          <w:szCs w:val="24"/>
        </w:rPr>
        <w:t xml:space="preserve">, ka Pretendenta norādītie apakšuzņēmēji, kura </w:t>
      </w:r>
      <w:r w:rsidR="00BF4259" w:rsidRPr="00534470">
        <w:rPr>
          <w:szCs w:val="24"/>
        </w:rPr>
        <w:t xml:space="preserve">veicamo būvdarbu vai </w:t>
      </w:r>
      <w:r w:rsidR="00157C64" w:rsidRPr="00534470">
        <w:rPr>
          <w:szCs w:val="24"/>
        </w:rPr>
        <w:t xml:space="preserve">sniedzamo pakalpojumu vērtība ir vismaz 10 </w:t>
      </w:r>
      <w:r w:rsidR="002310AD" w:rsidRPr="00534470">
        <w:rPr>
          <w:szCs w:val="24"/>
        </w:rPr>
        <w:t xml:space="preserve">(desmit) </w:t>
      </w:r>
      <w:r w:rsidR="00157C64" w:rsidRPr="00534470">
        <w:rPr>
          <w:szCs w:val="24"/>
        </w:rPr>
        <w:t xml:space="preserve">procenti no kopējās līguma vērtības, atbilst visām šī nolikuma </w:t>
      </w:r>
      <w:r w:rsidR="00566DB3" w:rsidRPr="00534470">
        <w:rPr>
          <w:szCs w:val="24"/>
        </w:rPr>
        <w:t>5.1.2.</w:t>
      </w:r>
      <w:r>
        <w:rPr>
          <w:szCs w:val="24"/>
        </w:rPr>
        <w:t>-</w:t>
      </w:r>
      <w:r w:rsidR="00566DB3" w:rsidRPr="00534470">
        <w:rPr>
          <w:szCs w:val="24"/>
        </w:rPr>
        <w:t xml:space="preserve">5.1.9. </w:t>
      </w:r>
      <w:r w:rsidR="00157C64" w:rsidRPr="00534470">
        <w:rPr>
          <w:szCs w:val="24"/>
        </w:rPr>
        <w:t>apakšpun</w:t>
      </w:r>
      <w:r w:rsidR="00322E9C" w:rsidRPr="00534470">
        <w:rPr>
          <w:szCs w:val="24"/>
        </w:rPr>
        <w:t>ktā minētajām dalības nosacījumu</w:t>
      </w:r>
      <w:r w:rsidR="00157C64" w:rsidRPr="00534470">
        <w:rPr>
          <w:szCs w:val="24"/>
        </w:rPr>
        <w:t xml:space="preserve"> prasībām</w:t>
      </w:r>
      <w:r>
        <w:rPr>
          <w:szCs w:val="24"/>
        </w:rPr>
        <w:t>.</w:t>
      </w:r>
    </w:p>
    <w:p w14:paraId="1CABC223" w14:textId="1DFD4E3E" w:rsidR="00157C64" w:rsidRDefault="00534470" w:rsidP="00FE49E9">
      <w:pPr>
        <w:pStyle w:val="BlockText"/>
        <w:numPr>
          <w:ilvl w:val="2"/>
          <w:numId w:val="2"/>
        </w:numPr>
        <w:ind w:left="1276" w:right="-57" w:hanging="709"/>
        <w:jc w:val="both"/>
        <w:rPr>
          <w:szCs w:val="24"/>
        </w:rPr>
      </w:pPr>
      <w:r>
        <w:rPr>
          <w:szCs w:val="24"/>
        </w:rPr>
        <w:t>P</w:t>
      </w:r>
      <w:r w:rsidR="00157C64" w:rsidRPr="00534470">
        <w:rPr>
          <w:szCs w:val="24"/>
        </w:rPr>
        <w:t xml:space="preserve">ersonu apvienības katra dalībnieka (biedra) </w:t>
      </w:r>
      <w:r w:rsidR="00157C64" w:rsidRPr="00705B2B">
        <w:rPr>
          <w:b/>
          <w:szCs w:val="24"/>
        </w:rPr>
        <w:t xml:space="preserve">apliecinājums </w:t>
      </w:r>
      <w:r w:rsidR="00157C64" w:rsidRPr="00534470">
        <w:rPr>
          <w:szCs w:val="24"/>
        </w:rPr>
        <w:t xml:space="preserve">(ja piedāvājumu iesniedz personu apvienība), ka tie atbilst šī nolikuma </w:t>
      </w:r>
      <w:r w:rsidR="00566DB3" w:rsidRPr="00534470">
        <w:rPr>
          <w:szCs w:val="24"/>
        </w:rPr>
        <w:t>5.1.1.</w:t>
      </w:r>
      <w:r w:rsidR="00157C64" w:rsidRPr="00534470">
        <w:rPr>
          <w:szCs w:val="24"/>
        </w:rPr>
        <w:t>-</w:t>
      </w:r>
      <w:r w:rsidR="00566DB3" w:rsidRPr="00534470">
        <w:rPr>
          <w:szCs w:val="24"/>
        </w:rPr>
        <w:t>5.1.8</w:t>
      </w:r>
      <w:r w:rsidR="00157C64" w:rsidRPr="00534470">
        <w:rPr>
          <w:szCs w:val="24"/>
        </w:rPr>
        <w:t>. apakšpunktā minētajām dalības nosacījumu prasībām</w:t>
      </w:r>
      <w:r>
        <w:rPr>
          <w:szCs w:val="24"/>
        </w:rPr>
        <w:t>.</w:t>
      </w:r>
    </w:p>
    <w:p w14:paraId="044380E0" w14:textId="1C718995" w:rsidR="00157C64" w:rsidRDefault="00534470" w:rsidP="00FE49E9">
      <w:pPr>
        <w:pStyle w:val="BlockText"/>
        <w:numPr>
          <w:ilvl w:val="2"/>
          <w:numId w:val="2"/>
        </w:numPr>
        <w:ind w:left="1276" w:right="-57" w:hanging="709"/>
        <w:jc w:val="both"/>
        <w:rPr>
          <w:szCs w:val="24"/>
        </w:rPr>
      </w:pPr>
      <w:r>
        <w:rPr>
          <w:szCs w:val="24"/>
        </w:rPr>
        <w:t>P</w:t>
      </w:r>
      <w:r w:rsidR="00157C64" w:rsidRPr="00534470">
        <w:rPr>
          <w:szCs w:val="24"/>
        </w:rPr>
        <w:t xml:space="preserve">ersonu apvienības </w:t>
      </w:r>
      <w:r w:rsidR="00157C64" w:rsidRPr="00705B2B">
        <w:rPr>
          <w:b/>
          <w:szCs w:val="24"/>
        </w:rPr>
        <w:t>apliecinājums</w:t>
      </w:r>
      <w:r w:rsidR="00157C64" w:rsidRPr="00534470">
        <w:rPr>
          <w:szCs w:val="24"/>
        </w:rPr>
        <w:t xml:space="preserve"> (ja piedāvājumu iesniedz personu apvienība), ka tā atbilst šī nolikuma </w:t>
      </w:r>
      <w:r w:rsidR="00566DB3" w:rsidRPr="00534470">
        <w:rPr>
          <w:szCs w:val="24"/>
        </w:rPr>
        <w:t>5.1.9.</w:t>
      </w:r>
      <w:r w:rsidR="00157C64" w:rsidRPr="00534470">
        <w:rPr>
          <w:szCs w:val="24"/>
        </w:rPr>
        <w:t xml:space="preserve"> apakšpunktā minēta</w:t>
      </w:r>
      <w:r w:rsidR="00322E9C" w:rsidRPr="00534470">
        <w:rPr>
          <w:szCs w:val="24"/>
        </w:rPr>
        <w:t>jai dalības nosacījuma</w:t>
      </w:r>
      <w:r w:rsidR="00157C64" w:rsidRPr="00534470">
        <w:rPr>
          <w:szCs w:val="24"/>
        </w:rPr>
        <w:t xml:space="preserve"> prasībai</w:t>
      </w:r>
      <w:r>
        <w:rPr>
          <w:szCs w:val="24"/>
        </w:rPr>
        <w:t>.</w:t>
      </w:r>
    </w:p>
    <w:p w14:paraId="2CB3C1C8" w14:textId="72CE3815" w:rsidR="00686EEE" w:rsidRPr="0089238D" w:rsidRDefault="00534470" w:rsidP="00FE49E9">
      <w:pPr>
        <w:pStyle w:val="BlockText"/>
        <w:numPr>
          <w:ilvl w:val="2"/>
          <w:numId w:val="2"/>
        </w:numPr>
        <w:ind w:left="1276" w:right="-57" w:hanging="709"/>
        <w:jc w:val="both"/>
        <w:rPr>
          <w:szCs w:val="24"/>
        </w:rPr>
      </w:pPr>
      <w:r w:rsidRPr="00705B2B">
        <w:rPr>
          <w:b/>
          <w:szCs w:val="24"/>
        </w:rPr>
        <w:t>A</w:t>
      </w:r>
      <w:r w:rsidR="00686EEE" w:rsidRPr="00705B2B">
        <w:rPr>
          <w:b/>
          <w:szCs w:val="24"/>
        </w:rPr>
        <w:t>pliecinājums</w:t>
      </w:r>
      <w:r w:rsidR="00686EEE" w:rsidRPr="00534470">
        <w:rPr>
          <w:szCs w:val="24"/>
        </w:rPr>
        <w:t>, ka Pretendenta vidējais finanšu</w:t>
      </w:r>
      <w:r w:rsidR="006D7AE7">
        <w:rPr>
          <w:szCs w:val="24"/>
        </w:rPr>
        <w:t xml:space="preserve"> apgrozījums</w:t>
      </w:r>
      <w:r w:rsidR="00686EEE" w:rsidRPr="00534470">
        <w:rPr>
          <w:szCs w:val="24"/>
        </w:rPr>
        <w:t xml:space="preserve"> </w:t>
      </w:r>
      <w:r w:rsidR="001F1179" w:rsidRPr="00534470">
        <w:rPr>
          <w:szCs w:val="24"/>
        </w:rPr>
        <w:t>iepriekšējo</w:t>
      </w:r>
      <w:r w:rsidR="00686EEE" w:rsidRPr="00534470">
        <w:rPr>
          <w:szCs w:val="24"/>
        </w:rPr>
        <w:t xml:space="preserve"> 3 (trīs) </w:t>
      </w:r>
      <w:r w:rsidR="001F1179" w:rsidRPr="00534470">
        <w:rPr>
          <w:szCs w:val="24"/>
        </w:rPr>
        <w:t xml:space="preserve">pārskata </w:t>
      </w:r>
      <w:r w:rsidR="00686EEE" w:rsidRPr="00534470">
        <w:rPr>
          <w:szCs w:val="24"/>
        </w:rPr>
        <w:t xml:space="preserve">gadu </w:t>
      </w:r>
      <w:r w:rsidR="00686EEE" w:rsidRPr="0089238D">
        <w:rPr>
          <w:szCs w:val="24"/>
        </w:rPr>
        <w:t xml:space="preserve">laikā </w:t>
      </w:r>
      <w:r w:rsidR="00092E77" w:rsidRPr="0089238D">
        <w:rPr>
          <w:szCs w:val="24"/>
        </w:rPr>
        <w:t xml:space="preserve">būvniecībā ir vismaz </w:t>
      </w:r>
      <w:r w:rsidR="007D699F" w:rsidRPr="0089238D">
        <w:rPr>
          <w:szCs w:val="24"/>
        </w:rPr>
        <w:t>2</w:t>
      </w:r>
      <w:r w:rsidR="00E0437A" w:rsidRPr="0089238D">
        <w:t>0’000 EUR (</w:t>
      </w:r>
      <w:r w:rsidR="007D699F" w:rsidRPr="0089238D">
        <w:t>div</w:t>
      </w:r>
      <w:r w:rsidR="00E0437A" w:rsidRPr="0089238D">
        <w:t>desmit tūkstoši</w:t>
      </w:r>
      <w:r w:rsidRPr="0089238D">
        <w:t xml:space="preserve"> </w:t>
      </w:r>
      <w:proofErr w:type="spellStart"/>
      <w:r w:rsidRPr="0089238D">
        <w:t>euro</w:t>
      </w:r>
      <w:proofErr w:type="spellEnd"/>
      <w:r w:rsidRPr="0089238D">
        <w:t>) gadā</w:t>
      </w:r>
      <w:r w:rsidR="00092E77" w:rsidRPr="0089238D">
        <w:t>, neskaitot PVN.</w:t>
      </w:r>
    </w:p>
    <w:p w14:paraId="071DD62C" w14:textId="77777777" w:rsidR="00686EEE" w:rsidRPr="0089238D" w:rsidRDefault="00686EEE" w:rsidP="00FE49E9">
      <w:pPr>
        <w:pStyle w:val="Apakpunkts"/>
        <w:numPr>
          <w:ilvl w:val="0"/>
          <w:numId w:val="0"/>
        </w:numPr>
        <w:ind w:left="1276"/>
        <w:jc w:val="both"/>
        <w:rPr>
          <w:rFonts w:ascii="Times New Roman" w:hAnsi="Times New Roman"/>
          <w:b w:val="0"/>
          <w:sz w:val="24"/>
        </w:rPr>
      </w:pPr>
      <w:r w:rsidRPr="0089238D">
        <w:rPr>
          <w:rFonts w:ascii="Times New Roman" w:hAnsi="Times New Roman"/>
          <w:b w:val="0"/>
          <w:sz w:val="24"/>
        </w:rPr>
        <w:t xml:space="preserve">Apliecinājumā norādīt arī faktisko finanšu apgrozījumu </w:t>
      </w:r>
      <w:r w:rsidR="009D4FBD" w:rsidRPr="0089238D">
        <w:rPr>
          <w:rFonts w:ascii="Times New Roman" w:hAnsi="Times New Roman"/>
          <w:b w:val="0"/>
          <w:sz w:val="24"/>
        </w:rPr>
        <w:t xml:space="preserve">būvniecībā </w:t>
      </w:r>
      <w:r w:rsidRPr="0089238D">
        <w:rPr>
          <w:rFonts w:ascii="Times New Roman" w:hAnsi="Times New Roman"/>
          <w:b w:val="0"/>
          <w:sz w:val="24"/>
        </w:rPr>
        <w:t>par katru gadu.</w:t>
      </w:r>
    </w:p>
    <w:p w14:paraId="1EAE1886" w14:textId="77777777" w:rsidR="00522927" w:rsidRPr="0089238D" w:rsidRDefault="00686EEE" w:rsidP="00FE49E9">
      <w:pPr>
        <w:pStyle w:val="Apakpunkts"/>
        <w:numPr>
          <w:ilvl w:val="0"/>
          <w:numId w:val="0"/>
        </w:numPr>
        <w:ind w:left="1276"/>
        <w:jc w:val="both"/>
        <w:rPr>
          <w:rFonts w:ascii="Times New Roman" w:hAnsi="Times New Roman"/>
          <w:b w:val="0"/>
          <w:sz w:val="24"/>
        </w:rPr>
      </w:pPr>
      <w:r w:rsidRPr="0089238D">
        <w:rPr>
          <w:rFonts w:ascii="Times New Roman" w:hAnsi="Times New Roman"/>
          <w:b w:val="0"/>
          <w:sz w:val="24"/>
        </w:rPr>
        <w:t xml:space="preserve">Ja piedāvājumu iesniedz personu apvienība, tad Pretendentam noteikto finanšu apgrozījumu </w:t>
      </w:r>
      <w:r w:rsidR="009D4FBD" w:rsidRPr="0089238D">
        <w:rPr>
          <w:rFonts w:ascii="Times New Roman" w:hAnsi="Times New Roman"/>
          <w:b w:val="0"/>
          <w:sz w:val="24"/>
        </w:rPr>
        <w:t xml:space="preserve">būvniecībā </w:t>
      </w:r>
      <w:r w:rsidRPr="0089238D">
        <w:rPr>
          <w:rFonts w:ascii="Times New Roman" w:hAnsi="Times New Roman"/>
          <w:b w:val="0"/>
          <w:sz w:val="24"/>
        </w:rPr>
        <w:t>var apliecināt jebkurš personu apvienības dalībnieks vai vairāki dalībnieki kopā.</w:t>
      </w:r>
    </w:p>
    <w:p w14:paraId="17EF8B8C" w14:textId="30A56852" w:rsidR="00092E77" w:rsidRPr="00070C63" w:rsidRDefault="00092E77" w:rsidP="00FE49E9">
      <w:pPr>
        <w:pStyle w:val="Apakpunkts"/>
        <w:numPr>
          <w:ilvl w:val="0"/>
          <w:numId w:val="0"/>
        </w:numPr>
        <w:ind w:left="1276"/>
        <w:jc w:val="both"/>
        <w:rPr>
          <w:rFonts w:ascii="Times New Roman" w:hAnsi="Times New Roman"/>
          <w:b w:val="0"/>
          <w:sz w:val="24"/>
        </w:rPr>
      </w:pPr>
      <w:r w:rsidRPr="0089238D">
        <w:rPr>
          <w:rFonts w:ascii="Times New Roman" w:hAnsi="Times New Roman"/>
          <w:b w:val="0"/>
          <w:sz w:val="24"/>
        </w:rPr>
        <w:t xml:space="preserve">Pretendentiem, kas dibināti vēlāk nekā pirms 3 (trīs) gadiem, nostrādātajā laika periodā vidējam finanšu apgrozījumam </w:t>
      </w:r>
      <w:r w:rsidR="009D4FBD" w:rsidRPr="0089238D">
        <w:rPr>
          <w:rFonts w:ascii="Times New Roman" w:hAnsi="Times New Roman"/>
          <w:b w:val="0"/>
          <w:sz w:val="24"/>
        </w:rPr>
        <w:t xml:space="preserve">būvniecībā </w:t>
      </w:r>
      <w:r w:rsidRPr="0089238D">
        <w:rPr>
          <w:rFonts w:ascii="Times New Roman" w:hAnsi="Times New Roman"/>
          <w:b w:val="0"/>
          <w:sz w:val="24"/>
        </w:rPr>
        <w:t xml:space="preserve">ir jābūt vismaz </w:t>
      </w:r>
      <w:r w:rsidR="007D699F" w:rsidRPr="0089238D">
        <w:rPr>
          <w:rFonts w:ascii="Times New Roman" w:hAnsi="Times New Roman"/>
          <w:b w:val="0"/>
          <w:sz w:val="24"/>
        </w:rPr>
        <w:t>2</w:t>
      </w:r>
      <w:r w:rsidR="00CA364E" w:rsidRPr="0089238D">
        <w:rPr>
          <w:rFonts w:ascii="Times New Roman" w:hAnsi="Times New Roman"/>
          <w:b w:val="0"/>
          <w:sz w:val="24"/>
        </w:rPr>
        <w:t>0’000 EUR (</w:t>
      </w:r>
      <w:r w:rsidR="007D699F" w:rsidRPr="0089238D">
        <w:rPr>
          <w:rFonts w:ascii="Times New Roman" w:hAnsi="Times New Roman"/>
          <w:b w:val="0"/>
          <w:sz w:val="24"/>
        </w:rPr>
        <w:t>div</w:t>
      </w:r>
      <w:r w:rsidR="00CA364E" w:rsidRPr="0089238D">
        <w:rPr>
          <w:rFonts w:ascii="Times New Roman" w:hAnsi="Times New Roman"/>
          <w:b w:val="0"/>
          <w:sz w:val="24"/>
        </w:rPr>
        <w:t>desmit tūkstoši</w:t>
      </w:r>
      <w:r w:rsidR="00705B2B" w:rsidRPr="0089238D">
        <w:rPr>
          <w:rFonts w:ascii="Times New Roman" w:hAnsi="Times New Roman"/>
          <w:b w:val="0"/>
          <w:sz w:val="24"/>
        </w:rPr>
        <w:t xml:space="preserve"> </w:t>
      </w:r>
      <w:proofErr w:type="spellStart"/>
      <w:r w:rsidR="00705B2B" w:rsidRPr="0089238D">
        <w:rPr>
          <w:rFonts w:ascii="Times New Roman" w:hAnsi="Times New Roman"/>
          <w:b w:val="0"/>
          <w:sz w:val="24"/>
        </w:rPr>
        <w:t>euro</w:t>
      </w:r>
      <w:proofErr w:type="spellEnd"/>
      <w:r w:rsidR="00705B2B" w:rsidRPr="0089238D">
        <w:rPr>
          <w:rFonts w:ascii="Times New Roman" w:hAnsi="Times New Roman"/>
          <w:b w:val="0"/>
          <w:sz w:val="24"/>
        </w:rPr>
        <w:t>) gadā</w:t>
      </w:r>
      <w:r w:rsidR="000018DB" w:rsidRPr="0089238D">
        <w:rPr>
          <w:rFonts w:ascii="Times New Roman" w:hAnsi="Times New Roman"/>
          <w:b w:val="0"/>
          <w:sz w:val="24"/>
        </w:rPr>
        <w:t>, neskaitot PVN</w:t>
      </w:r>
      <w:r w:rsidR="0089238D">
        <w:rPr>
          <w:rFonts w:ascii="Times New Roman" w:hAnsi="Times New Roman"/>
          <w:b w:val="0"/>
          <w:sz w:val="24"/>
        </w:rPr>
        <w:t>.</w:t>
      </w:r>
    </w:p>
    <w:p w14:paraId="5BC93C8B" w14:textId="4514CFBF" w:rsidR="00F923FB" w:rsidRPr="00070C63" w:rsidRDefault="00CA364E" w:rsidP="00FE49E9">
      <w:pPr>
        <w:pStyle w:val="BlockText"/>
        <w:numPr>
          <w:ilvl w:val="2"/>
          <w:numId w:val="2"/>
        </w:numPr>
        <w:ind w:left="1276" w:right="-57" w:hanging="709"/>
        <w:jc w:val="both"/>
        <w:rPr>
          <w:b/>
        </w:rPr>
      </w:pPr>
      <w:r>
        <w:rPr>
          <w:b/>
        </w:rPr>
        <w:t>Izpildīto būvuzraudzības darbu</w:t>
      </w:r>
      <w:r w:rsidR="006E014E" w:rsidRPr="00705B2B">
        <w:rPr>
          <w:b/>
        </w:rPr>
        <w:t xml:space="preserve"> saraksts</w:t>
      </w:r>
      <w:r w:rsidR="006E014E" w:rsidRPr="00004AC9">
        <w:t xml:space="preserve"> saskaņā ar šī </w:t>
      </w:r>
      <w:r w:rsidR="006E014E" w:rsidRPr="00082BC3">
        <w:t xml:space="preserve">nolikuma </w:t>
      </w:r>
      <w:r w:rsidR="001F6BB5" w:rsidRPr="00082BC3">
        <w:rPr>
          <w:b/>
        </w:rPr>
        <w:t>3</w:t>
      </w:r>
      <w:r w:rsidR="006E014E" w:rsidRPr="00082BC3">
        <w:rPr>
          <w:b/>
        </w:rPr>
        <w:t>.pielikumu</w:t>
      </w:r>
      <w:r w:rsidR="006E014E" w:rsidRPr="00082BC3">
        <w:t xml:space="preserve"> par</w:t>
      </w:r>
      <w:r w:rsidR="006E014E" w:rsidRPr="00004AC9">
        <w:t xml:space="preserve"> </w:t>
      </w:r>
      <w:r w:rsidR="001F1179" w:rsidRPr="00004AC9">
        <w:t>iepriekšējo</w:t>
      </w:r>
      <w:r>
        <w:t xml:space="preserve"> 3 (trīs</w:t>
      </w:r>
      <w:r w:rsidR="00041646" w:rsidRPr="00004AC9">
        <w:t>)</w:t>
      </w:r>
      <w:r w:rsidR="00041646" w:rsidRPr="00070C63">
        <w:t xml:space="preserve"> gadu laikā (201</w:t>
      </w:r>
      <w:r>
        <w:t>8</w:t>
      </w:r>
      <w:r w:rsidR="00041646" w:rsidRPr="00070C63">
        <w:t>.-20</w:t>
      </w:r>
      <w:r w:rsidR="001F1179" w:rsidRPr="00070C63">
        <w:t>2</w:t>
      </w:r>
      <w:r w:rsidR="00244639">
        <w:t>1</w:t>
      </w:r>
      <w:r w:rsidR="006E014E" w:rsidRPr="00070C63">
        <w:t>.gad</w:t>
      </w:r>
      <w:r w:rsidR="001F1179" w:rsidRPr="00070C63">
        <w:t>ā līdz piedāvājumu iesniegšanas termiņa beigām</w:t>
      </w:r>
      <w:r>
        <w:t>) uzraudzītiem</w:t>
      </w:r>
      <w:r w:rsidR="006E014E" w:rsidRPr="00070C63">
        <w:t xml:space="preserve"> un </w:t>
      </w:r>
      <w:r w:rsidR="006407C3" w:rsidRPr="00070C63">
        <w:t xml:space="preserve">atbilstoši normatīvo aktu prasībām </w:t>
      </w:r>
      <w:r w:rsidR="006E014E" w:rsidRPr="00070C63">
        <w:t>ekspluatācijā pieņemtiem</w:t>
      </w:r>
      <w:r w:rsidR="000D3F83" w:rsidRPr="00070C63">
        <w:t>-nodotiem būvobjektiem (akts par būves pieņemšanu ekspluatācijā), kuros veikti šim ie</w:t>
      </w:r>
      <w:r>
        <w:t xml:space="preserve">pirkumam pēc rakstura un apjoma </w:t>
      </w:r>
      <w:r w:rsidR="000D3F83" w:rsidRPr="00244639">
        <w:t>(</w:t>
      </w:r>
      <w:r w:rsidR="00F97E16" w:rsidRPr="00244639">
        <w:t>7.4.1</w:t>
      </w:r>
      <w:r w:rsidR="000D3F83" w:rsidRPr="00244639">
        <w:t>,</w:t>
      </w:r>
      <w:r w:rsidR="00881970" w:rsidRPr="00244639">
        <w:t xml:space="preserve"> 7.4.2</w:t>
      </w:r>
      <w:r w:rsidR="000D3F83" w:rsidRPr="00244639">
        <w:t>.</w:t>
      </w:r>
      <w:r w:rsidR="00566DB3" w:rsidRPr="00244639">
        <w:t>, 7.4.3.</w:t>
      </w:r>
      <w:r>
        <w:t xml:space="preserve">  </w:t>
      </w:r>
      <w:r w:rsidR="000D3F83" w:rsidRPr="00244639">
        <w:t>apakšpunkti)</w:t>
      </w:r>
      <w:r w:rsidR="000D3F83" w:rsidRPr="00070C63">
        <w:t xml:space="preserve"> līdzīgi būvdarbi</w:t>
      </w:r>
      <w:r w:rsidR="006E014E" w:rsidRPr="00070C63">
        <w:t xml:space="preserve">, kas atbilst šī nolikuma </w:t>
      </w:r>
      <w:r w:rsidR="00566DB3" w:rsidRPr="00070C63">
        <w:t xml:space="preserve">7.4. </w:t>
      </w:r>
      <w:r w:rsidR="00F923FB" w:rsidRPr="00070C63">
        <w:t xml:space="preserve">punktā </w:t>
      </w:r>
      <w:r w:rsidR="00630EE4" w:rsidRPr="00070C63">
        <w:t>izvirzītajām prasībām</w:t>
      </w:r>
      <w:r w:rsidR="00A36BAD" w:rsidRPr="00070C63">
        <w:t>.</w:t>
      </w:r>
    </w:p>
    <w:p w14:paraId="522493A9" w14:textId="4E07A63D" w:rsidR="00A36BAD" w:rsidRPr="00244639" w:rsidRDefault="00CA364E" w:rsidP="00FE49E9">
      <w:pPr>
        <w:pStyle w:val="BlockText"/>
        <w:ind w:left="1276" w:right="-57"/>
        <w:jc w:val="both"/>
      </w:pPr>
      <w:r>
        <w:t>Izpildīto būvuzraudzības darbu</w:t>
      </w:r>
      <w:r w:rsidR="00F923FB" w:rsidRPr="00070C63">
        <w:t xml:space="preserve"> sarakstam jāpievieno </w:t>
      </w:r>
      <w:r w:rsidR="006E014E" w:rsidRPr="00070C63">
        <w:t xml:space="preserve">atsauksmes vai cita veida dokumentāli pierādījumi </w:t>
      </w:r>
      <w:r w:rsidR="006E014E" w:rsidRPr="00244639">
        <w:t xml:space="preserve">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sekojošās mērvienībās: </w:t>
      </w:r>
      <w:r w:rsidR="006E014E" w:rsidRPr="00705B2B">
        <w:t>m (metri), m</w:t>
      </w:r>
      <w:r w:rsidR="006E014E" w:rsidRPr="00705B2B">
        <w:rPr>
          <w:vertAlign w:val="superscript"/>
        </w:rPr>
        <w:t>2</w:t>
      </w:r>
      <w:r w:rsidR="006E014E" w:rsidRPr="00705B2B">
        <w:t xml:space="preserve"> (kvadrātmetri)</w:t>
      </w:r>
      <w:r w:rsidR="008C2388" w:rsidRPr="00705B2B">
        <w:t>,</w:t>
      </w:r>
      <w:r w:rsidR="00244639" w:rsidRPr="00705B2B">
        <w:t xml:space="preserve"> </w:t>
      </w:r>
      <w:r w:rsidR="006E014E" w:rsidRPr="00705B2B">
        <w:t>gab. (gabali)</w:t>
      </w:r>
      <w:r w:rsidR="008C2388" w:rsidRPr="00705B2B">
        <w:t xml:space="preserve"> u.c.</w:t>
      </w:r>
      <w:r w:rsidR="006E014E" w:rsidRPr="00705B2B">
        <w:t>).</w:t>
      </w:r>
      <w:r w:rsidR="006E014E" w:rsidRPr="00244639">
        <w:t xml:space="preserve"> </w:t>
      </w:r>
    </w:p>
    <w:p w14:paraId="60419B33" w14:textId="00043E4C" w:rsidR="006E014E" w:rsidRPr="00070C63" w:rsidRDefault="006E014E" w:rsidP="00FE49E9">
      <w:pPr>
        <w:pStyle w:val="BlockText"/>
        <w:ind w:left="1276" w:right="-57"/>
        <w:jc w:val="both"/>
        <w:rPr>
          <w:b/>
        </w:rPr>
      </w:pPr>
      <w:r w:rsidRPr="00070C63">
        <w:lastRenderedPageBreak/>
        <w:t xml:space="preserve">Pasūtītājam ir tiesības pieprasīt no Pretendenta kvalifikāciju (t.sk. izpildīto darbu) apstiprinošus dokumentus </w:t>
      </w:r>
      <w:r w:rsidR="00244639">
        <w:t>–</w:t>
      </w:r>
      <w:r w:rsidRPr="00070C63">
        <w:t xml:space="preserve"> izrakstu/</w:t>
      </w:r>
      <w:proofErr w:type="spellStart"/>
      <w:r w:rsidRPr="00070C63">
        <w:t>us</w:t>
      </w:r>
      <w:proofErr w:type="spellEnd"/>
      <w:r w:rsidRPr="00070C63">
        <w:t xml:space="preserve"> no būvdarbu žurnāla, būvatļaujas kopiju, aktu par būves pieņemšanu ekspluatācijā u.c. dokumentus, kas apliecina sniegto ziņu patiesumu</w:t>
      </w:r>
      <w:r w:rsidR="00244639">
        <w:t>.</w:t>
      </w:r>
    </w:p>
    <w:p w14:paraId="4FEBE771" w14:textId="61D4ECC7" w:rsidR="00522927" w:rsidRPr="00070C63" w:rsidRDefault="006E107D" w:rsidP="00FE49E9">
      <w:pPr>
        <w:pStyle w:val="BlockText"/>
        <w:numPr>
          <w:ilvl w:val="2"/>
          <w:numId w:val="2"/>
        </w:numPr>
        <w:ind w:left="1276" w:right="-57" w:hanging="709"/>
        <w:jc w:val="both"/>
      </w:pPr>
      <w:bookmarkStart w:id="89" w:name="_Ref491872083"/>
      <w:r w:rsidRPr="00004AC9">
        <w:rPr>
          <w:szCs w:val="24"/>
          <w:lang w:eastAsia="lv-LV"/>
        </w:rPr>
        <w:t xml:space="preserve">Pretendenta </w:t>
      </w:r>
      <w:r w:rsidR="00522927" w:rsidRPr="00705B2B">
        <w:rPr>
          <w:b/>
          <w:szCs w:val="24"/>
          <w:lang w:eastAsia="lv-LV"/>
        </w:rPr>
        <w:t xml:space="preserve">piedāvāto </w:t>
      </w:r>
      <w:r w:rsidR="00983998" w:rsidRPr="00705B2B">
        <w:rPr>
          <w:b/>
          <w:szCs w:val="24"/>
          <w:lang w:eastAsia="lv-LV"/>
        </w:rPr>
        <w:t>speciālistu</w:t>
      </w:r>
      <w:r w:rsidR="002072E3" w:rsidRPr="00705B2B">
        <w:rPr>
          <w:b/>
          <w:szCs w:val="24"/>
          <w:lang w:eastAsia="lv-LV"/>
        </w:rPr>
        <w:t xml:space="preserve"> saraksts</w:t>
      </w:r>
      <w:r w:rsidR="002072E3" w:rsidRPr="00004AC9">
        <w:rPr>
          <w:szCs w:val="24"/>
          <w:lang w:eastAsia="lv-LV"/>
        </w:rPr>
        <w:t xml:space="preserve"> (saskaņā ar</w:t>
      </w:r>
      <w:r w:rsidR="000D3F83" w:rsidRPr="00004AC9">
        <w:rPr>
          <w:szCs w:val="24"/>
          <w:lang w:eastAsia="lv-LV"/>
        </w:rPr>
        <w:t xml:space="preserve"> šī</w:t>
      </w:r>
      <w:r w:rsidR="002072E3" w:rsidRPr="00004AC9">
        <w:rPr>
          <w:szCs w:val="24"/>
          <w:lang w:eastAsia="lv-LV"/>
        </w:rPr>
        <w:t xml:space="preserve"> </w:t>
      </w:r>
      <w:r w:rsidRPr="00082BC3">
        <w:t xml:space="preserve">nolikuma </w:t>
      </w:r>
      <w:r w:rsidR="001F6BB5" w:rsidRPr="00082BC3">
        <w:rPr>
          <w:b/>
        </w:rPr>
        <w:t>4</w:t>
      </w:r>
      <w:r w:rsidR="00F33F9E" w:rsidRPr="00082BC3">
        <w:rPr>
          <w:b/>
        </w:rPr>
        <w:t>.pielikumu</w:t>
      </w:r>
      <w:r w:rsidR="002072E3" w:rsidRPr="00082BC3">
        <w:t>),</w:t>
      </w:r>
      <w:r w:rsidR="002072E3" w:rsidRPr="00004AC9">
        <w:t xml:space="preserve"> kas</w:t>
      </w:r>
      <w:r w:rsidR="002072E3" w:rsidRPr="00070C63">
        <w:t xml:space="preserve"> veiks darbu nolikuma </w:t>
      </w:r>
      <w:r w:rsidR="00522F17" w:rsidRPr="00070C63">
        <w:t>7.5.</w:t>
      </w:r>
      <w:r w:rsidR="002072E3" w:rsidRPr="00070C63">
        <w:t xml:space="preserve">punktā </w:t>
      </w:r>
      <w:r w:rsidR="00522927" w:rsidRPr="00070C63">
        <w:t>pared</w:t>
      </w:r>
      <w:r w:rsidR="00CA364E">
        <w:t>zētajās reglamentētajās darbības</w:t>
      </w:r>
      <w:r w:rsidR="00522927" w:rsidRPr="00070C63">
        <w:t xml:space="preserve"> sfērās</w:t>
      </w:r>
      <w:r w:rsidR="00CA33AA" w:rsidRPr="00070C63">
        <w:t xml:space="preserve">. </w:t>
      </w:r>
      <w:r w:rsidR="002556E8">
        <w:t>Speciālistu</w:t>
      </w:r>
      <w:r w:rsidR="00B81D67" w:rsidRPr="00070C63">
        <w:t xml:space="preserve"> sarakstā jānorāda </w:t>
      </w:r>
      <w:r w:rsidR="00EB50AE" w:rsidRPr="00070C63">
        <w:t xml:space="preserve">tikai tie </w:t>
      </w:r>
      <w:r w:rsidR="00B81D67" w:rsidRPr="00070C63">
        <w:t xml:space="preserve">darbi, ko </w:t>
      </w:r>
      <w:r w:rsidR="002556E8">
        <w:t>speciālisti</w:t>
      </w:r>
      <w:r w:rsidR="00B81D67" w:rsidRPr="00070C63">
        <w:t xml:space="preserve"> veikuši saskaņā ar nolikuma </w:t>
      </w:r>
      <w:r w:rsidR="00522F17" w:rsidRPr="00070C63">
        <w:t>7.6.</w:t>
      </w:r>
      <w:r w:rsidR="000018DB" w:rsidRPr="00070C63">
        <w:t>punktā noteikto</w:t>
      </w:r>
      <w:bookmarkEnd w:id="89"/>
      <w:r w:rsidR="002556E8">
        <w:t>.</w:t>
      </w:r>
    </w:p>
    <w:p w14:paraId="281AB3D1" w14:textId="180B6BFF" w:rsidR="00D97A3D" w:rsidRPr="00070C63" w:rsidRDefault="00D97A3D" w:rsidP="00FE49E9">
      <w:pPr>
        <w:pStyle w:val="BlockText"/>
        <w:numPr>
          <w:ilvl w:val="2"/>
          <w:numId w:val="2"/>
        </w:numPr>
        <w:ind w:left="1276" w:right="-57" w:hanging="709"/>
        <w:jc w:val="both"/>
      </w:pPr>
      <w:r w:rsidRPr="00070C63">
        <w:t>Pretendenta piedāvāto speciālistu sarakstam klāt jāpievieno:</w:t>
      </w:r>
    </w:p>
    <w:p w14:paraId="270F6A3E" w14:textId="6FA71427" w:rsidR="00AA038F" w:rsidRDefault="00FD7289" w:rsidP="00FE49E9">
      <w:pPr>
        <w:pStyle w:val="ListParagraph"/>
        <w:numPr>
          <w:ilvl w:val="3"/>
          <w:numId w:val="2"/>
        </w:numPr>
        <w:ind w:left="2268" w:hanging="992"/>
        <w:jc w:val="both"/>
        <w:rPr>
          <w:sz w:val="24"/>
          <w:szCs w:val="24"/>
        </w:rPr>
      </w:pPr>
      <w:r>
        <w:rPr>
          <w:sz w:val="24"/>
          <w:szCs w:val="24"/>
        </w:rPr>
        <w:t>Apliecināta akta par būvobjekta pieņemšanu ekspluatācijā kopiju,  a</w:t>
      </w:r>
      <w:r w:rsidR="00AA038F" w:rsidRPr="00070C63">
        <w:rPr>
          <w:sz w:val="24"/>
          <w:szCs w:val="24"/>
        </w:rPr>
        <w:t>pliecinātas izrakstu kopijas no būvdarbu žurnāla vai apliecinātas segto darbu aktu kopijas par kvalifikācijā uzrādītajiem objektiem, vai cita veida speciālista pieredzi pierādošie objekta pasūtītāja vai pašvaldības institūcijas izsniegti dokumenti</w:t>
      </w:r>
      <w:r>
        <w:rPr>
          <w:sz w:val="24"/>
          <w:szCs w:val="24"/>
        </w:rPr>
        <w:t>.</w:t>
      </w:r>
    </w:p>
    <w:p w14:paraId="37F2B4F4" w14:textId="7225CE9E" w:rsidR="00D36D45" w:rsidRPr="00FD7289" w:rsidRDefault="00FD7289" w:rsidP="00FE49E9">
      <w:pPr>
        <w:pStyle w:val="ListParagraph"/>
        <w:numPr>
          <w:ilvl w:val="3"/>
          <w:numId w:val="2"/>
        </w:numPr>
        <w:ind w:left="2268" w:hanging="992"/>
        <w:jc w:val="both"/>
        <w:rPr>
          <w:sz w:val="24"/>
          <w:szCs w:val="24"/>
        </w:rPr>
      </w:pPr>
      <w:r w:rsidRPr="00FD7289">
        <w:rPr>
          <w:sz w:val="24"/>
          <w:szCs w:val="24"/>
        </w:rPr>
        <w:t>J</w:t>
      </w:r>
      <w:r w:rsidR="00CA364E">
        <w:rPr>
          <w:sz w:val="24"/>
          <w:szCs w:val="24"/>
        </w:rPr>
        <w:t>āpievieno būvuzrauga</w:t>
      </w:r>
      <w:r w:rsidR="00D36D45" w:rsidRPr="00FD7289">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2D8D0110" w:rsidR="001C69A5" w:rsidRPr="00070C63" w:rsidRDefault="00CA364E" w:rsidP="00FE49E9">
      <w:pPr>
        <w:pStyle w:val="BlockText"/>
        <w:ind w:left="2268" w:right="0"/>
        <w:jc w:val="both"/>
        <w:rPr>
          <w:rFonts w:eastAsia="Calibri"/>
          <w:szCs w:val="24"/>
        </w:rPr>
      </w:pPr>
      <w:bookmarkStart w:id="90" w:name="_Hlk34055169"/>
      <w:r>
        <w:rPr>
          <w:rFonts w:eastAsia="Calibri"/>
          <w:szCs w:val="24"/>
        </w:rPr>
        <w:t>Ja piedāvātā būvuzrauga</w:t>
      </w:r>
      <w:r w:rsidR="001C69A5" w:rsidRPr="00070C63">
        <w:rPr>
          <w:rFonts w:eastAsia="Calibri"/>
          <w:szCs w:val="24"/>
        </w:rPr>
        <w:t xml:space="preserve"> profesionālā kvalifikācija iegūta ārzemēs – speciālista kvalifikācijai jāatbilst speciālista reģistrācijas valsts prasībām profesionālo pakalpojumu sniegšanai. </w:t>
      </w:r>
    </w:p>
    <w:p w14:paraId="0B792DC0" w14:textId="791D13AD" w:rsidR="001C69A5" w:rsidRPr="00FD7289" w:rsidRDefault="001C69A5" w:rsidP="00FE49E9">
      <w:pPr>
        <w:pStyle w:val="BlockText"/>
        <w:ind w:left="2268" w:right="0"/>
        <w:jc w:val="both"/>
        <w:rPr>
          <w:rFonts w:eastAsia="Calibri"/>
          <w:szCs w:val="24"/>
        </w:rPr>
      </w:pPr>
      <w:r w:rsidRPr="00FD7289">
        <w:rPr>
          <w:rFonts w:eastAsia="Calibri"/>
          <w:szCs w:val="24"/>
        </w:rPr>
        <w:t>Par Pretend</w:t>
      </w:r>
      <w:r w:rsidR="00CA364E">
        <w:rPr>
          <w:rFonts w:eastAsia="Calibri"/>
          <w:szCs w:val="24"/>
        </w:rPr>
        <w:t>enta piedāvāto būvuzraugu</w:t>
      </w:r>
      <w:r w:rsidRPr="00FD7289">
        <w:rPr>
          <w:rFonts w:eastAsia="Calibri"/>
          <w:szCs w:val="24"/>
        </w:rPr>
        <w:t>, kurš izglītību ieguvis ārvalstīs – Pretendentam jāiesniedz apliecinājums par</w:t>
      </w:r>
      <w:r w:rsidR="00CA364E">
        <w:rPr>
          <w:rFonts w:eastAsia="Calibri"/>
          <w:szCs w:val="24"/>
        </w:rPr>
        <w:t xml:space="preserve"> to, ka, par būvuzraugu</w:t>
      </w:r>
      <w:r w:rsidRPr="00FD7289">
        <w:rPr>
          <w:rFonts w:eastAsia="Calibri"/>
          <w:szCs w:val="24"/>
        </w:rPr>
        <w:t xml:space="preserve">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FD7289">
        <w:rPr>
          <w:rFonts w:eastAsia="Calibri"/>
          <w:szCs w:val="24"/>
        </w:rPr>
        <w:t>būvspeciālistu</w:t>
      </w:r>
      <w:proofErr w:type="spellEnd"/>
      <w:r w:rsidRPr="00FD7289">
        <w:rPr>
          <w:rFonts w:eastAsia="Calibri"/>
          <w:szCs w:val="24"/>
        </w:rPr>
        <w:t xml:space="preserve"> reģistrā. </w:t>
      </w:r>
    </w:p>
    <w:p w14:paraId="11D4B1A2" w14:textId="7E68BCD8" w:rsidR="00D36D45" w:rsidRPr="00705B2B" w:rsidRDefault="001C69A5" w:rsidP="00FE49E9">
      <w:pPr>
        <w:pStyle w:val="BlockText"/>
        <w:ind w:left="2268" w:right="0"/>
        <w:jc w:val="both"/>
        <w:rPr>
          <w:rFonts w:eastAsia="Calibri"/>
          <w:b/>
          <w:szCs w:val="24"/>
        </w:rPr>
      </w:pPr>
      <w:r w:rsidRPr="00705B2B">
        <w:rPr>
          <w:rFonts w:eastAsia="Calibri"/>
          <w:b/>
          <w:szCs w:val="24"/>
        </w:rPr>
        <w:t xml:space="preserve">Ja ārvalsts speciālistam ir izsniegts </w:t>
      </w:r>
      <w:proofErr w:type="spellStart"/>
      <w:r w:rsidRPr="00705B2B">
        <w:rPr>
          <w:rFonts w:eastAsia="Calibri"/>
          <w:b/>
          <w:szCs w:val="24"/>
        </w:rPr>
        <w:t>būvspeciālista</w:t>
      </w:r>
      <w:proofErr w:type="spellEnd"/>
      <w:r w:rsidRPr="00705B2B">
        <w:rPr>
          <w:rFonts w:eastAsia="Calibri"/>
          <w:b/>
          <w:szCs w:val="24"/>
        </w:rPr>
        <w:t xml:space="preserve"> sertifikāts Latvijas Republikā, tad Pretendenta apliecinājums nav jāiesniedz</w:t>
      </w:r>
      <w:r w:rsidR="00FD7289" w:rsidRPr="00705B2B">
        <w:rPr>
          <w:rFonts w:eastAsia="Calibri"/>
          <w:b/>
          <w:szCs w:val="24"/>
        </w:rPr>
        <w:t>.</w:t>
      </w:r>
    </w:p>
    <w:bookmarkEnd w:id="90"/>
    <w:p w14:paraId="37BE4570" w14:textId="4F09022E" w:rsidR="00993CF5" w:rsidRPr="00004AC9" w:rsidRDefault="003E04E3" w:rsidP="00FE49E9">
      <w:pPr>
        <w:pStyle w:val="BlockText"/>
        <w:numPr>
          <w:ilvl w:val="3"/>
          <w:numId w:val="2"/>
        </w:numPr>
        <w:ind w:left="2268" w:right="-57" w:hanging="992"/>
        <w:jc w:val="both"/>
        <w:rPr>
          <w:bCs/>
          <w:szCs w:val="24"/>
        </w:rPr>
      </w:pPr>
      <w:r w:rsidRPr="00070C63">
        <w:t>Pretendenta piedāvāt</w:t>
      </w:r>
      <w:r w:rsidR="001D139D" w:rsidRPr="00070C63">
        <w:t>o</w:t>
      </w:r>
      <w:r w:rsidRPr="00070C63">
        <w:t xml:space="preserve"> speciālist</w:t>
      </w:r>
      <w:r w:rsidR="001D139D" w:rsidRPr="00070C63">
        <w:t>u</w:t>
      </w:r>
      <w:r w:rsidRPr="00070C63">
        <w:t xml:space="preserve"> parakstīts CV un pieejamības </w:t>
      </w:r>
      <w:r w:rsidRPr="00004AC9">
        <w:t xml:space="preserve">apliecinājums saskaņā ar šī </w:t>
      </w:r>
      <w:r w:rsidRPr="00082BC3">
        <w:t xml:space="preserve">nolikuma </w:t>
      </w:r>
      <w:bookmarkStart w:id="91" w:name="_GoBack"/>
      <w:r w:rsidRPr="00A827BB">
        <w:rPr>
          <w:b/>
        </w:rPr>
        <w:t>5.pielikumu</w:t>
      </w:r>
      <w:bookmarkEnd w:id="91"/>
      <w:r w:rsidRPr="00082BC3">
        <w:t>.</w:t>
      </w:r>
      <w:r w:rsidR="00993CF5" w:rsidRPr="00004AC9">
        <w:rPr>
          <w:bCs/>
          <w:szCs w:val="24"/>
        </w:rPr>
        <w:t xml:space="preserve"> </w:t>
      </w:r>
    </w:p>
    <w:p w14:paraId="449A2508" w14:textId="5AC8A897" w:rsidR="00993CF5" w:rsidRPr="00FD7289" w:rsidRDefault="00993CF5" w:rsidP="00FE49E9">
      <w:pPr>
        <w:pStyle w:val="BlockText"/>
        <w:ind w:left="1276" w:right="-57"/>
        <w:jc w:val="both"/>
        <w:rPr>
          <w:szCs w:val="24"/>
        </w:rPr>
      </w:pPr>
      <w:r w:rsidRPr="00FD7289">
        <w:rPr>
          <w:bCs/>
          <w:szCs w:val="24"/>
        </w:rPr>
        <w:t>Informācija par visu sarakstā iekļauto speciālistu būvprakses sertifikātiem t</w:t>
      </w:r>
      <w:r w:rsidR="001C69A5" w:rsidRPr="00FD7289">
        <w:rPr>
          <w:bCs/>
          <w:szCs w:val="24"/>
        </w:rPr>
        <w:t xml:space="preserve">iek </w:t>
      </w:r>
      <w:r w:rsidRPr="00FD7289">
        <w:rPr>
          <w:bCs/>
          <w:szCs w:val="24"/>
        </w:rPr>
        <w:t xml:space="preserve">pārbaudīta Būvniecības informācijas sistēmā </w:t>
      </w:r>
      <w:proofErr w:type="spellStart"/>
      <w:r w:rsidRPr="00FD7289">
        <w:rPr>
          <w:bCs/>
          <w:szCs w:val="24"/>
        </w:rPr>
        <w:t>Būvspeciālistu</w:t>
      </w:r>
      <w:proofErr w:type="spellEnd"/>
      <w:r w:rsidRPr="00FD7289">
        <w:rPr>
          <w:bCs/>
          <w:szCs w:val="24"/>
        </w:rPr>
        <w:t xml:space="preserve"> reģistrā</w:t>
      </w:r>
      <w:r w:rsidR="00FD7289" w:rsidRPr="00FD7289">
        <w:rPr>
          <w:bCs/>
          <w:szCs w:val="24"/>
        </w:rPr>
        <w:t>.</w:t>
      </w:r>
    </w:p>
    <w:p w14:paraId="4323C13D" w14:textId="52F63785" w:rsidR="006253D2" w:rsidRPr="00070C63" w:rsidRDefault="009E0E68" w:rsidP="00FE49E9">
      <w:pPr>
        <w:pStyle w:val="BlockText"/>
        <w:numPr>
          <w:ilvl w:val="2"/>
          <w:numId w:val="2"/>
        </w:numPr>
        <w:ind w:left="1276" w:right="-57" w:hanging="862"/>
        <w:jc w:val="both"/>
        <w:rPr>
          <w:szCs w:val="24"/>
        </w:rPr>
      </w:pPr>
      <w:r>
        <w:rPr>
          <w:szCs w:val="24"/>
        </w:rPr>
        <w:t>J</w:t>
      </w:r>
      <w:r w:rsidR="006253D2" w:rsidRPr="00070C63">
        <w:rPr>
          <w:szCs w:val="24"/>
        </w:rPr>
        <w:t xml:space="preserve">a </w:t>
      </w:r>
      <w:r w:rsidR="0032061A" w:rsidRPr="00070C63">
        <w:rPr>
          <w:szCs w:val="24"/>
        </w:rPr>
        <w:t xml:space="preserve">Pretendents ir personu apvienība, </w:t>
      </w:r>
      <w:r w:rsidR="0032061A" w:rsidRPr="00705B2B">
        <w:rPr>
          <w:b/>
          <w:szCs w:val="24"/>
        </w:rPr>
        <w:t>apliecinājums</w:t>
      </w:r>
      <w:r w:rsidR="0032061A" w:rsidRPr="00070C6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Pr>
          <w:szCs w:val="24"/>
        </w:rPr>
        <w:t>p</w:t>
      </w:r>
      <w:r w:rsidR="0032061A" w:rsidRPr="00070C63">
        <w:rPr>
          <w:szCs w:val="24"/>
        </w:rPr>
        <w:t>ersonu apvienība jau ir reģistrēta Komercreģistrā</w:t>
      </w:r>
      <w:r w:rsidR="00A4692B" w:rsidRPr="00070C63">
        <w:rPr>
          <w:szCs w:val="24"/>
        </w:rPr>
        <w:t>.</w:t>
      </w:r>
    </w:p>
    <w:p w14:paraId="4DB920EB" w14:textId="2D289688" w:rsidR="002F165A" w:rsidRPr="00070C63" w:rsidRDefault="006253D2" w:rsidP="00FE49E9">
      <w:pPr>
        <w:pStyle w:val="BlockText"/>
        <w:ind w:left="1276" w:right="-57"/>
        <w:jc w:val="both"/>
      </w:pPr>
      <w:r w:rsidRPr="00070C63">
        <w:t xml:space="preserve">Personu apvienības dalībniekam un apakšuzņēmējiem, uz kura iespējām Pretendents </w:t>
      </w:r>
      <w:r w:rsidRPr="009E0E68">
        <w:rPr>
          <w:u w:val="single"/>
        </w:rPr>
        <w:t>nebalstās</w:t>
      </w:r>
      <w:r w:rsidRPr="00070C63">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070C63">
        <w:t>kas normatīvajos aktos noteikto</w:t>
      </w:r>
      <w:r w:rsidR="009E0E68">
        <w:t>.</w:t>
      </w:r>
    </w:p>
    <w:p w14:paraId="5230B674" w14:textId="0AF64A68" w:rsidR="002F165A" w:rsidRPr="00705B2B" w:rsidRDefault="009E0E68" w:rsidP="00FE49E9">
      <w:pPr>
        <w:pStyle w:val="BlockText"/>
        <w:numPr>
          <w:ilvl w:val="2"/>
          <w:numId w:val="2"/>
        </w:numPr>
        <w:ind w:left="1276" w:right="-57" w:hanging="862"/>
        <w:jc w:val="both"/>
        <w:rPr>
          <w:b/>
          <w:szCs w:val="24"/>
        </w:rPr>
      </w:pPr>
      <w:r>
        <w:rPr>
          <w:szCs w:val="24"/>
        </w:rPr>
        <w:t>J</w:t>
      </w:r>
      <w:r w:rsidR="00F66FAB" w:rsidRPr="00070C63">
        <w:rPr>
          <w:szCs w:val="24"/>
        </w:rPr>
        <w:t xml:space="preserve">a Pretendents ir personu apvienība, </w:t>
      </w:r>
      <w:r w:rsidR="00F66FAB" w:rsidRPr="00705B2B">
        <w:rPr>
          <w:b/>
          <w:szCs w:val="24"/>
        </w:rPr>
        <w:t>a</w:t>
      </w:r>
      <w:r w:rsidR="006253D2" w:rsidRPr="00705B2B">
        <w:rPr>
          <w:b/>
          <w:szCs w:val="24"/>
        </w:rPr>
        <w:t>pliecinājums</w:t>
      </w:r>
      <w:r w:rsidR="006253D2" w:rsidRPr="00070C63">
        <w:rPr>
          <w:szCs w:val="24"/>
        </w:rPr>
        <w:t>, ka personu apvienība līdz iepirkuma līguma noslēgšanai tiks reģistrēta Būvkomersantu reģistrā</w:t>
      </w:r>
      <w:r w:rsidR="000D3F83" w:rsidRPr="00070C63">
        <w:rPr>
          <w:szCs w:val="24"/>
        </w:rPr>
        <w:t xml:space="preserve">. </w:t>
      </w:r>
      <w:r w:rsidR="000D3F83" w:rsidRPr="00705B2B">
        <w:rPr>
          <w:b/>
          <w:szCs w:val="24"/>
        </w:rPr>
        <w:t>Apliecinājums nav jāiesniedz, ja Personu apvienība jau ir reģistrēta Būvkomersan</w:t>
      </w:r>
      <w:r w:rsidR="001F1179" w:rsidRPr="00705B2B">
        <w:rPr>
          <w:b/>
          <w:szCs w:val="24"/>
        </w:rPr>
        <w:t>t</w:t>
      </w:r>
      <w:r w:rsidR="000D3F83" w:rsidRPr="00705B2B">
        <w:rPr>
          <w:b/>
          <w:szCs w:val="24"/>
        </w:rPr>
        <w:t>u reģistrā</w:t>
      </w:r>
      <w:r w:rsidR="006253D2" w:rsidRPr="00705B2B">
        <w:rPr>
          <w:b/>
          <w:szCs w:val="24"/>
        </w:rPr>
        <w:t>.</w:t>
      </w:r>
    </w:p>
    <w:p w14:paraId="31D46D3D" w14:textId="2F48154B" w:rsidR="006253D2" w:rsidRPr="00070C63" w:rsidRDefault="006253D2" w:rsidP="00FE49E9">
      <w:pPr>
        <w:pStyle w:val="BlockText"/>
        <w:ind w:left="1276" w:right="-57"/>
        <w:jc w:val="both"/>
      </w:pPr>
      <w:r w:rsidRPr="00070C63">
        <w:lastRenderedPageBreak/>
        <w:t xml:space="preserve">Personu apvienības dalībniekam </w:t>
      </w:r>
      <w:r w:rsidR="004B27F3" w:rsidRPr="00070C63">
        <w:t xml:space="preserve">(sabiedrības līguma biedram) </w:t>
      </w:r>
      <w:r w:rsidRPr="00070C63">
        <w:t xml:space="preserve">un apakšuzņēmējiem, uz kura iespējām Pretendents </w:t>
      </w:r>
      <w:r w:rsidRPr="00070C63">
        <w:rPr>
          <w:u w:val="single"/>
        </w:rPr>
        <w:t>nebalstās</w:t>
      </w:r>
      <w:r w:rsidRPr="00070C63">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070C63">
        <w:t>as normatīvajos aktos noteikto</w:t>
      </w:r>
      <w:r w:rsidR="009E0E68">
        <w:t>.</w:t>
      </w:r>
    </w:p>
    <w:p w14:paraId="3D6F829F" w14:textId="77777777" w:rsidR="008C476A" w:rsidRPr="00070C63" w:rsidRDefault="00000D88" w:rsidP="00FE49E9">
      <w:pPr>
        <w:pStyle w:val="BlockText"/>
        <w:ind w:left="1276" w:right="-57"/>
        <w:jc w:val="both"/>
        <w:rPr>
          <w:b/>
        </w:rPr>
      </w:pPr>
      <w:r w:rsidRPr="00070C63">
        <w:rPr>
          <w:szCs w:val="24"/>
        </w:rPr>
        <w:t>Ā</w:t>
      </w:r>
      <w:r w:rsidR="008C476A" w:rsidRPr="00070C63">
        <w:rPr>
          <w:szCs w:val="24"/>
        </w:rPr>
        <w:t>rvalstu</w:t>
      </w:r>
      <w:r w:rsidR="008C476A" w:rsidRPr="00070C63">
        <w:t xml:space="preserve"> uzņēmējiem atbilstība Iepirkuma dokumentu prasībām jāpierāda iesniedzot:</w:t>
      </w:r>
    </w:p>
    <w:p w14:paraId="79F2CFD8" w14:textId="50A85FF6" w:rsidR="007B6346" w:rsidRDefault="009E0E68" w:rsidP="00FE49E9">
      <w:pPr>
        <w:pStyle w:val="BlockText"/>
        <w:numPr>
          <w:ilvl w:val="3"/>
          <w:numId w:val="2"/>
        </w:numPr>
        <w:ind w:left="2410" w:right="-57" w:hanging="1134"/>
        <w:jc w:val="both"/>
      </w:pPr>
      <w:r>
        <w:t>A</w:t>
      </w:r>
      <w:r w:rsidR="008C476A" w:rsidRPr="00070C63">
        <w:t>ttiecīgās valsts normatīvajos aktos paredzētajā kārtībā izsniegtu dokumentu</w:t>
      </w:r>
      <w:r w:rsidR="001F1179" w:rsidRPr="00070C63">
        <w:t>, kas apliecina uzņēmuma reģistrācijas faktu attiecīgās valsts profesionālajā reģistrā, ja tāda reģistrācija ir paredzēta attiecīgās valsts normatīvajos aktos, vai citus pierādījumus profesionālās darbības veikšanai</w:t>
      </w:r>
      <w:r>
        <w:t>.</w:t>
      </w:r>
    </w:p>
    <w:p w14:paraId="731C999C" w14:textId="721EA024" w:rsidR="002F165A" w:rsidRPr="00070C63" w:rsidRDefault="009E0E68" w:rsidP="00FE49E9">
      <w:pPr>
        <w:pStyle w:val="BlockText"/>
        <w:numPr>
          <w:ilvl w:val="3"/>
          <w:numId w:val="2"/>
        </w:numPr>
        <w:spacing w:after="120"/>
        <w:ind w:left="2410" w:right="-57" w:hanging="1134"/>
        <w:jc w:val="both"/>
      </w:pPr>
      <w:r>
        <w:t>A</w:t>
      </w:r>
      <w:r w:rsidR="008C476A" w:rsidRPr="00070C63">
        <w:t>pliecinājumu</w:t>
      </w:r>
      <w:r w:rsidR="008C476A" w:rsidRPr="009E0E68">
        <w:rPr>
          <w:szCs w:val="24"/>
        </w:rPr>
        <w:t xml:space="preserve">, ka uzņēmējs līdz līguma noslēgšanai reģistrēsies Latvijas Republikas Būvkomersantu reģistrā. </w:t>
      </w:r>
    </w:p>
    <w:p w14:paraId="2B3DF786" w14:textId="5DBE2A5E" w:rsidR="00522927" w:rsidRPr="00864430" w:rsidRDefault="00522927" w:rsidP="00FE49E9">
      <w:pPr>
        <w:pStyle w:val="BlockText"/>
        <w:numPr>
          <w:ilvl w:val="1"/>
          <w:numId w:val="2"/>
        </w:numPr>
        <w:spacing w:after="120"/>
        <w:ind w:left="567" w:right="-57" w:hanging="624"/>
        <w:jc w:val="both"/>
        <w:rPr>
          <w:szCs w:val="24"/>
        </w:rPr>
      </w:pPr>
      <w:r w:rsidRPr="00070C63">
        <w:rPr>
          <w:szCs w:val="24"/>
        </w:rPr>
        <w:t xml:space="preserve">Ja Pretendents, lai nodrošinātu līgumsaistību izpildi, paredz balstīties uz citu piegādātāju </w:t>
      </w:r>
      <w:r w:rsidRPr="00070C63">
        <w:t>iespējām</w:t>
      </w:r>
      <w:r w:rsidRPr="00070C63">
        <w:rPr>
          <w:szCs w:val="24"/>
        </w:rPr>
        <w:t xml:space="preserve">, </w:t>
      </w:r>
      <w:r w:rsidRPr="00070C63">
        <w:t>Pretendentam</w:t>
      </w:r>
      <w:r w:rsidRPr="00070C63">
        <w:rPr>
          <w:szCs w:val="24"/>
        </w:rPr>
        <w:t xml:space="preserve"> </w:t>
      </w:r>
      <w:r w:rsidRPr="00082BC3">
        <w:rPr>
          <w:szCs w:val="24"/>
        </w:rPr>
        <w:t xml:space="preserve">jāiesniedz </w:t>
      </w:r>
      <w:r w:rsidRPr="00082BC3">
        <w:rPr>
          <w:b/>
        </w:rPr>
        <w:t>a</w:t>
      </w:r>
      <w:r w:rsidRPr="00082BC3">
        <w:rPr>
          <w:b/>
          <w:szCs w:val="24"/>
        </w:rPr>
        <w:t>pakšuzņēmē</w:t>
      </w:r>
      <w:r w:rsidRPr="00082BC3">
        <w:rPr>
          <w:b/>
        </w:rPr>
        <w:t>ju</w:t>
      </w:r>
      <w:r w:rsidRPr="00082BC3">
        <w:rPr>
          <w:b/>
          <w:szCs w:val="24"/>
        </w:rPr>
        <w:t xml:space="preserve"> </w:t>
      </w:r>
      <w:r w:rsidRPr="00082BC3">
        <w:rPr>
          <w:b/>
        </w:rPr>
        <w:t>saraksts un apakšuzņēmēja apliecinājums</w:t>
      </w:r>
      <w:r w:rsidRPr="00082BC3">
        <w:t xml:space="preserve"> </w:t>
      </w:r>
      <w:r w:rsidR="00394DC4" w:rsidRPr="00082BC3">
        <w:t>(</w:t>
      </w:r>
      <w:r w:rsidR="001F6BB5" w:rsidRPr="00082BC3">
        <w:t xml:space="preserve">saskaņā ar šī nolikuma </w:t>
      </w:r>
      <w:r w:rsidR="001F6BB5" w:rsidRPr="00082BC3">
        <w:rPr>
          <w:b/>
        </w:rPr>
        <w:t>6</w:t>
      </w:r>
      <w:r w:rsidR="004B27F3" w:rsidRPr="00082BC3">
        <w:rPr>
          <w:b/>
        </w:rPr>
        <w:t>.pielikumu</w:t>
      </w:r>
      <w:r w:rsidR="00394DC4" w:rsidRPr="00082BC3">
        <w:t>)</w:t>
      </w:r>
      <w:r w:rsidRPr="00082BC3">
        <w:t>.</w:t>
      </w:r>
      <w:r w:rsidRPr="00004AC9">
        <w:t xml:space="preserve"> </w:t>
      </w:r>
      <w:r w:rsidR="001F1179" w:rsidRPr="00004AC9">
        <w:t>Sarakstā jānorāda arī apakšuzņēmēju</w:t>
      </w:r>
      <w:r w:rsidR="001F1179" w:rsidRPr="00070C63">
        <w:t xml:space="preserve"> apakšuzņēmēji, ja to veicamo būvdarbu vai sniedzamo pakalpojumu vērtība ir 10 procenti no kopējās iepirkuma līguma vērtības vai lielāk</w:t>
      </w:r>
      <w:r w:rsidR="007E4D55" w:rsidRPr="00070C63">
        <w:t>a</w:t>
      </w:r>
      <w:r w:rsidR="001F1179" w:rsidRPr="00070C63">
        <w:t xml:space="preserve">, norādot arī katram šādam apakšuzņēmējam izpildei </w:t>
      </w:r>
      <w:r w:rsidR="00B93B1F" w:rsidRPr="00070C63">
        <w:t>nododamo iepirkuma līguma daļu.</w:t>
      </w:r>
    </w:p>
    <w:p w14:paraId="034DA148" w14:textId="773B9B69" w:rsidR="00522927" w:rsidRPr="00864430" w:rsidRDefault="00522927" w:rsidP="00FE49E9">
      <w:pPr>
        <w:pStyle w:val="BlockText"/>
        <w:numPr>
          <w:ilvl w:val="1"/>
          <w:numId w:val="2"/>
        </w:numPr>
        <w:ind w:left="567" w:right="-57" w:hanging="624"/>
        <w:jc w:val="both"/>
        <w:rPr>
          <w:szCs w:val="24"/>
        </w:rPr>
      </w:pPr>
      <w:r w:rsidRPr="00070C63">
        <w:t>Ja piedāvājumu iesniedz personu apvienība</w:t>
      </w:r>
      <w:r w:rsidR="00B93B1F" w:rsidRPr="00070C63">
        <w:t>, kas nav reģistrēta Latvijas Republikas Komercreģistrā vai ārvalstīs attiecīgās valsts normatīvajos aktos paredzētajā kārtībā</w:t>
      </w:r>
      <w:r w:rsidRPr="00070C63">
        <w:t>, tad</w:t>
      </w:r>
      <w:r w:rsidR="001B38CF" w:rsidRPr="00070C63">
        <w:t xml:space="preserve"> tai</w:t>
      </w:r>
      <w:r w:rsidRPr="00070C63">
        <w:t xml:space="preserve"> jāiesniedz </w:t>
      </w:r>
      <w:r w:rsidRPr="00705B2B">
        <w:rPr>
          <w:b/>
        </w:rPr>
        <w:t>vienošanās protokols</w:t>
      </w:r>
      <w:r w:rsidRPr="00070C63">
        <w:t>, ko paraksta visu personu apvienības dalībniekus pārstāvošās personas, kuras tiesīgas pārstāvēt dalībnieku. Vienošanās protokolā jānorāda:</w:t>
      </w:r>
    </w:p>
    <w:p w14:paraId="5430F337" w14:textId="47DEBD95" w:rsidR="00522927" w:rsidRDefault="00864430" w:rsidP="00FE49E9">
      <w:pPr>
        <w:pStyle w:val="BlockText"/>
        <w:numPr>
          <w:ilvl w:val="2"/>
          <w:numId w:val="2"/>
        </w:numPr>
        <w:ind w:left="1276" w:right="-57" w:hanging="709"/>
        <w:jc w:val="both"/>
        <w:rPr>
          <w:szCs w:val="24"/>
        </w:rPr>
      </w:pPr>
      <w:r>
        <w:rPr>
          <w:szCs w:val="24"/>
        </w:rPr>
        <w:t>A</w:t>
      </w:r>
      <w:r w:rsidR="00522927" w:rsidRPr="00070C63">
        <w:rPr>
          <w:szCs w:val="24"/>
        </w:rPr>
        <w:t>pvienības izveidošanas mērķis un darbības laiks</w:t>
      </w:r>
      <w:r>
        <w:rPr>
          <w:szCs w:val="24"/>
        </w:rPr>
        <w:t>.</w:t>
      </w:r>
    </w:p>
    <w:p w14:paraId="74EF5753" w14:textId="29113BB6" w:rsidR="00522927" w:rsidRDefault="00864430" w:rsidP="00FE49E9">
      <w:pPr>
        <w:pStyle w:val="BlockText"/>
        <w:numPr>
          <w:ilvl w:val="2"/>
          <w:numId w:val="2"/>
        </w:numPr>
        <w:ind w:left="1276" w:right="-57" w:hanging="709"/>
        <w:jc w:val="both"/>
        <w:rPr>
          <w:szCs w:val="24"/>
        </w:rPr>
      </w:pPr>
      <w:r>
        <w:rPr>
          <w:szCs w:val="24"/>
        </w:rPr>
        <w:t>V</w:t>
      </w:r>
      <w:r w:rsidR="00522927" w:rsidRPr="00864430">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Pr>
          <w:szCs w:val="24"/>
        </w:rPr>
        <w:t>.</w:t>
      </w:r>
    </w:p>
    <w:p w14:paraId="1CF613E6" w14:textId="5733E580" w:rsidR="00522927" w:rsidRDefault="00864430" w:rsidP="00FE49E9">
      <w:pPr>
        <w:pStyle w:val="BlockText"/>
        <w:numPr>
          <w:ilvl w:val="2"/>
          <w:numId w:val="2"/>
        </w:numPr>
        <w:ind w:left="1276" w:right="-57" w:hanging="709"/>
        <w:jc w:val="both"/>
        <w:rPr>
          <w:szCs w:val="24"/>
        </w:rPr>
      </w:pPr>
      <w:r>
        <w:rPr>
          <w:szCs w:val="24"/>
        </w:rPr>
        <w:t>K</w:t>
      </w:r>
      <w:r w:rsidR="00522927" w:rsidRPr="00864430">
        <w:rPr>
          <w:szCs w:val="24"/>
        </w:rPr>
        <w:t>ādus darbu veidus un kādā apjomā (gan naudas izteiksmē, gan procentuāli) veiks katrs no apvienības dalībniekiem</w:t>
      </w:r>
      <w:r>
        <w:rPr>
          <w:szCs w:val="24"/>
        </w:rPr>
        <w:t>.</w:t>
      </w:r>
    </w:p>
    <w:p w14:paraId="27662510" w14:textId="2A876E13" w:rsidR="00522927" w:rsidRPr="00864430" w:rsidRDefault="00864430" w:rsidP="00FE49E9">
      <w:pPr>
        <w:pStyle w:val="BlockText"/>
        <w:numPr>
          <w:ilvl w:val="2"/>
          <w:numId w:val="2"/>
        </w:numPr>
        <w:ind w:left="1276" w:right="-57" w:hanging="709"/>
        <w:jc w:val="both"/>
        <w:rPr>
          <w:szCs w:val="24"/>
        </w:rPr>
      </w:pPr>
      <w:r>
        <w:rPr>
          <w:szCs w:val="24"/>
        </w:rPr>
        <w:t>A</w:t>
      </w:r>
      <w:r w:rsidR="0032061A" w:rsidRPr="00864430">
        <w:rPr>
          <w:szCs w:val="24"/>
        </w:rPr>
        <w:t>pstiprinājums, ka iepirkuma līguma slēgšanas gadījumā apvienības dalībnieki</w:t>
      </w:r>
      <w:r w:rsidR="00B93B1F" w:rsidRPr="00864430">
        <w:rPr>
          <w:szCs w:val="24"/>
        </w:rPr>
        <w:t xml:space="preserve"> noslēgs sabiedrības līgumu saskaņā ar Civillikuma ceturtās daļas “Saistību tiesības” sešpadsmito nodaļu “Sabiedrības līgums”, paredzot solidāro atbildību sabiedrības biedriem</w:t>
      </w:r>
      <w:r w:rsidR="0032061A" w:rsidRPr="00864430">
        <w:rPr>
          <w:szCs w:val="24"/>
        </w:rPr>
        <w:t>, uz kuru saimnieciskajām un finansiālajām iespējām balstās un kuri būs finansiāli atbildīgi par iepirkuma līguma izpildi</w:t>
      </w:r>
      <w:r w:rsidR="00B93B1F" w:rsidRPr="00864430">
        <w:rPr>
          <w:szCs w:val="24"/>
        </w:rPr>
        <w:t xml:space="preserve"> vai līdz iepirkuma līguma noslēgšanai apvienība tiks reģistrēta Latvijas Republikas Komercreģistrā vai ārvalstīs attiecīgās valsts normatīvajos aktos paredzētajā kārtībā.</w:t>
      </w:r>
      <w:r w:rsidR="0032061A" w:rsidRPr="00864430">
        <w:rPr>
          <w:szCs w:val="24"/>
        </w:rPr>
        <w:t xml:space="preserve"> </w:t>
      </w:r>
    </w:p>
    <w:p w14:paraId="14A8ADBB" w14:textId="77777777" w:rsidR="00522927" w:rsidRPr="00070C63" w:rsidRDefault="00522927" w:rsidP="00FE49E9">
      <w:pPr>
        <w:spacing w:after="120"/>
        <w:ind w:left="567"/>
        <w:jc w:val="both"/>
        <w:rPr>
          <w:sz w:val="24"/>
          <w:szCs w:val="24"/>
        </w:rPr>
      </w:pPr>
      <w:r w:rsidRPr="00070C63">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070C63" w:rsidRDefault="00F66FAB" w:rsidP="00FE49E9">
      <w:pPr>
        <w:pStyle w:val="BlockText"/>
        <w:numPr>
          <w:ilvl w:val="1"/>
          <w:numId w:val="2"/>
        </w:numPr>
        <w:ind w:left="567" w:right="-57" w:hanging="624"/>
        <w:jc w:val="both"/>
      </w:pPr>
      <w:r w:rsidRPr="00070C63">
        <w:rPr>
          <w:iCs/>
        </w:rPr>
        <w:t xml:space="preserve">Ja Pretendenta </w:t>
      </w:r>
      <w:r w:rsidRPr="00070C63">
        <w:t>atbilstība</w:t>
      </w:r>
      <w:r w:rsidRPr="00070C63">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070C63" w:rsidRDefault="00F66FAB" w:rsidP="00FE49E9">
      <w:pPr>
        <w:spacing w:after="120"/>
        <w:ind w:left="567"/>
        <w:jc w:val="both"/>
        <w:rPr>
          <w:iCs/>
          <w:sz w:val="24"/>
          <w:szCs w:val="24"/>
        </w:rPr>
      </w:pPr>
      <w:r w:rsidRPr="00070C63">
        <w:rPr>
          <w:iCs/>
          <w:sz w:val="24"/>
          <w:szCs w:val="24"/>
        </w:rPr>
        <w:t xml:space="preserve">Ja </w:t>
      </w:r>
      <w:r w:rsidR="00532FF2">
        <w:rPr>
          <w:iCs/>
          <w:sz w:val="24"/>
          <w:szCs w:val="24"/>
        </w:rPr>
        <w:t>P</w:t>
      </w:r>
      <w:r w:rsidRPr="00070C63">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Pr>
          <w:sz w:val="24"/>
          <w:szCs w:val="24"/>
        </w:rPr>
        <w:t>P</w:t>
      </w:r>
      <w:r w:rsidRPr="00070C63">
        <w:rPr>
          <w:sz w:val="24"/>
          <w:szCs w:val="24"/>
        </w:rPr>
        <w:t>retendentu</w:t>
      </w:r>
      <w:r w:rsidRPr="00070C63">
        <w:rPr>
          <w:iCs/>
          <w:sz w:val="24"/>
          <w:szCs w:val="24"/>
        </w:rPr>
        <w:t xml:space="preserve"> atlases prasībām, iepirkuma komisija pirms lēmuma pieņemšanas par iepirkuma līguma slēgšanas tiesību piešķiršanu pieprasa iesniegt dokumentus, kas apliecina </w:t>
      </w:r>
      <w:r w:rsidR="00532FF2">
        <w:rPr>
          <w:iCs/>
          <w:sz w:val="24"/>
          <w:szCs w:val="24"/>
        </w:rPr>
        <w:t>P</w:t>
      </w:r>
      <w:r w:rsidRPr="00070C63">
        <w:rPr>
          <w:iCs/>
          <w:sz w:val="24"/>
          <w:szCs w:val="24"/>
        </w:rPr>
        <w:t xml:space="preserve">retendenta atbilstību </w:t>
      </w:r>
      <w:r w:rsidR="00532FF2">
        <w:rPr>
          <w:iCs/>
          <w:sz w:val="24"/>
          <w:szCs w:val="24"/>
        </w:rPr>
        <w:t>P</w:t>
      </w:r>
      <w:r w:rsidRPr="00070C63">
        <w:rPr>
          <w:iCs/>
          <w:sz w:val="24"/>
          <w:szCs w:val="24"/>
        </w:rPr>
        <w:t>retendentu atlases prasībām.</w:t>
      </w:r>
    </w:p>
    <w:p w14:paraId="747FEEF3" w14:textId="77777777" w:rsidR="000C1843" w:rsidRPr="00532FF2"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2" w:name="_Toc312767051"/>
      <w:bookmarkStart w:id="93" w:name="_Toc496711284"/>
      <w:bookmarkStart w:id="94" w:name="_Toc62215790"/>
      <w:bookmarkEnd w:id="88"/>
      <w:r w:rsidRPr="00532FF2">
        <w:rPr>
          <w:szCs w:val="24"/>
        </w:rPr>
        <w:lastRenderedPageBreak/>
        <w:t>TEHNISKAIS PIEDĀVĀJUMS</w:t>
      </w:r>
      <w:bookmarkEnd w:id="92"/>
      <w:bookmarkEnd w:id="93"/>
      <w:bookmarkEnd w:id="94"/>
    </w:p>
    <w:p w14:paraId="6AFEE8A5" w14:textId="77777777" w:rsidR="00522927" w:rsidRPr="00070C63" w:rsidRDefault="00522927" w:rsidP="00FE49E9">
      <w:pPr>
        <w:pStyle w:val="BlockText"/>
        <w:numPr>
          <w:ilvl w:val="1"/>
          <w:numId w:val="2"/>
        </w:numPr>
        <w:ind w:left="567" w:right="-57" w:hanging="624"/>
        <w:jc w:val="both"/>
        <w:rPr>
          <w:sz w:val="28"/>
          <w:szCs w:val="28"/>
        </w:rPr>
      </w:pPr>
      <w:r w:rsidRPr="00070C63">
        <w:t xml:space="preserve">Tehniskajā </w:t>
      </w:r>
      <w:r w:rsidRPr="00070C63">
        <w:rPr>
          <w:szCs w:val="24"/>
        </w:rPr>
        <w:t>piedāvājumā</w:t>
      </w:r>
      <w:r w:rsidRPr="00070C63">
        <w:t xml:space="preserve"> jāiekļauj</w:t>
      </w:r>
      <w:r w:rsidR="00DA091E" w:rsidRPr="00070C63">
        <w:t xml:space="preserve"> </w:t>
      </w:r>
      <w:r w:rsidR="00A02AE6" w:rsidRPr="00070C63">
        <w:t xml:space="preserve">dokumenti </w:t>
      </w:r>
      <w:r w:rsidR="00DA091E" w:rsidRPr="00070C63">
        <w:t>atbilstoši EIS e-konkursu apakšsistēmā šī konkursa sadaļā publicētajām veidlapām</w:t>
      </w:r>
      <w:r w:rsidR="00A02AE6" w:rsidRPr="00070C63">
        <w:t xml:space="preserve"> un sekojoša informācija</w:t>
      </w:r>
      <w:r w:rsidRPr="00070C63">
        <w:t>:</w:t>
      </w:r>
    </w:p>
    <w:p w14:paraId="47788C76" w14:textId="0531196C" w:rsidR="00444862" w:rsidRPr="004D6E36" w:rsidRDefault="003D35C8" w:rsidP="004D6E36">
      <w:pPr>
        <w:pStyle w:val="BlockText"/>
        <w:numPr>
          <w:ilvl w:val="2"/>
          <w:numId w:val="2"/>
        </w:numPr>
        <w:ind w:left="1276" w:right="-57" w:hanging="709"/>
        <w:jc w:val="both"/>
      </w:pPr>
      <w:r w:rsidRPr="00446862">
        <w:rPr>
          <w:szCs w:val="24"/>
        </w:rPr>
        <w:t>B</w:t>
      </w:r>
      <w:r w:rsidR="00444862" w:rsidRPr="00446862">
        <w:rPr>
          <w:szCs w:val="24"/>
        </w:rPr>
        <w:t xml:space="preserve">rīvā formā sagatavots </w:t>
      </w:r>
      <w:r w:rsidR="00444862" w:rsidRPr="00705B2B">
        <w:rPr>
          <w:b/>
          <w:szCs w:val="24"/>
        </w:rPr>
        <w:t>darbu organizācijas apraksts</w:t>
      </w:r>
      <w:r w:rsidR="00444862" w:rsidRPr="00446862">
        <w:rPr>
          <w:szCs w:val="24"/>
        </w:rPr>
        <w:t xml:space="preserve">, </w:t>
      </w:r>
      <w:r w:rsidR="004D6E36">
        <w:rPr>
          <w:rFonts w:eastAsia="Calibri"/>
          <w:szCs w:val="24"/>
        </w:rPr>
        <w:t xml:space="preserve">iekļaujot </w:t>
      </w:r>
      <w:r w:rsidR="004D6E36" w:rsidRPr="004D6E36">
        <w:rPr>
          <w:rFonts w:eastAsia="Calibri"/>
          <w:szCs w:val="24"/>
        </w:rPr>
        <w:t xml:space="preserve">būvuzraudzības plāna </w:t>
      </w:r>
      <w:r w:rsidR="004D6E36">
        <w:rPr>
          <w:rFonts w:eastAsia="Calibri"/>
          <w:szCs w:val="24"/>
        </w:rPr>
        <w:t>saturu</w:t>
      </w:r>
      <w:r w:rsidR="004D6E36">
        <w:rPr>
          <w:szCs w:val="24"/>
        </w:rPr>
        <w:t>, kā arī</w:t>
      </w:r>
      <w:r w:rsidR="00705B2B">
        <w:rPr>
          <w:szCs w:val="24"/>
        </w:rPr>
        <w:t xml:space="preserve"> līguma</w:t>
      </w:r>
      <w:r w:rsidR="00705B2B">
        <w:rPr>
          <w:b/>
          <w:szCs w:val="24"/>
        </w:rPr>
        <w:t xml:space="preserve"> </w:t>
      </w:r>
      <w:r w:rsidR="00705B2B" w:rsidRPr="00705B2B">
        <w:rPr>
          <w:szCs w:val="24"/>
        </w:rPr>
        <w:t>organizācijas shēmu</w:t>
      </w:r>
      <w:r w:rsidR="00444862" w:rsidRPr="00705B2B">
        <w:rPr>
          <w:szCs w:val="24"/>
        </w:rPr>
        <w:t>, kurā aprakstītas katras līgumā iesaistītās juridiskās un fiziskās personas funkcijas un u</w:t>
      </w:r>
      <w:r w:rsidR="004D6E36">
        <w:rPr>
          <w:szCs w:val="24"/>
        </w:rPr>
        <w:t>zdevumi, norādot</w:t>
      </w:r>
      <w:r w:rsidR="004D6E36">
        <w:t xml:space="preserve"> i</w:t>
      </w:r>
      <w:r w:rsidR="004D6E36">
        <w:rPr>
          <w:szCs w:val="24"/>
        </w:rPr>
        <w:t>esaistītos galvenos speciālistus</w:t>
      </w:r>
      <w:r w:rsidR="00444862" w:rsidRPr="004D6E36">
        <w:rPr>
          <w:szCs w:val="24"/>
        </w:rPr>
        <w:t xml:space="preserve"> (katram speciālistam norādīt vārdu, uzvārdu un pozīciju)</w:t>
      </w:r>
      <w:r w:rsidR="004D6E36">
        <w:rPr>
          <w:szCs w:val="24"/>
        </w:rPr>
        <w:t xml:space="preserve"> un l</w:t>
      </w:r>
      <w:r w:rsidR="00444862" w:rsidRPr="004D6E36">
        <w:rPr>
          <w:szCs w:val="24"/>
        </w:rPr>
        <w:t>īgumā iesaistītās puses (apakšuzņēmēji, saistītie līguma partneri u.c. personas, lai tiktu aptvertas visas ar projekta re</w:t>
      </w:r>
      <w:r w:rsidR="000018DB" w:rsidRPr="004D6E36">
        <w:rPr>
          <w:szCs w:val="24"/>
        </w:rPr>
        <w:t>alizāciju iesaistītās personas)</w:t>
      </w:r>
      <w:r w:rsidR="00264F06" w:rsidRPr="004D6E36">
        <w:rPr>
          <w:szCs w:val="24"/>
        </w:rPr>
        <w:t>.</w:t>
      </w:r>
    </w:p>
    <w:p w14:paraId="49B303E5" w14:textId="4C30D902" w:rsidR="00A30D54" w:rsidRPr="00705B2B" w:rsidRDefault="00A30D54" w:rsidP="00FE49E9">
      <w:pPr>
        <w:pStyle w:val="BlockText"/>
        <w:numPr>
          <w:ilvl w:val="2"/>
          <w:numId w:val="2"/>
        </w:numPr>
        <w:spacing w:after="120"/>
        <w:ind w:left="1276" w:right="-57" w:hanging="709"/>
        <w:jc w:val="both"/>
        <w:rPr>
          <w:szCs w:val="24"/>
        </w:rPr>
      </w:pPr>
      <w:r w:rsidRPr="00705B2B">
        <w:rPr>
          <w:b/>
          <w:szCs w:val="24"/>
        </w:rPr>
        <w:t>Piedāvājuma nodrošinājum</w:t>
      </w:r>
      <w:r w:rsidR="00264F06" w:rsidRPr="00705B2B">
        <w:rPr>
          <w:b/>
          <w:szCs w:val="24"/>
        </w:rPr>
        <w:t>a</w:t>
      </w:r>
      <w:r w:rsidRPr="00705B2B">
        <w:rPr>
          <w:b/>
          <w:szCs w:val="24"/>
        </w:rPr>
        <w:t xml:space="preserve"> apliecinošs dokuments</w:t>
      </w:r>
      <w:r w:rsidRPr="00705B2B">
        <w:rPr>
          <w:szCs w:val="24"/>
        </w:rPr>
        <w:t xml:space="preserve"> </w:t>
      </w:r>
      <w:r w:rsidR="00264F06" w:rsidRPr="00705B2B">
        <w:rPr>
          <w:szCs w:val="24"/>
        </w:rPr>
        <w:t>–</w:t>
      </w:r>
      <w:r w:rsidRPr="00705B2B">
        <w:rPr>
          <w:szCs w:val="24"/>
        </w:rPr>
        <w:t xml:space="preserve"> </w:t>
      </w:r>
      <w:r w:rsidR="006C262D" w:rsidRPr="00705B2B">
        <w:rPr>
          <w:szCs w:val="24"/>
        </w:rPr>
        <w:t>kredītiestāde</w:t>
      </w:r>
      <w:r w:rsidRPr="00705B2B">
        <w:rPr>
          <w:szCs w:val="24"/>
        </w:rPr>
        <w:t>s apstiprināts maksājuma uzdevums par piedāvājuma nodrošinājuma summas pārskaitīšanu vai kred</w:t>
      </w:r>
      <w:r w:rsidR="00775FD0" w:rsidRPr="00705B2B">
        <w:rPr>
          <w:szCs w:val="24"/>
        </w:rPr>
        <w:t>ītiestādes izsniegta garantija</w:t>
      </w:r>
      <w:r w:rsidRPr="00705B2B">
        <w:rPr>
          <w:szCs w:val="24"/>
        </w:rPr>
        <w:t xml:space="preserve"> vai apd</w:t>
      </w:r>
      <w:r w:rsidR="00775FD0" w:rsidRPr="00705B2B">
        <w:rPr>
          <w:szCs w:val="24"/>
        </w:rPr>
        <w:t xml:space="preserve">rošināšanas sabiedrības polise, kas iesniedzama saskaņā ar </w:t>
      </w:r>
      <w:r w:rsidR="00264F06" w:rsidRPr="00705B2B">
        <w:rPr>
          <w:szCs w:val="24"/>
        </w:rPr>
        <w:t>n</w:t>
      </w:r>
      <w:r w:rsidR="00775FD0" w:rsidRPr="00705B2B">
        <w:rPr>
          <w:szCs w:val="24"/>
        </w:rPr>
        <w:t>olikuma 4.1. un 4.2. punktos noteikto.</w:t>
      </w:r>
    </w:p>
    <w:p w14:paraId="73A93A89" w14:textId="4B0F2C4B" w:rsidR="0034559A" w:rsidRPr="00264F06"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5" w:name="_Toc312767052"/>
      <w:bookmarkStart w:id="96" w:name="_Toc496711285"/>
      <w:bookmarkStart w:id="97" w:name="_Toc62215791"/>
      <w:bookmarkStart w:id="98" w:name="_Hlk61002686"/>
      <w:r w:rsidRPr="00264F06">
        <w:rPr>
          <w:szCs w:val="24"/>
        </w:rPr>
        <w:t>FINANŠU PIEDĀVĀJUMS</w:t>
      </w:r>
      <w:bookmarkEnd w:id="95"/>
      <w:bookmarkEnd w:id="96"/>
      <w:bookmarkEnd w:id="97"/>
    </w:p>
    <w:p w14:paraId="3E378B83" w14:textId="77777777" w:rsidR="00522927" w:rsidRPr="00070C63" w:rsidRDefault="00522927" w:rsidP="00FE49E9">
      <w:pPr>
        <w:pStyle w:val="BlockText"/>
        <w:numPr>
          <w:ilvl w:val="1"/>
          <w:numId w:val="2"/>
        </w:numPr>
        <w:ind w:left="567" w:right="-57" w:hanging="624"/>
        <w:jc w:val="both"/>
        <w:rPr>
          <w:b/>
          <w:sz w:val="28"/>
          <w:szCs w:val="28"/>
        </w:rPr>
      </w:pPr>
      <w:bookmarkStart w:id="99" w:name="_Hlk61002793"/>
      <w:r w:rsidRPr="00070C63">
        <w:rPr>
          <w:szCs w:val="24"/>
        </w:rPr>
        <w:t>Finanšu</w:t>
      </w:r>
      <w:r w:rsidR="00C04918" w:rsidRPr="00070C63">
        <w:t xml:space="preserve"> piedāvājumā jāiekļauj </w:t>
      </w:r>
      <w:r w:rsidRPr="00070C63">
        <w:t>dokumenti</w:t>
      </w:r>
      <w:r w:rsidR="00C04918" w:rsidRPr="00070C63">
        <w:t xml:space="preserve">, </w:t>
      </w:r>
      <w:r w:rsidR="00DA091E" w:rsidRPr="00070C63">
        <w:t>atbilstoši EIS e-konkursu apakšsistēmā šī konkursa sadaļā publicētajām veidlapām</w:t>
      </w:r>
      <w:r w:rsidR="00C04918" w:rsidRPr="00070C63">
        <w:t xml:space="preserve"> un sekojoša informācija</w:t>
      </w:r>
      <w:r w:rsidRPr="00070C63">
        <w:t>:</w:t>
      </w:r>
    </w:p>
    <w:bookmarkEnd w:id="99"/>
    <w:p w14:paraId="73EFF03C" w14:textId="387B76D5" w:rsidR="00522927" w:rsidRPr="00070C63" w:rsidRDefault="00522927" w:rsidP="00FE49E9">
      <w:pPr>
        <w:pStyle w:val="BlockText"/>
        <w:numPr>
          <w:ilvl w:val="2"/>
          <w:numId w:val="2"/>
        </w:numPr>
        <w:ind w:left="1276" w:right="-57" w:hanging="709"/>
        <w:jc w:val="both"/>
        <w:rPr>
          <w:szCs w:val="24"/>
        </w:rPr>
      </w:pPr>
      <w:r w:rsidRPr="00217CC9">
        <w:rPr>
          <w:szCs w:val="24"/>
        </w:rPr>
        <w:t>Pretendenta</w:t>
      </w:r>
      <w:r w:rsidR="003B2FF0">
        <w:rPr>
          <w:szCs w:val="24"/>
        </w:rPr>
        <w:t xml:space="preserve">m jāiesniedz </w:t>
      </w:r>
      <w:r w:rsidR="003B2FF0" w:rsidRPr="00705B2B">
        <w:rPr>
          <w:b/>
          <w:szCs w:val="24"/>
        </w:rPr>
        <w:t>Pretendenta</w:t>
      </w:r>
      <w:r w:rsidRPr="00705B2B">
        <w:rPr>
          <w:b/>
          <w:szCs w:val="24"/>
        </w:rPr>
        <w:t xml:space="preserve"> pieteikums</w:t>
      </w:r>
      <w:r w:rsidR="003B2FF0">
        <w:rPr>
          <w:szCs w:val="24"/>
        </w:rPr>
        <w:t xml:space="preserve"> </w:t>
      </w:r>
      <w:r w:rsidR="00153DA2">
        <w:rPr>
          <w:szCs w:val="24"/>
        </w:rPr>
        <w:t xml:space="preserve">dalībai iepirkuma procedūrā </w:t>
      </w:r>
      <w:r w:rsidR="003B2FF0">
        <w:rPr>
          <w:szCs w:val="24"/>
        </w:rPr>
        <w:t>atbilsto</w:t>
      </w:r>
      <w:r w:rsidR="00705B2B">
        <w:rPr>
          <w:szCs w:val="24"/>
        </w:rPr>
        <w:t xml:space="preserve">ši </w:t>
      </w:r>
      <w:r w:rsidR="00705B2B" w:rsidRPr="00082BC3">
        <w:rPr>
          <w:szCs w:val="24"/>
        </w:rPr>
        <w:t>n</w:t>
      </w:r>
      <w:r w:rsidR="003B2FF0" w:rsidRPr="00082BC3">
        <w:rPr>
          <w:szCs w:val="24"/>
        </w:rPr>
        <w:t xml:space="preserve">olikuma </w:t>
      </w:r>
      <w:r w:rsidR="00BB23EE" w:rsidRPr="00082BC3">
        <w:rPr>
          <w:szCs w:val="24"/>
        </w:rPr>
        <w:t>2.pielikumā</w:t>
      </w:r>
      <w:r w:rsidR="003B2FF0" w:rsidRPr="00082BC3">
        <w:rPr>
          <w:szCs w:val="24"/>
        </w:rPr>
        <w:t xml:space="preserve"> pievienotajai veidnei.</w:t>
      </w:r>
    </w:p>
    <w:p w14:paraId="43AA4A81" w14:textId="384E09AA" w:rsidR="0034559A" w:rsidRPr="006D7AE7"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100" w:name="_Toc312767053"/>
      <w:bookmarkStart w:id="101" w:name="_Toc496711286"/>
      <w:bookmarkStart w:id="102" w:name="_Toc62215792"/>
      <w:bookmarkStart w:id="103" w:name="_Hlk61003347"/>
      <w:bookmarkEnd w:id="98"/>
      <w:r w:rsidRPr="006D7AE7">
        <w:rPr>
          <w:szCs w:val="24"/>
        </w:rPr>
        <w:t>PIEDĀVĀJUMU IESNIEGŠANA UN ATVĒRŠANA</w:t>
      </w:r>
      <w:bookmarkEnd w:id="100"/>
      <w:bookmarkEnd w:id="101"/>
      <w:bookmarkEnd w:id="102"/>
    </w:p>
    <w:p w14:paraId="76F8FE9B" w14:textId="0BF7E2AA" w:rsidR="00CC47AE" w:rsidRPr="006D7AE7" w:rsidRDefault="00CC47AE" w:rsidP="00FE49E9">
      <w:pPr>
        <w:pStyle w:val="BlockText"/>
        <w:numPr>
          <w:ilvl w:val="1"/>
          <w:numId w:val="2"/>
        </w:numPr>
        <w:ind w:left="567" w:right="-57" w:hanging="624"/>
        <w:jc w:val="both"/>
      </w:pPr>
      <w:r w:rsidRPr="006D7AE7">
        <w:t xml:space="preserve">Piedāvājums jāiesniedz </w:t>
      </w:r>
      <w:r w:rsidRPr="006D7AE7">
        <w:rPr>
          <w:szCs w:val="24"/>
        </w:rPr>
        <w:t>līdz</w:t>
      </w:r>
      <w:r w:rsidR="003144F2" w:rsidRPr="006D7AE7">
        <w:t xml:space="preserve"> </w:t>
      </w:r>
      <w:r w:rsidR="003144F2" w:rsidRPr="006D7AE7">
        <w:rPr>
          <w:b/>
        </w:rPr>
        <w:t>20</w:t>
      </w:r>
      <w:r w:rsidR="00374477" w:rsidRPr="006D7AE7">
        <w:rPr>
          <w:b/>
        </w:rPr>
        <w:t>2</w:t>
      </w:r>
      <w:r w:rsidR="00CF2F13" w:rsidRPr="006D7AE7">
        <w:rPr>
          <w:b/>
        </w:rPr>
        <w:t>1</w:t>
      </w:r>
      <w:r w:rsidRPr="006D7AE7">
        <w:rPr>
          <w:b/>
        </w:rPr>
        <w:t xml:space="preserve">.gada </w:t>
      </w:r>
      <w:r w:rsidR="00DE22F7">
        <w:rPr>
          <w:b/>
        </w:rPr>
        <w:t>8.aprīlim</w:t>
      </w:r>
      <w:r w:rsidR="004B27F3" w:rsidRPr="006D7AE7">
        <w:rPr>
          <w:b/>
        </w:rPr>
        <w:t xml:space="preserve"> </w:t>
      </w:r>
      <w:r w:rsidRPr="006D7AE7">
        <w:rPr>
          <w:b/>
        </w:rPr>
        <w:t>plkst.1</w:t>
      </w:r>
      <w:r w:rsidR="000161DC" w:rsidRPr="006D7AE7">
        <w:rPr>
          <w:b/>
        </w:rPr>
        <w:t>4</w:t>
      </w:r>
      <w:r w:rsidRPr="006D7AE7">
        <w:rPr>
          <w:b/>
          <w:vertAlign w:val="superscript"/>
        </w:rPr>
        <w:t>00</w:t>
      </w:r>
      <w:r w:rsidR="009E63D0" w:rsidRPr="006D7AE7">
        <w:rPr>
          <w:vertAlign w:val="superscript"/>
        </w:rPr>
        <w:t xml:space="preserve"> </w:t>
      </w:r>
      <w:r w:rsidRPr="006D7AE7">
        <w:t>elektroniski EIS e-konkursu apakšsistēmā vienā no zemāk minētajiem formātiem. Katra iesniedzamā dokumenta formāts var atšķirties, bet ir jāievēro šādi iespējamie veidi:</w:t>
      </w:r>
    </w:p>
    <w:p w14:paraId="494C6A42" w14:textId="4C78D6EC" w:rsidR="00CC47AE" w:rsidRPr="006D7AE7" w:rsidRDefault="00235579" w:rsidP="00FE49E9">
      <w:pPr>
        <w:pStyle w:val="BlockText"/>
        <w:numPr>
          <w:ilvl w:val="2"/>
          <w:numId w:val="2"/>
        </w:numPr>
        <w:ind w:left="1276" w:right="-57" w:hanging="709"/>
        <w:jc w:val="both"/>
      </w:pPr>
      <w:r w:rsidRPr="006D7AE7">
        <w:t>I</w:t>
      </w:r>
      <w:r w:rsidR="00CC47AE" w:rsidRPr="006D7AE7">
        <w:t>zmantojot EIS e-konkursu apakšsistēmas piedāvātos rīkus, aizpildot minētās sistēmas e-konkursu apakšsistēmā šī konkursa sadaļā ievietotās formas</w:t>
      </w:r>
      <w:r w:rsidRPr="006D7AE7">
        <w:t>.</w:t>
      </w:r>
    </w:p>
    <w:p w14:paraId="139539D3" w14:textId="57BC6CBD" w:rsidR="00522927" w:rsidRPr="006D7AE7" w:rsidRDefault="00235579" w:rsidP="00FE49E9">
      <w:pPr>
        <w:pStyle w:val="BlockText"/>
        <w:numPr>
          <w:ilvl w:val="2"/>
          <w:numId w:val="2"/>
        </w:numPr>
        <w:spacing w:after="120"/>
        <w:ind w:left="1276" w:right="-57" w:hanging="709"/>
        <w:jc w:val="both"/>
      </w:pPr>
      <w:r w:rsidRPr="006D7AE7">
        <w:t>E</w:t>
      </w:r>
      <w:r w:rsidR="00CC47AE" w:rsidRPr="006D7AE7">
        <w:t xml:space="preserve">lektroniski aizpildāmos dokumentus, sagatavojot ārpus EIS e-konkursu apakšsistēmas un augšupielādējot sistēmas attiecīgajās vietnēs aizpildītas PDF formas, t.sk. ar formā integrētajiem failiem (šādā gadījumā </w:t>
      </w:r>
      <w:r w:rsidRPr="006D7AE7">
        <w:t>P</w:t>
      </w:r>
      <w:r w:rsidR="00CC47AE" w:rsidRPr="006D7AE7">
        <w:t>retendents ir atbildīgs par aizpildāmo formu atbilstību dokumentācijas prasībām un formu paraugiem, kā arī dokumenta atvēršanas un nolasīšanas iespējām).</w:t>
      </w:r>
    </w:p>
    <w:p w14:paraId="5ED810F1" w14:textId="3A7916B9" w:rsidR="00A02AE6" w:rsidRPr="006D7AE7" w:rsidRDefault="007212ED" w:rsidP="00FE49E9">
      <w:pPr>
        <w:pStyle w:val="BlockText"/>
        <w:numPr>
          <w:ilvl w:val="1"/>
          <w:numId w:val="2"/>
        </w:numPr>
        <w:spacing w:after="120"/>
        <w:ind w:left="567" w:right="-57" w:hanging="567"/>
        <w:jc w:val="both"/>
      </w:pPr>
      <w:r w:rsidRPr="006D7AE7">
        <w:rPr>
          <w:rFonts w:eastAsia="MS Mincho"/>
          <w:bCs/>
          <w:szCs w:val="24"/>
        </w:rPr>
        <w:t>Ārpus EIS e-konkursu apakš</w:t>
      </w:r>
      <w:r w:rsidR="00684D47" w:rsidRPr="006D7AE7">
        <w:rPr>
          <w:rFonts w:eastAsia="MS Mincho"/>
          <w:bCs/>
          <w:szCs w:val="24"/>
        </w:rPr>
        <w:t xml:space="preserve">sistēmas iesniegtie piedāvājumi, </w:t>
      </w:r>
      <w:r w:rsidR="00374477" w:rsidRPr="006D7AE7">
        <w:rPr>
          <w:rFonts w:eastAsia="MS Mincho"/>
          <w:bCs/>
          <w:szCs w:val="24"/>
        </w:rPr>
        <w:t>tiks atzīti par</w:t>
      </w:r>
      <w:r w:rsidR="00374477" w:rsidRPr="006D7AE7">
        <w:rPr>
          <w:rFonts w:eastAsia="MS Mincho"/>
          <w:szCs w:val="24"/>
        </w:rPr>
        <w:t xml:space="preserve"> neatbilstošiem šī nolikuma prasībām un neatvērtā veidā tiks nosūtīti atpakaļ iesniedzējam.</w:t>
      </w:r>
    </w:p>
    <w:p w14:paraId="220EDDB8" w14:textId="1FE71CA6" w:rsidR="00CC47AE" w:rsidRPr="006D7AE7" w:rsidRDefault="00522927" w:rsidP="00FE49E9">
      <w:pPr>
        <w:pStyle w:val="BlockText"/>
        <w:numPr>
          <w:ilvl w:val="1"/>
          <w:numId w:val="2"/>
        </w:numPr>
        <w:spacing w:after="120"/>
        <w:ind w:left="567" w:right="-57" w:hanging="567"/>
        <w:jc w:val="both"/>
      </w:pPr>
      <w:r w:rsidRPr="006D7AE7">
        <w:rPr>
          <w:szCs w:val="24"/>
        </w:rPr>
        <w:t>Piedāvājumi, kas netiks iesniegti Iepirkuma dokumentos noteiktajā kārtībā vai tiks iesniegti pēc piedāvājumu iesniegšanas termiņa beigām, netiks pieņemti.</w:t>
      </w:r>
      <w:r w:rsidR="00CC47AE" w:rsidRPr="006D7AE7">
        <w:t xml:space="preserve"> Nekādi piedāvājuma iesniegšanas termiņa kavējuma iemesli netiks ņemti vērā.</w:t>
      </w:r>
    </w:p>
    <w:p w14:paraId="2F5CB276" w14:textId="54D3D40C" w:rsidR="00684D47" w:rsidRPr="006D7AE7" w:rsidRDefault="007212ED" w:rsidP="00FE49E9">
      <w:pPr>
        <w:pStyle w:val="BlockText"/>
        <w:numPr>
          <w:ilvl w:val="1"/>
          <w:numId w:val="2"/>
        </w:numPr>
        <w:spacing w:after="120"/>
        <w:ind w:left="567" w:right="-57" w:hanging="567"/>
        <w:jc w:val="both"/>
      </w:pPr>
      <w:r w:rsidRPr="006D7AE7">
        <w:rPr>
          <w:rFonts w:eastAsia="Calibri"/>
          <w:szCs w:val="24"/>
        </w:rPr>
        <w:t>Piedāvājumu atvēršana sākas tūlīt pēc piedāvājumu iesniegšanas termiņa beigām.</w:t>
      </w:r>
      <w:r w:rsidR="00684D47" w:rsidRPr="006D7AE7">
        <w:rPr>
          <w:rFonts w:eastAsia="Calibri"/>
          <w:szCs w:val="24"/>
        </w:rPr>
        <w:t xml:space="preserve"> </w:t>
      </w:r>
      <w:r w:rsidRPr="006D7AE7">
        <w:rPr>
          <w:rFonts w:eastAsia="Calibri"/>
          <w:szCs w:val="24"/>
        </w:rPr>
        <w:t>Piedāv</w:t>
      </w:r>
      <w:r w:rsidR="00CC47AE" w:rsidRPr="006D7AE7">
        <w:rPr>
          <w:rFonts w:eastAsia="Calibri"/>
          <w:szCs w:val="24"/>
        </w:rPr>
        <w:t>ājumu atvēršanas sanāksme notiks</w:t>
      </w:r>
      <w:r w:rsidRPr="006D7AE7">
        <w:rPr>
          <w:rFonts w:eastAsia="Calibri"/>
          <w:szCs w:val="24"/>
        </w:rPr>
        <w:t xml:space="preserve"> </w:t>
      </w:r>
      <w:r w:rsidR="00CC47AE" w:rsidRPr="006D7AE7">
        <w:rPr>
          <w:rFonts w:eastAsia="Calibri"/>
          <w:szCs w:val="24"/>
        </w:rPr>
        <w:t xml:space="preserve">Ventspils brīvostas pārvaldē Jāņa ielā 19, Ventspilī </w:t>
      </w:r>
      <w:r w:rsidR="003144F2" w:rsidRPr="006D7AE7">
        <w:rPr>
          <w:rFonts w:eastAsia="Calibri"/>
          <w:b/>
          <w:szCs w:val="24"/>
        </w:rPr>
        <w:t>20</w:t>
      </w:r>
      <w:r w:rsidR="00F66767" w:rsidRPr="006D7AE7">
        <w:rPr>
          <w:rFonts w:eastAsia="Calibri"/>
          <w:b/>
          <w:szCs w:val="24"/>
        </w:rPr>
        <w:t>20</w:t>
      </w:r>
      <w:r w:rsidR="00CC47AE" w:rsidRPr="006D7AE7">
        <w:rPr>
          <w:rFonts w:eastAsia="Calibri"/>
          <w:b/>
          <w:szCs w:val="24"/>
        </w:rPr>
        <w:t xml:space="preserve">.gada </w:t>
      </w:r>
      <w:r w:rsidR="00DE22F7">
        <w:rPr>
          <w:rFonts w:eastAsia="Calibri"/>
          <w:b/>
          <w:szCs w:val="24"/>
        </w:rPr>
        <w:t>8.aprīlī</w:t>
      </w:r>
      <w:r w:rsidR="00CC47AE" w:rsidRPr="006D7AE7">
        <w:rPr>
          <w:rFonts w:eastAsia="Calibri"/>
          <w:b/>
          <w:szCs w:val="24"/>
        </w:rPr>
        <w:t xml:space="preserve"> </w:t>
      </w:r>
      <w:r w:rsidR="00A02AE6" w:rsidRPr="006D7AE7">
        <w:rPr>
          <w:b/>
          <w:szCs w:val="24"/>
        </w:rPr>
        <w:t>plkst.1</w:t>
      </w:r>
      <w:r w:rsidR="00235579" w:rsidRPr="006D7AE7">
        <w:rPr>
          <w:b/>
          <w:szCs w:val="24"/>
        </w:rPr>
        <w:t>4</w:t>
      </w:r>
      <w:r w:rsidR="00A02AE6" w:rsidRPr="006D7AE7">
        <w:rPr>
          <w:b/>
          <w:szCs w:val="24"/>
          <w:vertAlign w:val="superscript"/>
        </w:rPr>
        <w:t>00</w:t>
      </w:r>
      <w:r w:rsidRPr="006D7AE7">
        <w:rPr>
          <w:rFonts w:eastAsia="Calibri"/>
          <w:szCs w:val="24"/>
        </w:rPr>
        <w:t xml:space="preserve">. Iesniegto piedāvājumu atvēršanas procesam var sekot līdzi tiešsaistes režīmā EIS e-konkursu apakšsistēmā. </w:t>
      </w:r>
      <w:r w:rsidR="00CC47AE" w:rsidRPr="006D7AE7">
        <w:rPr>
          <w:rFonts w:eastAsia="Calibri"/>
          <w:szCs w:val="24"/>
        </w:rPr>
        <w:t>P</w:t>
      </w:r>
      <w:r w:rsidRPr="006D7AE7">
        <w:rPr>
          <w:rFonts w:eastAsia="Calibri"/>
          <w:szCs w:val="24"/>
        </w:rPr>
        <w:t xml:space="preserve">retendents </w:t>
      </w:r>
      <w:r w:rsidR="00CC47AE" w:rsidRPr="006D7AE7">
        <w:rPr>
          <w:rFonts w:eastAsia="Calibri"/>
          <w:szCs w:val="24"/>
        </w:rPr>
        <w:t>var</w:t>
      </w:r>
      <w:r w:rsidRPr="006D7AE7">
        <w:rPr>
          <w:rFonts w:eastAsia="Calibri"/>
          <w:szCs w:val="24"/>
        </w:rPr>
        <w:t xml:space="preserve"> piedalīties piedāvājum</w:t>
      </w:r>
      <w:r w:rsidR="00A02AE6" w:rsidRPr="006D7AE7">
        <w:rPr>
          <w:rFonts w:eastAsia="Calibri"/>
          <w:szCs w:val="24"/>
        </w:rPr>
        <w:t>u atvēršanas sanāksmē klātienē</w:t>
      </w:r>
      <w:r w:rsidR="00CC47AE" w:rsidRPr="006D7AE7">
        <w:rPr>
          <w:rFonts w:eastAsia="Calibri"/>
          <w:szCs w:val="24"/>
        </w:rPr>
        <w:t>.</w:t>
      </w:r>
    </w:p>
    <w:p w14:paraId="123731CF" w14:textId="00D5A30B" w:rsidR="00006413" w:rsidRPr="006D7AE7" w:rsidRDefault="00006413" w:rsidP="00FE49E9">
      <w:pPr>
        <w:pStyle w:val="BlockText"/>
        <w:numPr>
          <w:ilvl w:val="1"/>
          <w:numId w:val="2"/>
        </w:numPr>
        <w:ind w:left="567" w:right="-57" w:hanging="567"/>
        <w:jc w:val="both"/>
      </w:pPr>
      <w:r w:rsidRPr="006D7AE7">
        <w:t xml:space="preserve">Sagatavojot piedāvājumu, </w:t>
      </w:r>
      <w:r w:rsidR="00235579" w:rsidRPr="006D7AE7">
        <w:t>P</w:t>
      </w:r>
      <w:r w:rsidRPr="006D7AE7">
        <w:t>retendents ievēro, ka:</w:t>
      </w:r>
    </w:p>
    <w:p w14:paraId="6A7E9CFA" w14:textId="0E154C53" w:rsidR="0045773E" w:rsidRDefault="00006413" w:rsidP="00FE49E9">
      <w:pPr>
        <w:pStyle w:val="BlockText"/>
        <w:numPr>
          <w:ilvl w:val="2"/>
          <w:numId w:val="2"/>
        </w:numPr>
        <w:ind w:left="1276" w:right="-57" w:hanging="709"/>
        <w:jc w:val="both"/>
      </w:pPr>
      <w:r w:rsidRPr="006D7AE7">
        <w:t>Pieteikuma veidlapa, tehniskais un finanšu piedāvājums jāaizpilda tikai elektroniski, atsevišķā elektroniskā dokumentā ar Microsoft Office 2010 (vai jaunākas</w:t>
      </w:r>
      <w:r w:rsidRPr="00070C63">
        <w:t xml:space="preserve"> programmatūras versijas) rīkiem lasāmā formātā</w:t>
      </w:r>
      <w:r w:rsidR="00235579">
        <w:t>.</w:t>
      </w:r>
    </w:p>
    <w:p w14:paraId="1659074D" w14:textId="2E7A11EB" w:rsidR="00006413" w:rsidRPr="00070C63" w:rsidRDefault="00834BE9" w:rsidP="00FE49E9">
      <w:pPr>
        <w:pStyle w:val="BlockText"/>
        <w:numPr>
          <w:ilvl w:val="2"/>
          <w:numId w:val="2"/>
        </w:numPr>
        <w:spacing w:after="120"/>
        <w:ind w:left="1276" w:right="-57" w:hanging="709"/>
        <w:jc w:val="both"/>
      </w:pPr>
      <w:r w:rsidRPr="00070C63">
        <w:t>Piedāvājumu</w:t>
      </w:r>
      <w:r w:rsidR="00006413" w:rsidRPr="00070C63">
        <w:t xml:space="preserve"> </w:t>
      </w:r>
      <w:r w:rsidR="00235579">
        <w:t>P</w:t>
      </w:r>
      <w:r w:rsidR="00006413" w:rsidRPr="00070C63">
        <w:t xml:space="preserve">retendents </w:t>
      </w:r>
      <w:r w:rsidRPr="00070C63">
        <w:t xml:space="preserve">paraksta </w:t>
      </w:r>
      <w:r w:rsidR="00006413" w:rsidRPr="00070C63">
        <w:t>pēc izvēles a</w:t>
      </w:r>
      <w:r w:rsidR="00CC47AE" w:rsidRPr="00070C63">
        <w:t xml:space="preserve">r drošu elektronisko parakstu un </w:t>
      </w:r>
      <w:r w:rsidR="00006413" w:rsidRPr="00070C63">
        <w:t>laika zīmogu vai</w:t>
      </w:r>
      <w:r w:rsidRPr="00070C63">
        <w:t xml:space="preserve"> </w:t>
      </w:r>
      <w:r w:rsidR="00006413" w:rsidRPr="00070C63">
        <w:t>ar EIS piedāvāto elektronisko parakstu (Sistēmas parakstu). Pie</w:t>
      </w:r>
      <w:r w:rsidRPr="00070C63">
        <w:t xml:space="preserve">dāvājumu </w:t>
      </w:r>
      <w:r w:rsidR="00006413" w:rsidRPr="00070C63">
        <w:t xml:space="preserve">paraksta </w:t>
      </w:r>
      <w:r w:rsidR="00235579">
        <w:t>P</w:t>
      </w:r>
      <w:r w:rsidR="00006413" w:rsidRPr="00070C63">
        <w:t xml:space="preserve">retendenta pārstāvis ar pārstāvības tiesībām vai tā pilnvarota </w:t>
      </w:r>
      <w:r w:rsidR="00006413" w:rsidRPr="00070C63">
        <w:lastRenderedPageBreak/>
        <w:t xml:space="preserve">persona. Ja </w:t>
      </w:r>
      <w:r w:rsidRPr="00070C63">
        <w:t>piedāvājumu</w:t>
      </w:r>
      <w:r w:rsidR="00006413" w:rsidRPr="00070C63">
        <w:t xml:space="preserve"> paraksta pilnvarota persona, jāpievieno personas ar pārstāvības tiesībām izdota pilnvara (skenēts dokumenta oriģināls PDF formātā)</w:t>
      </w:r>
      <w:r w:rsidR="00235579">
        <w:t>.</w:t>
      </w:r>
    </w:p>
    <w:p w14:paraId="7DFD82D4" w14:textId="77777777" w:rsidR="00235579" w:rsidRDefault="00F37FF8" w:rsidP="00FE49E9">
      <w:pPr>
        <w:pStyle w:val="BlockText"/>
        <w:numPr>
          <w:ilvl w:val="1"/>
          <w:numId w:val="2"/>
        </w:numPr>
        <w:spacing w:after="120"/>
        <w:ind w:left="567" w:right="-57" w:hanging="621"/>
        <w:jc w:val="both"/>
      </w:pPr>
      <w:r w:rsidRPr="00070C63">
        <w:t>Jebkurš piegādātājs var iesniegt kā Pretendents tikai 1 (vienu) piedāvājumu 1 (vienā) variantā.</w:t>
      </w:r>
      <w:r w:rsidR="00522927" w:rsidRPr="00070C63">
        <w:t xml:space="preserve"> Pretendents, kas iesniedzis piedāvājumu vairākos variantos, tiks izslēgts no dalības iepirkumu procedūrā.</w:t>
      </w:r>
    </w:p>
    <w:p w14:paraId="0E616F0B" w14:textId="1DFABCEA" w:rsidR="00522927" w:rsidRDefault="00522927" w:rsidP="00FE49E9">
      <w:pPr>
        <w:pStyle w:val="BlockText"/>
        <w:numPr>
          <w:ilvl w:val="1"/>
          <w:numId w:val="2"/>
        </w:numPr>
        <w:spacing w:after="120"/>
        <w:ind w:left="567" w:right="-57" w:hanging="621"/>
        <w:jc w:val="both"/>
      </w:pPr>
      <w:r w:rsidRPr="00070C63">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t>“</w:t>
      </w:r>
      <w:r w:rsidRPr="00070C63">
        <w:t xml:space="preserve">Piedāvājuma grozījumi” vai </w:t>
      </w:r>
      <w:r w:rsidR="00235579">
        <w:t>“</w:t>
      </w:r>
      <w:r w:rsidRPr="00070C63">
        <w:t>Piedāvājuma atsaukums”. Piedāvājuma atsaukums izslēdz Pretendentu no tālākas dalības iepirkuma procedūrā.</w:t>
      </w:r>
    </w:p>
    <w:p w14:paraId="4AEDAFC5" w14:textId="661342E7" w:rsidR="00522927" w:rsidRDefault="00522927" w:rsidP="00FE49E9">
      <w:pPr>
        <w:pStyle w:val="BlockText"/>
        <w:numPr>
          <w:ilvl w:val="1"/>
          <w:numId w:val="2"/>
        </w:numPr>
        <w:spacing w:after="120"/>
        <w:ind w:left="567" w:right="-57" w:hanging="621"/>
        <w:jc w:val="both"/>
      </w:pPr>
      <w:r w:rsidRPr="00070C63">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235579" w:rsidRDefault="00DA091E" w:rsidP="00FE49E9">
      <w:pPr>
        <w:pStyle w:val="BlockText"/>
        <w:numPr>
          <w:ilvl w:val="1"/>
          <w:numId w:val="2"/>
        </w:numPr>
        <w:spacing w:after="120"/>
        <w:ind w:left="567" w:right="-57" w:hanging="621"/>
        <w:jc w:val="both"/>
      </w:pPr>
      <w:r w:rsidRPr="00235579">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235579" w:rsidRDefault="00DA091E" w:rsidP="00FE49E9">
      <w:pPr>
        <w:pStyle w:val="BlockText"/>
        <w:numPr>
          <w:ilvl w:val="1"/>
          <w:numId w:val="2"/>
        </w:numPr>
        <w:spacing w:after="120"/>
        <w:ind w:left="567" w:right="-57" w:hanging="709"/>
        <w:jc w:val="both"/>
      </w:pPr>
      <w:r w:rsidRPr="00235579">
        <w:rPr>
          <w:szCs w:val="24"/>
        </w:rPr>
        <w:t>Piedāvājums jāsagatavo tā, lai nekādā veidā netiktu apdraudēta EIS e-konkursu apakšsistēmas darbība</w:t>
      </w:r>
      <w:r w:rsidR="0045773E" w:rsidRPr="00235579">
        <w:rPr>
          <w:szCs w:val="24"/>
        </w:rPr>
        <w:t>,</w:t>
      </w:r>
      <w:r w:rsidRPr="0023557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7E4A5A"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4" w:name="_Toc312767054"/>
      <w:bookmarkStart w:id="105" w:name="_Toc496711287"/>
      <w:bookmarkStart w:id="106" w:name="_Toc62215793"/>
      <w:bookmarkStart w:id="107" w:name="_Hlk61003863"/>
      <w:bookmarkEnd w:id="103"/>
      <w:r w:rsidRPr="007E4A5A">
        <w:rPr>
          <w:szCs w:val="24"/>
        </w:rPr>
        <w:t>PIEDĀVĀJUMA SAGATAVOŠANA UN NOFORMĒŠANA</w:t>
      </w:r>
      <w:bookmarkEnd w:id="104"/>
      <w:bookmarkEnd w:id="105"/>
      <w:bookmarkEnd w:id="106"/>
    </w:p>
    <w:p w14:paraId="3407D0B8" w14:textId="2FBBBB35" w:rsidR="00522927" w:rsidRPr="00FE49E9" w:rsidRDefault="00522927" w:rsidP="00FE49E9">
      <w:pPr>
        <w:pStyle w:val="BlockText"/>
        <w:numPr>
          <w:ilvl w:val="1"/>
          <w:numId w:val="2"/>
        </w:numPr>
        <w:spacing w:after="120"/>
        <w:ind w:left="567" w:right="-57" w:hanging="624"/>
        <w:jc w:val="both"/>
        <w:rPr>
          <w:sz w:val="28"/>
          <w:szCs w:val="28"/>
        </w:rPr>
      </w:pPr>
      <w:r w:rsidRPr="00070C63">
        <w:t>Visi piedāvājuma dokumenti jāizstrādā, jānoformē, tai skaitā oriģinālo dokumentu kopijas un dokumentu tulkojumi latviešu valodā, jāapliecina, saskaņā ar Ministru kabineta 201</w:t>
      </w:r>
      <w:r w:rsidR="00F66767" w:rsidRPr="00070C63">
        <w:t>8</w:t>
      </w:r>
      <w:r w:rsidRPr="00070C63">
        <w:t xml:space="preserve">.gada </w:t>
      </w:r>
      <w:r w:rsidR="00F66767" w:rsidRPr="00070C63">
        <w:t>4</w:t>
      </w:r>
      <w:r w:rsidRPr="00070C63">
        <w:t>.septembra noteikumu Nr.</w:t>
      </w:r>
      <w:r w:rsidR="00F66767" w:rsidRPr="00070C63">
        <w:t>558</w:t>
      </w:r>
      <w:r w:rsidRPr="00070C63">
        <w:t xml:space="preserve"> </w:t>
      </w:r>
      <w:r w:rsidR="00FE49E9">
        <w:t>“</w:t>
      </w:r>
      <w:r w:rsidRPr="00070C63">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FE49E9" w:rsidRDefault="00522927" w:rsidP="00FE49E9">
      <w:pPr>
        <w:pStyle w:val="BlockText"/>
        <w:numPr>
          <w:ilvl w:val="1"/>
          <w:numId w:val="2"/>
        </w:numPr>
        <w:spacing w:after="120"/>
        <w:ind w:left="567" w:right="-57" w:hanging="624"/>
        <w:jc w:val="both"/>
        <w:rPr>
          <w:sz w:val="28"/>
          <w:szCs w:val="28"/>
        </w:rPr>
      </w:pPr>
      <w:r w:rsidRPr="00070C63">
        <w:t xml:space="preserve">Pretendents atbild par Iepirkuma dokumentu rūpīgu izskatīšanu, ieskaitot grozījumus </w:t>
      </w:r>
      <w:r w:rsidR="00FE49E9">
        <w:t>I</w:t>
      </w:r>
      <w:r w:rsidRPr="00070C63">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FE49E9" w:rsidRDefault="00522927" w:rsidP="00FE49E9">
      <w:pPr>
        <w:pStyle w:val="BlockText"/>
        <w:numPr>
          <w:ilvl w:val="1"/>
          <w:numId w:val="2"/>
        </w:numPr>
        <w:spacing w:after="120"/>
        <w:ind w:left="567" w:right="-57" w:hanging="624"/>
        <w:jc w:val="both"/>
        <w:rPr>
          <w:sz w:val="28"/>
          <w:szCs w:val="28"/>
        </w:rPr>
      </w:pPr>
      <w:r w:rsidRPr="00070C63">
        <w:t>Piedāvājuma dokumenti jāsagatavo</w:t>
      </w:r>
      <w:r w:rsidR="007B205A" w:rsidRPr="00070C63">
        <w:t xml:space="preserve"> un jāiesniedz latviešu valodā,</w:t>
      </w:r>
      <w:r w:rsidRPr="00070C63">
        <w:t xml:space="preserve"> tiem jābūt skaidri salas</w:t>
      </w:r>
      <w:r w:rsidR="007B205A" w:rsidRPr="00070C63">
        <w:t>āmiem</w:t>
      </w:r>
      <w:r w:rsidRPr="00070C63">
        <w:t xml:space="preserve"> un apliecinātiem Latvijas Republikas normatīvajos aktos noteiktajā kārtībā. </w:t>
      </w:r>
    </w:p>
    <w:p w14:paraId="5BDA62F2" w14:textId="77777777" w:rsidR="00522927" w:rsidRPr="00FE49E9" w:rsidRDefault="00522927" w:rsidP="00FE49E9">
      <w:pPr>
        <w:pStyle w:val="BlockText"/>
        <w:numPr>
          <w:ilvl w:val="1"/>
          <w:numId w:val="2"/>
        </w:numPr>
        <w:ind w:left="567" w:right="-57" w:hanging="624"/>
        <w:jc w:val="both"/>
        <w:rPr>
          <w:sz w:val="28"/>
          <w:szCs w:val="28"/>
        </w:rPr>
      </w:pPr>
      <w:r w:rsidRPr="00070C63">
        <w:t>Pretendenta dokumentam, kas iesniegts citas valsts valodā, jāpievieno šī dokumenta Pretendenta apliecināts tulkojums latviešu</w:t>
      </w:r>
      <w:r w:rsidRPr="00FE49E9">
        <w:rPr>
          <w:bCs/>
        </w:rPr>
        <w:t xml:space="preserve"> valodā.</w:t>
      </w:r>
      <w:r w:rsidRPr="00070C63">
        <w:t xml:space="preserve"> </w:t>
      </w:r>
      <w:r w:rsidRPr="00FE49E9">
        <w:rPr>
          <w:bCs/>
        </w:rPr>
        <w:t xml:space="preserve">Ja oriģinālā dokumenta teksts atšķiras no šī dokumenta tulkojuma teksta latviešu valodā, tad par pamatu tiks ņemts šī dokumenta tulkojums latviešu valodā. </w:t>
      </w:r>
    </w:p>
    <w:p w14:paraId="6412D3A0" w14:textId="77777777" w:rsidR="00522927" w:rsidRPr="00070C63" w:rsidRDefault="00522927" w:rsidP="00FE49E9">
      <w:pPr>
        <w:pStyle w:val="BlockText"/>
        <w:spacing w:after="120"/>
        <w:ind w:left="567" w:right="-57"/>
        <w:jc w:val="both"/>
      </w:pPr>
      <w:r w:rsidRPr="00070C63">
        <w:rPr>
          <w:bCs/>
        </w:rPr>
        <w:t xml:space="preserve">Par kaitējumu, kas radies dokumenta nepareiza tulkojuma dēļ, Pretendents atbild Latvijas Republikas normatīvajos tiesību aktos noteiktajā kārtībā. </w:t>
      </w:r>
    </w:p>
    <w:p w14:paraId="414D88AD" w14:textId="277C9AE1" w:rsidR="00522927" w:rsidRDefault="00721F20" w:rsidP="00FE49E9">
      <w:pPr>
        <w:pStyle w:val="BlockText"/>
        <w:numPr>
          <w:ilvl w:val="1"/>
          <w:numId w:val="2"/>
        </w:numPr>
        <w:spacing w:after="120"/>
        <w:ind w:left="567" w:right="-57" w:hanging="621"/>
        <w:jc w:val="both"/>
      </w:pPr>
      <w:r w:rsidRPr="00070C63">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w:t>
      </w:r>
      <w:r w:rsidRPr="00070C63">
        <w:lastRenderedPageBreak/>
        <w:t>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070C63">
        <w:t xml:space="preserve"> </w:t>
      </w:r>
    </w:p>
    <w:p w14:paraId="56812FBC" w14:textId="2009C614" w:rsidR="00522927" w:rsidRDefault="00522927" w:rsidP="00FE49E9">
      <w:pPr>
        <w:pStyle w:val="BlockText"/>
        <w:numPr>
          <w:ilvl w:val="1"/>
          <w:numId w:val="2"/>
        </w:numPr>
        <w:spacing w:after="120"/>
        <w:ind w:left="567" w:right="-57" w:hanging="621"/>
        <w:jc w:val="both"/>
      </w:pPr>
      <w:r w:rsidRPr="00070C63">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070C63">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Default="00721F20" w:rsidP="00FE49E9">
      <w:pPr>
        <w:pStyle w:val="BlockText"/>
        <w:numPr>
          <w:ilvl w:val="1"/>
          <w:numId w:val="2"/>
        </w:numPr>
        <w:spacing w:after="120"/>
        <w:ind w:left="567" w:right="-57" w:hanging="621"/>
        <w:jc w:val="both"/>
      </w:pPr>
      <w:r w:rsidRPr="00070C63">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070C63">
        <w:t>,</w:t>
      </w:r>
      <w:r w:rsidRPr="00070C63">
        <w:t xml:space="preserve"> apliecinot dokumentu kopijas</w:t>
      </w:r>
      <w:r w:rsidR="007B205A" w:rsidRPr="00070C63">
        <w:t xml:space="preserve"> un dokumentu tulkojumu pareizību.</w:t>
      </w:r>
    </w:p>
    <w:p w14:paraId="6DE3EF87" w14:textId="77777777" w:rsidR="00522927" w:rsidRPr="00FE49E9" w:rsidRDefault="00522927" w:rsidP="00FE49E9">
      <w:pPr>
        <w:pStyle w:val="BlockText"/>
        <w:numPr>
          <w:ilvl w:val="1"/>
          <w:numId w:val="2"/>
        </w:numPr>
        <w:spacing w:after="120"/>
        <w:ind w:left="567" w:right="-57" w:hanging="624"/>
        <w:jc w:val="both"/>
      </w:pPr>
      <w:r w:rsidRPr="00070C63">
        <w:t>Pretendents sedz visus izdevumus, kas saistīti ar piedāvājuma dokumentu izstrādāšanu, noformēšanu</w:t>
      </w:r>
      <w:r w:rsidRPr="00FE49E9">
        <w:rPr>
          <w:szCs w:val="24"/>
        </w:rPr>
        <w:t xml:space="preserve"> un iesniegšanu. Pasūtītājs nav atbildīgs, nesegs un nekompensēs šos izdevumus neatkarīgi no Iepirkuma procedūras norises iznākuma. </w:t>
      </w:r>
    </w:p>
    <w:p w14:paraId="5C6907E0" w14:textId="05EF9711" w:rsidR="0034559A" w:rsidRPr="00FE49E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8" w:name="_Toc312767055"/>
      <w:bookmarkStart w:id="109" w:name="_Toc496711288"/>
      <w:bookmarkStart w:id="110" w:name="_Toc62215794"/>
      <w:bookmarkEnd w:id="107"/>
      <w:r w:rsidRPr="00FE49E9">
        <w:rPr>
          <w:szCs w:val="24"/>
        </w:rPr>
        <w:t>PRETENDENTU ATLASE,</w:t>
      </w:r>
      <w:bookmarkEnd w:id="108"/>
      <w:r w:rsidRPr="00FE49E9">
        <w:rPr>
          <w:szCs w:val="24"/>
        </w:rPr>
        <w:t xml:space="preserve"> </w:t>
      </w:r>
      <w:bookmarkStart w:id="111" w:name="_Toc312767056"/>
      <w:r w:rsidRPr="00FE49E9">
        <w:rPr>
          <w:szCs w:val="24"/>
        </w:rPr>
        <w:t>PIEDĀVĀJUMU ATBILSTĪBAS PĀRBAUDE UN IZVĒLE</w:t>
      </w:r>
      <w:bookmarkEnd w:id="109"/>
      <w:bookmarkEnd w:id="110"/>
      <w:bookmarkEnd w:id="111"/>
    </w:p>
    <w:p w14:paraId="446003B3" w14:textId="481312B8" w:rsidR="00522927" w:rsidRPr="007F65D8" w:rsidRDefault="00FE49E9" w:rsidP="00FE49E9">
      <w:pPr>
        <w:pStyle w:val="BlockText"/>
        <w:numPr>
          <w:ilvl w:val="1"/>
          <w:numId w:val="2"/>
        </w:numPr>
        <w:spacing w:after="120"/>
        <w:ind w:left="567" w:right="-57" w:hanging="621"/>
        <w:jc w:val="both"/>
        <w:rPr>
          <w:sz w:val="28"/>
          <w:szCs w:val="28"/>
        </w:rPr>
      </w:pPr>
      <w:r>
        <w:rPr>
          <w:szCs w:val="24"/>
        </w:rPr>
        <w:t>Komisija L</w:t>
      </w:r>
      <w:r w:rsidR="00182A27" w:rsidRPr="00070C63">
        <w:rPr>
          <w:szCs w:val="24"/>
        </w:rPr>
        <w:t xml:space="preserve">ikumā un </w:t>
      </w:r>
      <w:r w:rsidR="00522927" w:rsidRPr="00070C63">
        <w:rPr>
          <w:szCs w:val="24"/>
        </w:rPr>
        <w:t xml:space="preserve">Iepirkuma dokumentos paredzētajā kārtībā un atbilstoši to prasībām un vērtēšanas kritērijiem nodrošina </w:t>
      </w:r>
      <w:r w:rsidR="00522927" w:rsidRPr="00070C63">
        <w:t>Pretendentu</w:t>
      </w:r>
      <w:r w:rsidR="00522927" w:rsidRPr="00070C63">
        <w:rPr>
          <w:szCs w:val="24"/>
        </w:rPr>
        <w:t xml:space="preserve"> atlasi, piedāvājumu atbilstības pārbaudi un izvēli un vadās pēc tiem, pieņemot lēmumus par </w:t>
      </w:r>
      <w:r>
        <w:rPr>
          <w:szCs w:val="24"/>
        </w:rPr>
        <w:t>P</w:t>
      </w:r>
      <w:r w:rsidR="00522927" w:rsidRPr="00070C63">
        <w:rPr>
          <w:szCs w:val="24"/>
        </w:rPr>
        <w:t xml:space="preserve">retendenta atbilstību atlases prasībām, </w:t>
      </w:r>
      <w:r>
        <w:rPr>
          <w:szCs w:val="24"/>
        </w:rPr>
        <w:t>t</w:t>
      </w:r>
      <w:r w:rsidR="00522927" w:rsidRPr="00070C63">
        <w:rPr>
          <w:szCs w:val="24"/>
        </w:rPr>
        <w:t xml:space="preserve">ehniskā un </w:t>
      </w:r>
      <w:r>
        <w:rPr>
          <w:szCs w:val="24"/>
        </w:rPr>
        <w:t>f</w:t>
      </w:r>
      <w:r w:rsidR="00522927" w:rsidRPr="00070C63">
        <w:rPr>
          <w:szCs w:val="24"/>
        </w:rPr>
        <w:t>inanšu piedāvājuma atbilstību Pasūtītāja prasībām, Pretend</w:t>
      </w:r>
      <w:r w:rsidR="00D83359" w:rsidRPr="00070C63">
        <w:rPr>
          <w:szCs w:val="24"/>
        </w:rPr>
        <w:t>enta kvalifikāciju</w:t>
      </w:r>
      <w:r w:rsidR="00522927" w:rsidRPr="00070C63">
        <w:rPr>
          <w:szCs w:val="24"/>
        </w:rPr>
        <w:t xml:space="preserve"> un spējām nodrošināt līgumsaistību izpildi. </w:t>
      </w:r>
    </w:p>
    <w:p w14:paraId="327AD660" w14:textId="7FBC526C" w:rsidR="00522927" w:rsidRPr="007F65D8" w:rsidRDefault="00522927" w:rsidP="007F65D8">
      <w:pPr>
        <w:pStyle w:val="BlockText"/>
        <w:numPr>
          <w:ilvl w:val="1"/>
          <w:numId w:val="2"/>
        </w:numPr>
        <w:spacing w:after="120"/>
        <w:ind w:left="567" w:right="-57" w:hanging="621"/>
        <w:jc w:val="both"/>
        <w:rPr>
          <w:sz w:val="28"/>
          <w:szCs w:val="28"/>
        </w:rPr>
      </w:pPr>
      <w:r w:rsidRPr="007F65D8">
        <w:rPr>
          <w:szCs w:val="24"/>
        </w:rPr>
        <w:t xml:space="preserve">Komisija lēmumus pieņem slēgtā sēdē, pamatojoties tikai uz oriģinālo dokumentu un oriģinālo dokumentu kopiju </w:t>
      </w:r>
      <w:r w:rsidRPr="00070C63">
        <w:t xml:space="preserve">informāciju, un citu informāciju, kas pieprasīta un iesniegta līdz piedāvājuma </w:t>
      </w:r>
      <w:r w:rsidR="00F66767" w:rsidRPr="00070C63">
        <w:t>izvērtēšanas beigām</w:t>
      </w:r>
      <w:r w:rsidRPr="00070C63">
        <w:t>.</w:t>
      </w:r>
    </w:p>
    <w:p w14:paraId="2D7EED61" w14:textId="0194AB4B" w:rsidR="00182A27" w:rsidRPr="00885F89" w:rsidRDefault="00B47C2E" w:rsidP="00430904">
      <w:pPr>
        <w:pStyle w:val="BlockText"/>
        <w:numPr>
          <w:ilvl w:val="1"/>
          <w:numId w:val="2"/>
        </w:numPr>
        <w:ind w:left="567" w:right="-57" w:hanging="624"/>
        <w:jc w:val="both"/>
        <w:rPr>
          <w:szCs w:val="24"/>
        </w:rPr>
      </w:pPr>
      <w:r>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82A27" w:rsidRPr="00885F89">
        <w:rPr>
          <w:szCs w:val="24"/>
        </w:rPr>
        <w:t>.</w:t>
      </w:r>
    </w:p>
    <w:p w14:paraId="53272F69" w14:textId="154F843B" w:rsidR="00F66767" w:rsidRPr="00070C63" w:rsidRDefault="00F66767" w:rsidP="00430904">
      <w:pPr>
        <w:pStyle w:val="BlockText"/>
        <w:spacing w:after="120"/>
        <w:ind w:left="567" w:right="-57"/>
        <w:jc w:val="both"/>
      </w:pPr>
      <w:r w:rsidRPr="00070C63">
        <w:t>Ja Komisijai radīsies šaubas, vai Pretendenta piedāvājums ir nepamatoti lēts, Pretendentam  tiks  pieprasīts skaidrojums par piedāvāto cenu vai izmaksām.</w:t>
      </w:r>
    </w:p>
    <w:p w14:paraId="7965672B" w14:textId="2AE040F7" w:rsidR="00522927" w:rsidRDefault="00522927" w:rsidP="00430904">
      <w:pPr>
        <w:pStyle w:val="BlockText"/>
        <w:numPr>
          <w:ilvl w:val="1"/>
          <w:numId w:val="2"/>
        </w:numPr>
        <w:spacing w:after="120"/>
        <w:ind w:left="567" w:right="-57" w:hanging="621"/>
        <w:jc w:val="both"/>
      </w:pPr>
      <w:r w:rsidRPr="00070C63">
        <w:t>Komisijai ir tiesības pieprasīt, lai Pretendents precizē informāciju par piedāvājumu, ja tas nepieciešams Pretendenta atlasei vai piedāvājuma atbilstības pārbaudei un izvēlei.</w:t>
      </w:r>
    </w:p>
    <w:p w14:paraId="4233E105" w14:textId="3FA305A2" w:rsidR="00522927" w:rsidRDefault="00001479" w:rsidP="00430904">
      <w:pPr>
        <w:pStyle w:val="BlockText"/>
        <w:numPr>
          <w:ilvl w:val="1"/>
          <w:numId w:val="2"/>
        </w:numPr>
        <w:spacing w:after="120"/>
        <w:ind w:left="567" w:right="-57" w:hanging="621"/>
        <w:jc w:val="both"/>
      </w:pPr>
      <w:r w:rsidRPr="00070C63">
        <w:t xml:space="preserve">Komisija </w:t>
      </w:r>
      <w:r w:rsidR="002F165A" w:rsidRPr="00070C63">
        <w:t xml:space="preserve">atbilstoši noteiktajam piedāvājumu izvēles kritērijam izvēlas </w:t>
      </w:r>
      <w:r w:rsidRPr="00070C63">
        <w:t xml:space="preserve">piedāvājumu no </w:t>
      </w:r>
      <w:r w:rsidR="00272274" w:rsidRPr="00070C63">
        <w:t xml:space="preserve">tiem </w:t>
      </w:r>
      <w:r w:rsidRPr="00070C63">
        <w:t>piedāvājumiem</w:t>
      </w:r>
      <w:r w:rsidR="00272274" w:rsidRPr="00070C63">
        <w:t>, kas atbilst visām nolikumā paredzētajām prasībām.</w:t>
      </w:r>
    </w:p>
    <w:p w14:paraId="5B4C5528" w14:textId="280B3566" w:rsidR="00522927" w:rsidRDefault="00522927" w:rsidP="00430904">
      <w:pPr>
        <w:pStyle w:val="BlockText"/>
        <w:numPr>
          <w:ilvl w:val="1"/>
          <w:numId w:val="2"/>
        </w:numPr>
        <w:spacing w:after="120"/>
        <w:ind w:left="567" w:right="-57" w:hanging="621"/>
        <w:jc w:val="both"/>
      </w:pPr>
      <w:r w:rsidRPr="00070C63">
        <w:t>Komisija pirms piedāvājuma izvēles veiks finanšu piedāvājuma dokumentu pārbaudi, aritmētisko kļūdu labojumus. Aritmētisko kļūdu gadījumā tiks labota līgumcena.</w:t>
      </w:r>
    </w:p>
    <w:p w14:paraId="1A6BBF4B" w14:textId="369D19AF" w:rsidR="00522927" w:rsidRPr="0089238D" w:rsidRDefault="00522927" w:rsidP="00626373">
      <w:pPr>
        <w:pStyle w:val="BlockText"/>
        <w:numPr>
          <w:ilvl w:val="1"/>
          <w:numId w:val="2"/>
        </w:numPr>
        <w:spacing w:after="120"/>
        <w:ind w:left="567" w:right="-57" w:hanging="621"/>
        <w:jc w:val="both"/>
      </w:pPr>
      <w:r w:rsidRPr="0089238D">
        <w:lastRenderedPageBreak/>
        <w:t xml:space="preserve">Piedāvājuma </w:t>
      </w:r>
      <w:r w:rsidR="0065512A" w:rsidRPr="0089238D">
        <w:t xml:space="preserve">izvērtēšanas un </w:t>
      </w:r>
      <w:r w:rsidRPr="0089238D">
        <w:t xml:space="preserve">izvēles kritērijs ir </w:t>
      </w:r>
      <w:r w:rsidR="00926B9C" w:rsidRPr="0089238D">
        <w:t xml:space="preserve">saimnieciski visizdevīgākais piedāvājums </w:t>
      </w:r>
      <w:r w:rsidR="00430904" w:rsidRPr="0089238D">
        <w:t xml:space="preserve">– </w:t>
      </w:r>
      <w:r w:rsidR="00926B9C" w:rsidRPr="0089238D">
        <w:t xml:space="preserve"> </w:t>
      </w:r>
      <w:r w:rsidRPr="0089238D">
        <w:t>viszemākā cena</w:t>
      </w:r>
      <w:r w:rsidR="00272274" w:rsidRPr="0089238D">
        <w:rPr>
          <w:vertAlign w:val="superscript"/>
        </w:rPr>
        <w:footnoteReference w:id="2"/>
      </w:r>
      <w:r w:rsidR="004D1A52" w:rsidRPr="0089238D">
        <w:t>.</w:t>
      </w:r>
      <w:r w:rsidR="007D1AA0" w:rsidRPr="0089238D">
        <w:t xml:space="preserve"> Ja Pasūtītājs, pirms pieņem lēmumu par iepirkuma līguma slēgšanas tiesību piešķiršanu konstatē, ka divu vai vairāku </w:t>
      </w:r>
      <w:r w:rsidR="00430904" w:rsidRPr="0089238D">
        <w:t>P</w:t>
      </w:r>
      <w:r w:rsidR="007D1AA0" w:rsidRPr="0089238D">
        <w:t xml:space="preserve">retendentu piedāvātā līgumcena ir </w:t>
      </w:r>
      <w:r w:rsidR="007D1AA0" w:rsidRPr="00197031">
        <w:t xml:space="preserve">vienāda, izšķirošais piedāvājuma izvēles kritērijs ir – </w:t>
      </w:r>
      <w:r w:rsidR="00EC505E" w:rsidRPr="00197031">
        <w:rPr>
          <w:szCs w:val="24"/>
          <w:u w:val="single"/>
          <w:lang w:eastAsia="lv-LV"/>
        </w:rPr>
        <w:t>lielāks finanšu apgrozījums būvniecībā</w:t>
      </w:r>
      <w:r w:rsidR="007D1AA0" w:rsidRPr="00197031">
        <w:t>. Ja Pasūtītājs, pirms pieņem lēmumu par iepirkuma līguma slēgšanas tiesību</w:t>
      </w:r>
      <w:r w:rsidR="007D1AA0" w:rsidRPr="0089238D">
        <w:t xml:space="preserve"> piešķiršanu konstatē, ka divu vai vairāku </w:t>
      </w:r>
      <w:r w:rsidR="00430904" w:rsidRPr="0089238D">
        <w:t>P</w:t>
      </w:r>
      <w:r w:rsidR="007D1AA0" w:rsidRPr="0089238D">
        <w:t xml:space="preserve">retendentu piedāvātā līgumcena un piedāvātais </w:t>
      </w:r>
      <w:r w:rsidR="00254ACC" w:rsidRPr="0089238D">
        <w:t>garantijas laiks</w:t>
      </w:r>
      <w:r w:rsidR="00B3031F" w:rsidRPr="0089238D">
        <w:t xml:space="preserve"> ir vienāds, izšķirošais piedāvājuma izvēles kritērijs ir – </w:t>
      </w:r>
      <w:r w:rsidR="00EC505E" w:rsidRPr="0089238D">
        <w:rPr>
          <w:rFonts w:eastAsia="Calibri"/>
          <w:szCs w:val="24"/>
          <w:u w:val="single"/>
        </w:rPr>
        <w:t>lielākā pieredze 2 (divos) būvobjektos izbūvētā asfalta seguma apjoms m</w:t>
      </w:r>
      <w:r w:rsidR="00EC505E" w:rsidRPr="0089238D">
        <w:rPr>
          <w:rFonts w:eastAsia="Calibri"/>
          <w:szCs w:val="24"/>
          <w:u w:val="single"/>
          <w:vertAlign w:val="superscript"/>
        </w:rPr>
        <w:t>2</w:t>
      </w:r>
      <w:r w:rsidR="00EC505E" w:rsidRPr="0089238D">
        <w:rPr>
          <w:rFonts w:eastAsia="Calibri"/>
          <w:szCs w:val="24"/>
          <w:u w:val="single"/>
        </w:rPr>
        <w:t xml:space="preserve"> (ceļi, ielas vai laukumi, izņemot veloceliņi un ietves</w:t>
      </w:r>
      <w:r w:rsidR="00B3031F" w:rsidRPr="0089238D">
        <w:t xml:space="preserve">. </w:t>
      </w:r>
    </w:p>
    <w:p w14:paraId="329658F8" w14:textId="43045548" w:rsidR="00782F60" w:rsidRPr="00070C63" w:rsidRDefault="00782F60" w:rsidP="00430904">
      <w:pPr>
        <w:pStyle w:val="BlockText"/>
        <w:numPr>
          <w:ilvl w:val="1"/>
          <w:numId w:val="2"/>
        </w:numPr>
        <w:ind w:left="567" w:right="-57" w:hanging="624"/>
        <w:jc w:val="both"/>
      </w:pPr>
      <w:r w:rsidRPr="00070C63">
        <w:t xml:space="preserve">Ja </w:t>
      </w:r>
      <w:r w:rsidR="00430904">
        <w:t>P</w:t>
      </w:r>
      <w:r w:rsidRPr="00070C63">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t>P</w:t>
      </w:r>
      <w:r w:rsidRPr="00070C63">
        <w:t>retendentam, kurš piedāvājis nākošo saimnieciski visizdevīgāko piedāvājumu</w:t>
      </w:r>
      <w:r w:rsidR="00430904">
        <w:t xml:space="preserve"> –</w:t>
      </w:r>
      <w:r w:rsidRPr="00070C63">
        <w:t xml:space="preserve"> zemāko cenu, vai pārtraukt iepirkuma procedūru, neizvēloties nevienu piedāvājumu.</w:t>
      </w:r>
      <w:r w:rsidR="00B3031F" w:rsidRPr="00070C63">
        <w:t xml:space="preserve"> Pirms lēmumu pieņemšanas par iepirkuma līguma slēgšanas tiesību piešķiršanu nākamajam </w:t>
      </w:r>
      <w:r w:rsidR="00430904">
        <w:t>P</w:t>
      </w:r>
      <w:r w:rsidR="00B3031F" w:rsidRPr="00070C63">
        <w:t xml:space="preserve">retendentam, kurš piedāvājis saimnieciski visizdevīgāko piedāvājumu, Komisija izvērtē, vai tas nav uzskatāms par vienu tirgus dalībnieku kopā ar sākotnēji izraudzīto </w:t>
      </w:r>
      <w:r w:rsidR="00430904">
        <w:t>P</w:t>
      </w:r>
      <w:r w:rsidR="00B3031F" w:rsidRPr="00070C63">
        <w:t>retendentu, kurš atteicās slēgt iepirkuma līgumu ar sabiedrisko pakalpojumu sniedzēju.</w:t>
      </w:r>
    </w:p>
    <w:p w14:paraId="4CDFE8D3" w14:textId="33751233" w:rsidR="00522927" w:rsidRPr="00070C63" w:rsidRDefault="00782F60" w:rsidP="00430904">
      <w:pPr>
        <w:pStyle w:val="BlockText"/>
        <w:spacing w:after="120"/>
        <w:ind w:left="567" w:right="-57"/>
        <w:jc w:val="both"/>
      </w:pPr>
      <w:r w:rsidRPr="00070C63">
        <w:t xml:space="preserve">Ja pieņemts lēmums iepirkuma līguma slēgšanas tiesības piešķirt nākamajam </w:t>
      </w:r>
      <w:r w:rsidR="00430904">
        <w:t>P</w:t>
      </w:r>
      <w:r w:rsidRPr="00070C63">
        <w:t xml:space="preserve">retendentam, kurš piedāvājis saimnieciski visizdevīgāko piedāvājumu, bet tas atsakās slēgt iepirkuma līgumu, </w:t>
      </w:r>
      <w:r w:rsidR="00430904">
        <w:t>K</w:t>
      </w:r>
      <w:r w:rsidRPr="00070C63">
        <w:t>omisija pieņem lēmumu pārtraukt iepirkuma procedūru, neizvēloties nevienu piedāvājumu.</w:t>
      </w:r>
    </w:p>
    <w:p w14:paraId="1A647818" w14:textId="77053A46" w:rsidR="00A818F8" w:rsidRPr="00070C63" w:rsidRDefault="00A818F8" w:rsidP="00430904">
      <w:pPr>
        <w:pStyle w:val="BlockText"/>
        <w:numPr>
          <w:ilvl w:val="1"/>
          <w:numId w:val="2"/>
        </w:numPr>
        <w:ind w:left="567" w:right="-57" w:hanging="624"/>
        <w:jc w:val="both"/>
        <w:rPr>
          <w:szCs w:val="24"/>
          <w:lang w:eastAsia="lv-LV"/>
        </w:rPr>
      </w:pPr>
      <w:r w:rsidRPr="00070C63">
        <w:rPr>
          <w:szCs w:val="24"/>
          <w:lang w:eastAsia="lv-LV"/>
        </w:rPr>
        <w:t xml:space="preserve">Pasūtītājs, ņemot vērā Starptautisko un Latvijas Republikas nacionālo sankciju likumā 11.¹ pantā noteikto, attiecībā uz </w:t>
      </w:r>
      <w:r w:rsidR="00430904">
        <w:rPr>
          <w:szCs w:val="24"/>
          <w:lang w:eastAsia="lv-LV"/>
        </w:rPr>
        <w:t>P</w:t>
      </w:r>
      <w:r w:rsidRPr="00070C63">
        <w:rPr>
          <w:szCs w:val="24"/>
          <w:lang w:eastAsia="lv-LV"/>
        </w:rPr>
        <w:t xml:space="preserve">retendentu, kuram būtu piešķiramas līguma slēgšanas tiesības, pārbauda, vai attiecībā uz šo </w:t>
      </w:r>
      <w:r w:rsidR="00430904">
        <w:rPr>
          <w:szCs w:val="24"/>
          <w:lang w:eastAsia="lv-LV"/>
        </w:rPr>
        <w:t>P</w:t>
      </w:r>
      <w:r w:rsidRPr="00070C63">
        <w:rPr>
          <w:szCs w:val="24"/>
          <w:lang w:eastAsia="lv-LV"/>
        </w:rPr>
        <w:t xml:space="preserve">retendentu, tā valdes vai padomes locekli, patiesā labuma guvēju, </w:t>
      </w:r>
      <w:proofErr w:type="spellStart"/>
      <w:r w:rsidRPr="00070C63">
        <w:rPr>
          <w:szCs w:val="24"/>
          <w:lang w:eastAsia="lv-LV"/>
        </w:rPr>
        <w:t>pārstāvēttiesīgo</w:t>
      </w:r>
      <w:proofErr w:type="spellEnd"/>
      <w:r w:rsidRPr="00070C63">
        <w:rPr>
          <w:szCs w:val="24"/>
          <w:lang w:eastAsia="lv-LV"/>
        </w:rPr>
        <w:t xml:space="preserve"> personu vai prokūristu vai personu, kura ir pilnvarota pārstāvēt kandidātu vai </w:t>
      </w:r>
      <w:r w:rsidR="00430904">
        <w:rPr>
          <w:szCs w:val="24"/>
          <w:lang w:eastAsia="lv-LV"/>
        </w:rPr>
        <w:t>P</w:t>
      </w:r>
      <w:r w:rsidRPr="00070C63">
        <w:rPr>
          <w:szCs w:val="24"/>
          <w:lang w:eastAsia="lv-LV"/>
        </w:rPr>
        <w:t xml:space="preserve">retendentu darbībās, kas saistītas ar filiāli, vai personālsabiedrības biedru, tā valdes un padomes locekli, patiesā labuma guvēju, </w:t>
      </w:r>
      <w:proofErr w:type="spellStart"/>
      <w:r w:rsidRPr="00070C63">
        <w:rPr>
          <w:szCs w:val="24"/>
          <w:lang w:eastAsia="lv-LV"/>
        </w:rPr>
        <w:t>pārstāvēttiesīgo</w:t>
      </w:r>
      <w:proofErr w:type="spellEnd"/>
      <w:r w:rsidRPr="00070C63">
        <w:rPr>
          <w:szCs w:val="24"/>
          <w:lang w:eastAsia="lv-LV"/>
        </w:rPr>
        <w:t xml:space="preserve"> personu un prokūristu, ja </w:t>
      </w:r>
      <w:r w:rsidR="00430904">
        <w:rPr>
          <w:szCs w:val="24"/>
          <w:lang w:eastAsia="lv-LV"/>
        </w:rPr>
        <w:t>P</w:t>
      </w:r>
      <w:r w:rsidRPr="00070C63">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070C63" w:rsidRDefault="00A818F8" w:rsidP="00430904">
      <w:pPr>
        <w:pStyle w:val="BlockText"/>
        <w:ind w:left="567" w:right="-57"/>
        <w:jc w:val="both"/>
        <w:rPr>
          <w:szCs w:val="24"/>
          <w:lang w:eastAsia="lv-LV"/>
        </w:rPr>
      </w:pPr>
      <w:r w:rsidRPr="00070C63">
        <w:rPr>
          <w:szCs w:val="24"/>
          <w:lang w:eastAsia="lv-LV"/>
        </w:rPr>
        <w:t xml:space="preserve">Pasūtītājs izslēgšanas nosacījumu esamība pārbaudīs Ārlietu ministrijas mājaslapā </w:t>
      </w:r>
      <w:r w:rsidRPr="00430904">
        <w:rPr>
          <w:szCs w:val="24"/>
          <w:u w:val="single"/>
          <w:lang w:eastAsia="lv-LV"/>
        </w:rPr>
        <w:t>http://sankcijas.kd.gov.lv/</w:t>
      </w:r>
      <w:r w:rsidRPr="00070C63">
        <w:rPr>
          <w:szCs w:val="24"/>
          <w:lang w:eastAsia="lv-LV"/>
        </w:rPr>
        <w:t xml:space="preserve"> norādītajās vietnēs.</w:t>
      </w:r>
    </w:p>
    <w:p w14:paraId="49745BD1" w14:textId="77777777" w:rsidR="00A818F8" w:rsidRPr="00070C63" w:rsidRDefault="00A818F8" w:rsidP="00430904">
      <w:pPr>
        <w:pStyle w:val="BlockText"/>
        <w:spacing w:after="120"/>
        <w:ind w:left="567" w:right="-57"/>
        <w:jc w:val="both"/>
        <w:rPr>
          <w:szCs w:val="24"/>
          <w:lang w:eastAsia="lv-LV"/>
        </w:rPr>
      </w:pPr>
      <w:r w:rsidRPr="00070C6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070C63" w:rsidRDefault="00721F20" w:rsidP="00430904">
      <w:pPr>
        <w:pStyle w:val="BlockText"/>
        <w:numPr>
          <w:ilvl w:val="1"/>
          <w:numId w:val="2"/>
        </w:numPr>
        <w:spacing w:after="120"/>
        <w:ind w:left="567" w:right="-57" w:hanging="709"/>
        <w:jc w:val="both"/>
      </w:pPr>
      <w:r w:rsidRPr="00070C63">
        <w:t>Pasūtītājs ir tiesīgs līdz iepirkuma līguma noslēgšanai pārtraukt iepirkuma procedūru</w:t>
      </w:r>
      <w:r w:rsidR="009665FD" w:rsidRPr="00070C63">
        <w:t>, ja tam ir objektīvs pamatojums</w:t>
      </w:r>
      <w:r w:rsidRPr="00070C63">
        <w:t>.</w:t>
      </w:r>
    </w:p>
    <w:p w14:paraId="58DE5468" w14:textId="2BEF3932" w:rsidR="0034559A" w:rsidRPr="00A43067"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2" w:name="_Toc312767057"/>
      <w:bookmarkStart w:id="113" w:name="_Toc496711289"/>
      <w:bookmarkStart w:id="114" w:name="_Toc62215795"/>
      <w:r w:rsidRPr="00A43067">
        <w:rPr>
          <w:szCs w:val="24"/>
        </w:rPr>
        <w:t>IEPIRKUMA LĪGUMA SLĒGŠANA</w:t>
      </w:r>
      <w:bookmarkEnd w:id="112"/>
      <w:bookmarkEnd w:id="113"/>
      <w:bookmarkEnd w:id="114"/>
    </w:p>
    <w:p w14:paraId="6458FB90" w14:textId="5A681789" w:rsidR="00522927" w:rsidRPr="00FF1281" w:rsidRDefault="00522927" w:rsidP="00FF1281">
      <w:pPr>
        <w:pStyle w:val="BlockText"/>
        <w:numPr>
          <w:ilvl w:val="1"/>
          <w:numId w:val="2"/>
        </w:numPr>
        <w:spacing w:after="120"/>
        <w:ind w:left="567" w:right="-57" w:hanging="624"/>
        <w:jc w:val="both"/>
        <w:rPr>
          <w:sz w:val="28"/>
          <w:szCs w:val="28"/>
        </w:rPr>
      </w:pPr>
      <w:r w:rsidRPr="00217CC9">
        <w:rPr>
          <w:szCs w:val="24"/>
        </w:rPr>
        <w:t>Par pamatu līguma sagatavošanai un noslēgšanai tiks izmantots iepirkuma līguma p</w:t>
      </w:r>
      <w:r w:rsidR="00227FD1" w:rsidRPr="00217CC9">
        <w:rPr>
          <w:szCs w:val="24"/>
        </w:rPr>
        <w:t>rojekts (</w:t>
      </w:r>
      <w:r w:rsidR="00ED7867" w:rsidRPr="00217CC9">
        <w:rPr>
          <w:szCs w:val="24"/>
        </w:rPr>
        <w:t xml:space="preserve">saskaņā ar šī </w:t>
      </w:r>
      <w:r w:rsidR="00227FD1" w:rsidRPr="00082BC3">
        <w:rPr>
          <w:szCs w:val="24"/>
        </w:rPr>
        <w:t xml:space="preserve">nolikuma </w:t>
      </w:r>
      <w:r w:rsidR="00786187" w:rsidRPr="00082BC3">
        <w:rPr>
          <w:szCs w:val="24"/>
        </w:rPr>
        <w:t>7</w:t>
      </w:r>
      <w:r w:rsidR="007B1A68" w:rsidRPr="00082BC3">
        <w:rPr>
          <w:szCs w:val="24"/>
        </w:rPr>
        <w:t>.pielikum</w:t>
      </w:r>
      <w:r w:rsidR="00ED7867" w:rsidRPr="00082BC3">
        <w:rPr>
          <w:szCs w:val="24"/>
        </w:rPr>
        <w:t>u</w:t>
      </w:r>
      <w:r w:rsidRPr="00082BC3">
        <w:rPr>
          <w:szCs w:val="24"/>
        </w:rPr>
        <w:t>).</w:t>
      </w:r>
      <w:r w:rsidRPr="00217CC9">
        <w:rPr>
          <w:szCs w:val="24"/>
        </w:rPr>
        <w:t xml:space="preserve"> Līguma projekta nosacījumi ir Pretendentam saistoši.</w:t>
      </w:r>
      <w:r w:rsidR="0024014D" w:rsidRPr="00070C63">
        <w:rPr>
          <w:sz w:val="20"/>
          <w:szCs w:val="24"/>
          <w:lang w:eastAsia="lv-LV"/>
        </w:rPr>
        <w:t xml:space="preserve"> </w:t>
      </w:r>
      <w:r w:rsidR="0024014D" w:rsidRPr="00070C63">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FF1281" w:rsidRDefault="008A7BAE" w:rsidP="00FF1281">
      <w:pPr>
        <w:pStyle w:val="BlockText"/>
        <w:numPr>
          <w:ilvl w:val="1"/>
          <w:numId w:val="2"/>
        </w:numPr>
        <w:spacing w:after="120"/>
        <w:ind w:left="567" w:right="-57" w:hanging="624"/>
        <w:jc w:val="both"/>
        <w:rPr>
          <w:sz w:val="28"/>
          <w:szCs w:val="28"/>
        </w:rPr>
      </w:pPr>
      <w:r w:rsidRPr="00FF1281">
        <w:rPr>
          <w:szCs w:val="24"/>
        </w:rPr>
        <w:lastRenderedPageBreak/>
        <w:t xml:space="preserve">Pasūtītājam ir tiesības noslēgt iepirkuma līgumu ar iepirkuma procedūras uzvarētāju nākamajā dienā pēc nogaidīšanas termiņa beigām. </w:t>
      </w:r>
      <w:r w:rsidR="00522927" w:rsidRPr="00FF1281">
        <w:rPr>
          <w:szCs w:val="24"/>
        </w:rPr>
        <w:t>Līgums jānoslēdz 5 (piecu) darba dienu laikā no Pasūtītāja rakstiska pieprasījuma saņemšanas.</w:t>
      </w:r>
    </w:p>
    <w:bookmarkEnd w:id="42"/>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EB2747">
      <w:headerReference w:type="even" r:id="rId18"/>
      <w:headerReference w:type="default" r:id="rId19"/>
      <w:footerReference w:type="even" r:id="rId20"/>
      <w:footerReference w:type="default" r:id="rId2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00FB9" w14:textId="77777777" w:rsidR="00E921F2" w:rsidRDefault="00E921F2" w:rsidP="002303CF">
      <w:r>
        <w:separator/>
      </w:r>
    </w:p>
  </w:endnote>
  <w:endnote w:type="continuationSeparator" w:id="0">
    <w:p w14:paraId="0F74A2A6" w14:textId="77777777" w:rsidR="00E921F2" w:rsidRDefault="00E921F2"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41C13" w14:textId="77777777" w:rsidR="00E921F2" w:rsidRDefault="00E921F2" w:rsidP="002303CF">
      <w:r>
        <w:separator/>
      </w:r>
    </w:p>
  </w:footnote>
  <w:footnote w:type="continuationSeparator" w:id="0">
    <w:p w14:paraId="53AED17D" w14:textId="77777777" w:rsidR="00E921F2" w:rsidRDefault="00E921F2"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AD2DA6" w:rsidRPr="00272274" w:rsidRDefault="00AD2DA6">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1"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3"/>
  </w:num>
  <w:num w:numId="2">
    <w:abstractNumId w:val="18"/>
  </w:num>
  <w:num w:numId="3">
    <w:abstractNumId w:val="19"/>
  </w:num>
  <w:num w:numId="4">
    <w:abstractNumId w:val="5"/>
  </w:num>
  <w:num w:numId="5">
    <w:abstractNumId w:val="11"/>
  </w:num>
  <w:num w:numId="6">
    <w:abstractNumId w:val="16"/>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4"/>
  </w:num>
  <w:num w:numId="15">
    <w:abstractNumId w:val="8"/>
  </w:num>
  <w:num w:numId="16">
    <w:abstractNumId w:val="17"/>
  </w:num>
  <w:num w:numId="17">
    <w:abstractNumId w:val="13"/>
  </w:num>
  <w:num w:numId="18">
    <w:abstractNumId w:val="15"/>
  </w:num>
  <w:num w:numId="19">
    <w:abstractNumId w:val="12"/>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031"/>
    <w:rsid w:val="00197F1F"/>
    <w:rsid w:val="001A0346"/>
    <w:rsid w:val="001A2604"/>
    <w:rsid w:val="001A4028"/>
    <w:rsid w:val="001A419D"/>
    <w:rsid w:val="001A43EB"/>
    <w:rsid w:val="001A4CA7"/>
    <w:rsid w:val="001A5403"/>
    <w:rsid w:val="001B0212"/>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AE7"/>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05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99F"/>
    <w:rsid w:val="007D77AD"/>
    <w:rsid w:val="007E01CF"/>
    <w:rsid w:val="007E0E7C"/>
    <w:rsid w:val="007E3821"/>
    <w:rsid w:val="007E457D"/>
    <w:rsid w:val="007E4A5A"/>
    <w:rsid w:val="007E4D55"/>
    <w:rsid w:val="007E565D"/>
    <w:rsid w:val="007E6201"/>
    <w:rsid w:val="007E75A9"/>
    <w:rsid w:val="007F209F"/>
    <w:rsid w:val="007F378B"/>
    <w:rsid w:val="007F51AD"/>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236"/>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9238D"/>
    <w:rsid w:val="008A00BE"/>
    <w:rsid w:val="008A0E28"/>
    <w:rsid w:val="008A21C1"/>
    <w:rsid w:val="008A2FE2"/>
    <w:rsid w:val="008A4730"/>
    <w:rsid w:val="008A544F"/>
    <w:rsid w:val="008A5C08"/>
    <w:rsid w:val="008A7420"/>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374EF"/>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4ABD"/>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27BB"/>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269C"/>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2F7"/>
    <w:rsid w:val="00DE2DCD"/>
    <w:rsid w:val="00DE5C3F"/>
    <w:rsid w:val="00DE6DB0"/>
    <w:rsid w:val="00DF0185"/>
    <w:rsid w:val="00DF2A68"/>
    <w:rsid w:val="00DF3C5F"/>
    <w:rsid w:val="00DF5A5D"/>
    <w:rsid w:val="00E000B0"/>
    <w:rsid w:val="00E00598"/>
    <w:rsid w:val="00E022A5"/>
    <w:rsid w:val="00E03024"/>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21F2"/>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1621"/>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C7F10"/>
  <w15:docId w15:val="{E558B7CF-9B6C-4BA7-A843-2550E45D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sabiedrisko-pakalpojumu-sniedzeju-iepirkumu-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likumi.lv/ta/id/288730-sabiedrisko-pakalpojumu-sniedzeju-iepirkumu-likums" TargetMode="External"/><Relationship Id="rId23" Type="http://schemas.openxmlformats.org/officeDocument/2006/relationships/theme" Target="theme/theme1.xml"/><Relationship Id="rId10" Type="http://schemas.openxmlformats.org/officeDocument/2006/relationships/hyperlink" Target="mailto:arnis.mazalis@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5094-B209-4A15-9504-BE2AD2A7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18</Pages>
  <Words>8094</Words>
  <Characters>46140</Characters>
  <Application>Microsoft Office Word</Application>
  <DocSecurity>0</DocSecurity>
  <Lines>384</Lines>
  <Paragraphs>108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54126</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cp:lastModifiedBy>
  <cp:revision>88</cp:revision>
  <cp:lastPrinted>2021-02-08T08:36:00Z</cp:lastPrinted>
  <dcterms:created xsi:type="dcterms:W3CDTF">2020-05-18T12:05:00Z</dcterms:created>
  <dcterms:modified xsi:type="dcterms:W3CDTF">2021-03-03T13:03:00Z</dcterms:modified>
</cp:coreProperties>
</file>